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9D" w:rsidRPr="00B95873" w:rsidRDefault="00E5499D" w:rsidP="00E5499D">
      <w:pPr>
        <w:pStyle w:val="a7"/>
        <w:spacing w:after="0" w:line="360" w:lineRule="auto"/>
        <w:ind w:right="-285"/>
        <w:jc w:val="center"/>
        <w:rPr>
          <w:sz w:val="28"/>
          <w:szCs w:val="28"/>
        </w:rPr>
      </w:pPr>
      <w:r w:rsidRPr="00B95873">
        <w:rPr>
          <w:sz w:val="28"/>
          <w:szCs w:val="28"/>
        </w:rPr>
        <w:t>Государственное бюджетное учреждение</w:t>
      </w:r>
    </w:p>
    <w:p w:rsidR="00E5499D" w:rsidRPr="00B95873" w:rsidRDefault="00E5499D" w:rsidP="00E5499D">
      <w:pPr>
        <w:pStyle w:val="a7"/>
        <w:spacing w:after="0" w:line="360" w:lineRule="auto"/>
        <w:ind w:right="-285"/>
        <w:jc w:val="center"/>
        <w:rPr>
          <w:sz w:val="28"/>
          <w:szCs w:val="28"/>
        </w:rPr>
      </w:pPr>
      <w:r w:rsidRPr="00B95873">
        <w:rPr>
          <w:sz w:val="28"/>
          <w:szCs w:val="28"/>
        </w:rPr>
        <w:t>дополнительного профессионального образования</w:t>
      </w:r>
    </w:p>
    <w:p w:rsidR="00E5499D" w:rsidRPr="00B95873" w:rsidRDefault="00E5499D" w:rsidP="00E5499D">
      <w:pPr>
        <w:pStyle w:val="a7"/>
        <w:spacing w:after="0" w:line="360" w:lineRule="auto"/>
        <w:ind w:right="-285"/>
        <w:jc w:val="center"/>
        <w:rPr>
          <w:sz w:val="28"/>
          <w:szCs w:val="28"/>
        </w:rPr>
      </w:pPr>
      <w:r w:rsidRPr="00B95873">
        <w:rPr>
          <w:sz w:val="28"/>
          <w:szCs w:val="28"/>
        </w:rPr>
        <w:t xml:space="preserve">«Челябинский институт переподготовки </w:t>
      </w:r>
    </w:p>
    <w:p w:rsidR="00E5499D" w:rsidRDefault="00E5499D" w:rsidP="00E5499D">
      <w:pPr>
        <w:pStyle w:val="a7"/>
        <w:spacing w:after="0" w:line="360" w:lineRule="auto"/>
        <w:ind w:right="-285"/>
        <w:jc w:val="center"/>
        <w:rPr>
          <w:sz w:val="28"/>
          <w:szCs w:val="28"/>
        </w:rPr>
      </w:pPr>
      <w:r w:rsidRPr="00B95873">
        <w:rPr>
          <w:sz w:val="28"/>
          <w:szCs w:val="28"/>
        </w:rPr>
        <w:t>и повышения квалификации работников образования»</w:t>
      </w:r>
    </w:p>
    <w:p w:rsidR="00E5499D" w:rsidRPr="00B95873" w:rsidRDefault="00E5499D" w:rsidP="00E5499D">
      <w:pPr>
        <w:pStyle w:val="a7"/>
        <w:spacing w:after="0" w:line="360" w:lineRule="auto"/>
        <w:ind w:right="-285"/>
        <w:jc w:val="center"/>
        <w:rPr>
          <w:sz w:val="28"/>
          <w:szCs w:val="28"/>
        </w:rPr>
      </w:pPr>
      <w:r w:rsidRPr="00B95873">
        <w:rPr>
          <w:sz w:val="28"/>
          <w:szCs w:val="28"/>
        </w:rPr>
        <w:t>Кафедра развития дошкольного образования</w:t>
      </w:r>
    </w:p>
    <w:p w:rsidR="00E5499D" w:rsidRPr="00B95873" w:rsidRDefault="00E5499D" w:rsidP="00E5499D">
      <w:pPr>
        <w:pStyle w:val="a7"/>
        <w:tabs>
          <w:tab w:val="left" w:pos="6096"/>
        </w:tabs>
        <w:spacing w:after="0" w:line="360" w:lineRule="auto"/>
        <w:ind w:right="-285"/>
        <w:rPr>
          <w:sz w:val="28"/>
          <w:szCs w:val="28"/>
        </w:rPr>
      </w:pPr>
      <w:r>
        <w:rPr>
          <w:sz w:val="28"/>
          <w:szCs w:val="28"/>
        </w:rPr>
        <w:tab/>
      </w:r>
    </w:p>
    <w:p w:rsidR="00E5499D" w:rsidRPr="00B95873" w:rsidRDefault="00E5499D" w:rsidP="00E5499D">
      <w:pPr>
        <w:pStyle w:val="a7"/>
        <w:spacing w:after="0" w:line="360" w:lineRule="auto"/>
        <w:ind w:right="-285"/>
        <w:jc w:val="center"/>
        <w:rPr>
          <w:sz w:val="28"/>
          <w:szCs w:val="28"/>
        </w:rPr>
      </w:pPr>
    </w:p>
    <w:p w:rsidR="00E5499D" w:rsidRPr="00B95873" w:rsidRDefault="00E5499D" w:rsidP="00E5499D">
      <w:pPr>
        <w:pStyle w:val="a7"/>
        <w:spacing w:after="0" w:line="360" w:lineRule="auto"/>
        <w:ind w:right="-285"/>
        <w:jc w:val="center"/>
        <w:rPr>
          <w:sz w:val="28"/>
          <w:szCs w:val="28"/>
        </w:rPr>
      </w:pPr>
    </w:p>
    <w:p w:rsidR="00E5499D" w:rsidRPr="009479E6" w:rsidRDefault="00E5499D" w:rsidP="00E5499D">
      <w:pPr>
        <w:pStyle w:val="a7"/>
        <w:spacing w:after="0" w:line="360" w:lineRule="auto"/>
        <w:ind w:right="-285"/>
        <w:jc w:val="center"/>
        <w:rPr>
          <w:sz w:val="28"/>
          <w:szCs w:val="28"/>
        </w:rPr>
      </w:pPr>
      <w:r w:rsidRPr="009479E6">
        <w:rPr>
          <w:sz w:val="28"/>
          <w:szCs w:val="28"/>
        </w:rPr>
        <w:t>Васильева Наталия Геннадьевна</w:t>
      </w:r>
    </w:p>
    <w:p w:rsidR="00E5499D" w:rsidRDefault="00E5499D" w:rsidP="00E5499D">
      <w:pPr>
        <w:pStyle w:val="a7"/>
        <w:spacing w:after="0" w:line="360" w:lineRule="auto"/>
        <w:ind w:right="-285"/>
        <w:rPr>
          <w:sz w:val="28"/>
          <w:szCs w:val="28"/>
        </w:rPr>
      </w:pPr>
    </w:p>
    <w:p w:rsidR="009479E6" w:rsidRPr="00B95873" w:rsidRDefault="009479E6" w:rsidP="00E5499D">
      <w:pPr>
        <w:pStyle w:val="a7"/>
        <w:spacing w:after="0" w:line="360" w:lineRule="auto"/>
        <w:ind w:right="-285"/>
        <w:rPr>
          <w:sz w:val="28"/>
          <w:szCs w:val="28"/>
        </w:rPr>
      </w:pPr>
    </w:p>
    <w:p w:rsidR="00E5499D" w:rsidRPr="00B95873" w:rsidRDefault="00E5499D" w:rsidP="00E5499D">
      <w:pPr>
        <w:pStyle w:val="a7"/>
        <w:spacing w:after="0" w:line="360" w:lineRule="auto"/>
        <w:ind w:right="-285"/>
        <w:jc w:val="center"/>
        <w:rPr>
          <w:b/>
          <w:sz w:val="28"/>
          <w:szCs w:val="28"/>
        </w:rPr>
      </w:pPr>
      <w:r w:rsidRPr="00B95873">
        <w:rPr>
          <w:b/>
          <w:sz w:val="28"/>
          <w:szCs w:val="28"/>
        </w:rPr>
        <w:t>О</w:t>
      </w:r>
      <w:r w:rsidR="009479E6" w:rsidRPr="00B95873">
        <w:rPr>
          <w:b/>
          <w:sz w:val="28"/>
          <w:szCs w:val="28"/>
        </w:rPr>
        <w:t xml:space="preserve">собенности сенсорного развития детей дошкольного возраста с </w:t>
      </w:r>
      <w:r w:rsidR="009479E6">
        <w:rPr>
          <w:b/>
          <w:sz w:val="28"/>
          <w:szCs w:val="28"/>
        </w:rPr>
        <w:t>ОВЗ</w:t>
      </w:r>
    </w:p>
    <w:p w:rsidR="00E5499D" w:rsidRPr="00B95873" w:rsidRDefault="00E5499D" w:rsidP="00E5499D">
      <w:pPr>
        <w:pStyle w:val="a7"/>
        <w:spacing w:after="0" w:line="360" w:lineRule="auto"/>
        <w:ind w:right="-285"/>
        <w:jc w:val="center"/>
        <w:rPr>
          <w:sz w:val="28"/>
          <w:szCs w:val="28"/>
        </w:rPr>
      </w:pPr>
    </w:p>
    <w:p w:rsidR="00E5499D" w:rsidRDefault="00E5499D" w:rsidP="00E5499D">
      <w:pPr>
        <w:pStyle w:val="a7"/>
        <w:spacing w:after="0" w:line="360" w:lineRule="auto"/>
        <w:ind w:right="-285"/>
        <w:rPr>
          <w:sz w:val="28"/>
          <w:szCs w:val="28"/>
        </w:rPr>
      </w:pPr>
    </w:p>
    <w:p w:rsidR="009479E6" w:rsidRPr="00B95873" w:rsidRDefault="009479E6" w:rsidP="00E5499D">
      <w:pPr>
        <w:pStyle w:val="a7"/>
        <w:spacing w:after="0" w:line="360" w:lineRule="auto"/>
        <w:ind w:right="-285"/>
        <w:rPr>
          <w:sz w:val="28"/>
          <w:szCs w:val="28"/>
        </w:rPr>
      </w:pPr>
    </w:p>
    <w:p w:rsidR="00E5499D" w:rsidRPr="00B95873" w:rsidRDefault="00E5499D" w:rsidP="00E5499D">
      <w:pPr>
        <w:pStyle w:val="a7"/>
        <w:spacing w:after="0" w:line="360" w:lineRule="auto"/>
        <w:ind w:right="-285"/>
        <w:jc w:val="center"/>
        <w:rPr>
          <w:bCs/>
          <w:sz w:val="28"/>
          <w:szCs w:val="28"/>
        </w:rPr>
      </w:pPr>
      <w:r w:rsidRPr="00B95873">
        <w:rPr>
          <w:bCs/>
          <w:sz w:val="28"/>
          <w:szCs w:val="28"/>
        </w:rPr>
        <w:t>Реферат</w:t>
      </w:r>
    </w:p>
    <w:p w:rsidR="00E5499D" w:rsidRPr="00B95873" w:rsidRDefault="00E5499D" w:rsidP="00E5499D">
      <w:pPr>
        <w:pStyle w:val="a7"/>
        <w:spacing w:after="0" w:line="360" w:lineRule="auto"/>
        <w:ind w:right="-285"/>
        <w:jc w:val="center"/>
        <w:rPr>
          <w:bCs/>
          <w:sz w:val="28"/>
          <w:szCs w:val="28"/>
        </w:rPr>
      </w:pPr>
      <w:r w:rsidRPr="00B95873">
        <w:rPr>
          <w:bCs/>
          <w:sz w:val="28"/>
          <w:szCs w:val="28"/>
        </w:rPr>
        <w:t>по дополнительной профессиональной программе</w:t>
      </w:r>
    </w:p>
    <w:p w:rsidR="00E5499D" w:rsidRPr="00B95873" w:rsidRDefault="00E5499D" w:rsidP="00E5499D">
      <w:pPr>
        <w:pStyle w:val="a7"/>
        <w:spacing w:after="0" w:line="360" w:lineRule="auto"/>
        <w:ind w:right="-285"/>
        <w:jc w:val="center"/>
        <w:rPr>
          <w:bCs/>
          <w:sz w:val="28"/>
          <w:szCs w:val="28"/>
        </w:rPr>
      </w:pPr>
      <w:r w:rsidRPr="00B95873">
        <w:rPr>
          <w:bCs/>
          <w:sz w:val="28"/>
          <w:szCs w:val="28"/>
        </w:rPr>
        <w:t xml:space="preserve">профессиональной переподготовки </w:t>
      </w:r>
    </w:p>
    <w:p w:rsidR="00E5499D" w:rsidRPr="00B95873" w:rsidRDefault="00E5499D" w:rsidP="00E5499D">
      <w:pPr>
        <w:pStyle w:val="a7"/>
        <w:spacing w:after="0" w:line="360" w:lineRule="auto"/>
        <w:ind w:right="-285"/>
        <w:jc w:val="center"/>
        <w:rPr>
          <w:bCs/>
          <w:sz w:val="28"/>
          <w:szCs w:val="28"/>
        </w:rPr>
      </w:pPr>
      <w:r w:rsidRPr="00B95873">
        <w:rPr>
          <w:bCs/>
          <w:sz w:val="28"/>
          <w:szCs w:val="28"/>
        </w:rPr>
        <w:t>«Педагогика и методика дошкольного образования»</w:t>
      </w:r>
    </w:p>
    <w:p w:rsidR="00E5499D" w:rsidRPr="00B95873" w:rsidRDefault="00E5499D" w:rsidP="00E5499D">
      <w:pPr>
        <w:pStyle w:val="a7"/>
        <w:spacing w:after="0" w:line="360" w:lineRule="auto"/>
        <w:ind w:right="-285"/>
        <w:jc w:val="center"/>
        <w:rPr>
          <w:bCs/>
          <w:sz w:val="28"/>
          <w:szCs w:val="28"/>
        </w:rPr>
      </w:pPr>
    </w:p>
    <w:p w:rsidR="00E5499D" w:rsidRPr="00B95873" w:rsidRDefault="00E5499D" w:rsidP="00E5499D">
      <w:pPr>
        <w:pStyle w:val="a7"/>
        <w:spacing w:after="0" w:line="360" w:lineRule="auto"/>
        <w:ind w:right="-285"/>
        <w:jc w:val="center"/>
        <w:rPr>
          <w:bCs/>
          <w:sz w:val="28"/>
          <w:szCs w:val="28"/>
        </w:rPr>
      </w:pPr>
    </w:p>
    <w:p w:rsidR="00E5499D" w:rsidRPr="00B95873" w:rsidRDefault="00E5499D" w:rsidP="00E5499D">
      <w:pPr>
        <w:pStyle w:val="a7"/>
        <w:spacing w:after="0" w:line="360" w:lineRule="auto"/>
        <w:ind w:right="-285"/>
        <w:jc w:val="right"/>
        <w:rPr>
          <w:bCs/>
          <w:sz w:val="28"/>
          <w:szCs w:val="28"/>
        </w:rPr>
      </w:pPr>
      <w:r w:rsidRPr="00B95873">
        <w:rPr>
          <w:bCs/>
          <w:sz w:val="28"/>
          <w:szCs w:val="28"/>
        </w:rPr>
        <w:t>Научный руководитель:</w:t>
      </w:r>
    </w:p>
    <w:p w:rsidR="00E5499D" w:rsidRPr="00B95873" w:rsidRDefault="00E5499D" w:rsidP="00E5499D">
      <w:pPr>
        <w:pStyle w:val="a7"/>
        <w:spacing w:after="0" w:line="360" w:lineRule="auto"/>
        <w:ind w:right="-285"/>
        <w:jc w:val="right"/>
        <w:rPr>
          <w:sz w:val="28"/>
          <w:szCs w:val="28"/>
        </w:rPr>
      </w:pPr>
      <w:r w:rsidRPr="00B95873">
        <w:rPr>
          <w:sz w:val="28"/>
          <w:szCs w:val="28"/>
        </w:rPr>
        <w:t>кандидат педагогических наук, доцент</w:t>
      </w:r>
    </w:p>
    <w:p w:rsidR="00E5499D" w:rsidRPr="00B95873" w:rsidRDefault="00E5499D" w:rsidP="00E5499D">
      <w:pPr>
        <w:pStyle w:val="a7"/>
        <w:spacing w:after="0" w:line="360" w:lineRule="auto"/>
        <w:ind w:right="-285"/>
        <w:jc w:val="right"/>
        <w:rPr>
          <w:sz w:val="28"/>
          <w:szCs w:val="28"/>
        </w:rPr>
      </w:pPr>
      <w:r w:rsidRPr="00B95873">
        <w:rPr>
          <w:sz w:val="28"/>
          <w:szCs w:val="28"/>
        </w:rPr>
        <w:t>кафедры развития дошкольного образования</w:t>
      </w:r>
    </w:p>
    <w:p w:rsidR="00E5499D" w:rsidRPr="00B95873" w:rsidRDefault="00091452" w:rsidP="00E5499D">
      <w:pPr>
        <w:pStyle w:val="a7"/>
        <w:spacing w:after="0" w:line="360" w:lineRule="auto"/>
        <w:ind w:right="-285"/>
        <w:jc w:val="right"/>
        <w:rPr>
          <w:sz w:val="28"/>
          <w:szCs w:val="28"/>
        </w:rPr>
      </w:pPr>
      <w:r>
        <w:rPr>
          <w:sz w:val="28"/>
          <w:szCs w:val="28"/>
        </w:rPr>
        <w:t>Обухова Светлана Николаевна</w:t>
      </w:r>
    </w:p>
    <w:p w:rsidR="00E5499D" w:rsidRPr="00B95873" w:rsidRDefault="00E5499D" w:rsidP="00E5499D">
      <w:pPr>
        <w:pStyle w:val="a7"/>
        <w:spacing w:after="0" w:line="360" w:lineRule="auto"/>
        <w:ind w:right="-144"/>
        <w:jc w:val="center"/>
        <w:rPr>
          <w:sz w:val="28"/>
          <w:szCs w:val="28"/>
        </w:rPr>
      </w:pPr>
    </w:p>
    <w:p w:rsidR="00E5499D" w:rsidRDefault="00E5499D" w:rsidP="00E5499D">
      <w:pPr>
        <w:pStyle w:val="a7"/>
        <w:spacing w:after="0" w:line="360" w:lineRule="auto"/>
        <w:ind w:right="-144"/>
        <w:jc w:val="center"/>
        <w:rPr>
          <w:sz w:val="28"/>
          <w:szCs w:val="28"/>
        </w:rPr>
      </w:pPr>
    </w:p>
    <w:p w:rsidR="00E5499D" w:rsidRDefault="00E5499D" w:rsidP="00E5499D">
      <w:pPr>
        <w:pStyle w:val="a7"/>
        <w:spacing w:after="0" w:line="360" w:lineRule="auto"/>
        <w:ind w:right="-144"/>
        <w:jc w:val="center"/>
        <w:rPr>
          <w:sz w:val="28"/>
          <w:szCs w:val="28"/>
        </w:rPr>
      </w:pPr>
    </w:p>
    <w:p w:rsidR="00E5499D" w:rsidRPr="00B95873" w:rsidRDefault="00E5499D" w:rsidP="00E5499D">
      <w:pPr>
        <w:pStyle w:val="a7"/>
        <w:spacing w:after="0" w:line="360" w:lineRule="auto"/>
        <w:jc w:val="center"/>
        <w:rPr>
          <w:sz w:val="28"/>
          <w:szCs w:val="28"/>
        </w:rPr>
      </w:pPr>
    </w:p>
    <w:p w:rsidR="00E5499D" w:rsidRPr="00E5499D" w:rsidRDefault="00E5499D" w:rsidP="00E5499D">
      <w:pPr>
        <w:pStyle w:val="a7"/>
        <w:spacing w:after="0" w:line="360" w:lineRule="auto"/>
        <w:ind w:right="-144"/>
        <w:jc w:val="center"/>
        <w:rPr>
          <w:bCs/>
          <w:sz w:val="28"/>
          <w:szCs w:val="28"/>
        </w:rPr>
      </w:pPr>
      <w:r w:rsidRPr="00B95873">
        <w:rPr>
          <w:bCs/>
          <w:sz w:val="28"/>
          <w:szCs w:val="28"/>
        </w:rPr>
        <w:t>Челябинск, 2018</w:t>
      </w:r>
    </w:p>
    <w:p w:rsidR="002C101E" w:rsidRDefault="002C101E" w:rsidP="002C101E">
      <w:pPr>
        <w:pStyle w:val="a7"/>
        <w:spacing w:after="0" w:line="360" w:lineRule="auto"/>
        <w:ind w:right="-285"/>
        <w:jc w:val="center"/>
        <w:rPr>
          <w:b/>
          <w:bCs/>
          <w:sz w:val="28"/>
          <w:szCs w:val="28"/>
        </w:rPr>
      </w:pPr>
      <w:r w:rsidRPr="00F21F9F">
        <w:rPr>
          <w:b/>
          <w:bCs/>
          <w:sz w:val="28"/>
          <w:szCs w:val="28"/>
        </w:rPr>
        <w:lastRenderedPageBreak/>
        <w:t>ОГЛАВЛЕНИЕ</w:t>
      </w:r>
    </w:p>
    <w:p w:rsidR="009479E6" w:rsidRDefault="009479E6" w:rsidP="002C101E">
      <w:pPr>
        <w:pStyle w:val="a7"/>
        <w:spacing w:after="0" w:line="360" w:lineRule="auto"/>
        <w:ind w:right="-285"/>
        <w:jc w:val="center"/>
        <w:rPr>
          <w:b/>
          <w:bCs/>
          <w:sz w:val="28"/>
          <w:szCs w:val="28"/>
        </w:rPr>
      </w:pPr>
    </w:p>
    <w:tbl>
      <w:tblPr>
        <w:tblStyle w:val="ad"/>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187"/>
        <w:gridCol w:w="8099"/>
        <w:gridCol w:w="175"/>
        <w:gridCol w:w="488"/>
        <w:gridCol w:w="171"/>
      </w:tblGrid>
      <w:tr w:rsidR="002C101E" w:rsidRPr="009479E6" w:rsidTr="009479E6">
        <w:trPr>
          <w:gridAfter w:val="1"/>
          <w:wAfter w:w="183" w:type="dxa"/>
        </w:trPr>
        <w:tc>
          <w:tcPr>
            <w:tcW w:w="8878" w:type="dxa"/>
            <w:gridSpan w:val="3"/>
          </w:tcPr>
          <w:p w:rsidR="002C101E" w:rsidRPr="009479E6" w:rsidRDefault="002C101E" w:rsidP="00583948">
            <w:pPr>
              <w:pStyle w:val="a7"/>
              <w:spacing w:after="0" w:line="360" w:lineRule="auto"/>
              <w:ind w:right="-285"/>
              <w:rPr>
                <w:bCs/>
                <w:sz w:val="28"/>
                <w:szCs w:val="28"/>
              </w:rPr>
            </w:pPr>
            <w:r w:rsidRPr="00F21F9F">
              <w:rPr>
                <w:b/>
                <w:bCs/>
                <w:sz w:val="28"/>
                <w:szCs w:val="28"/>
              </w:rPr>
              <w:t>ВВЕДЕНИЕ</w:t>
            </w:r>
            <w:r w:rsidR="009479E6">
              <w:rPr>
                <w:bCs/>
                <w:sz w:val="28"/>
                <w:szCs w:val="28"/>
              </w:rPr>
              <w:t>…………………………………………………………………..</w:t>
            </w:r>
          </w:p>
        </w:tc>
        <w:tc>
          <w:tcPr>
            <w:tcW w:w="693" w:type="dxa"/>
            <w:gridSpan w:val="2"/>
          </w:tcPr>
          <w:p w:rsidR="002C101E" w:rsidRPr="009479E6" w:rsidRDefault="00AF11D7" w:rsidP="00583948">
            <w:pPr>
              <w:pStyle w:val="a7"/>
              <w:spacing w:after="0" w:line="360" w:lineRule="auto"/>
              <w:ind w:right="-285"/>
              <w:jc w:val="center"/>
              <w:rPr>
                <w:bCs/>
                <w:sz w:val="28"/>
                <w:szCs w:val="28"/>
              </w:rPr>
            </w:pPr>
            <w:r w:rsidRPr="009479E6">
              <w:rPr>
                <w:bCs/>
                <w:sz w:val="28"/>
                <w:szCs w:val="28"/>
              </w:rPr>
              <w:t>3</w:t>
            </w:r>
          </w:p>
        </w:tc>
      </w:tr>
      <w:tr w:rsidR="002C101E" w:rsidRPr="009479E6" w:rsidTr="009479E6">
        <w:trPr>
          <w:gridAfter w:val="1"/>
          <w:wAfter w:w="183" w:type="dxa"/>
        </w:trPr>
        <w:tc>
          <w:tcPr>
            <w:tcW w:w="8878" w:type="dxa"/>
            <w:gridSpan w:val="3"/>
          </w:tcPr>
          <w:p w:rsidR="002C101E" w:rsidRPr="009479E6" w:rsidRDefault="00CD352A" w:rsidP="009479E6">
            <w:pPr>
              <w:spacing w:line="360" w:lineRule="auto"/>
              <w:jc w:val="both"/>
              <w:rPr>
                <w:rFonts w:ascii="Times New Roman" w:hAnsi="Times New Roman" w:cs="Times New Roman"/>
                <w:sz w:val="28"/>
                <w:szCs w:val="28"/>
              </w:rPr>
            </w:pPr>
            <w:r w:rsidRPr="00CD352A">
              <w:rPr>
                <w:rFonts w:ascii="Times New Roman" w:hAnsi="Times New Roman" w:cs="Times New Roman"/>
                <w:b/>
                <w:sz w:val="28"/>
                <w:szCs w:val="28"/>
              </w:rPr>
              <w:t>ГЛАВА 1</w:t>
            </w:r>
            <w:r w:rsidR="009479E6">
              <w:rPr>
                <w:rFonts w:ascii="Times New Roman" w:hAnsi="Times New Roman" w:cs="Times New Roman"/>
                <w:b/>
                <w:sz w:val="28"/>
                <w:szCs w:val="28"/>
              </w:rPr>
              <w:t>.</w:t>
            </w:r>
            <w:r w:rsidRPr="00CD352A">
              <w:rPr>
                <w:rFonts w:ascii="Times New Roman" w:hAnsi="Times New Roman" w:cs="Times New Roman"/>
                <w:b/>
                <w:sz w:val="28"/>
                <w:szCs w:val="28"/>
              </w:rPr>
              <w:t xml:space="preserve"> ТЕОРЕТИЧЕСКИЕ АСПЕКТЫ СЕНСОРНОГО РАЗВИТИЯ</w:t>
            </w:r>
            <w:r w:rsidR="00DF47F0">
              <w:rPr>
                <w:rFonts w:ascii="Times New Roman" w:hAnsi="Times New Roman" w:cs="Times New Roman"/>
                <w:b/>
                <w:sz w:val="28"/>
                <w:szCs w:val="28"/>
              </w:rPr>
              <w:t xml:space="preserve"> </w:t>
            </w:r>
            <w:r w:rsidRPr="00CD352A">
              <w:rPr>
                <w:rFonts w:ascii="Times New Roman" w:hAnsi="Times New Roman" w:cs="Times New Roman"/>
                <w:b/>
                <w:sz w:val="28"/>
                <w:szCs w:val="28"/>
              </w:rPr>
              <w:t xml:space="preserve">ДЕТЕЙ ДОШКОЛЬНОГО </w:t>
            </w:r>
            <w:r w:rsidR="00AD3E8F" w:rsidRPr="00CD352A">
              <w:rPr>
                <w:rFonts w:ascii="Times New Roman" w:hAnsi="Times New Roman" w:cs="Times New Roman"/>
                <w:b/>
                <w:sz w:val="28"/>
                <w:szCs w:val="28"/>
              </w:rPr>
              <w:t>ВОЗРАСТА</w:t>
            </w:r>
            <w:r w:rsidR="00AD3E8F">
              <w:rPr>
                <w:rFonts w:ascii="Times New Roman" w:hAnsi="Times New Roman" w:cs="Times New Roman"/>
                <w:b/>
                <w:sz w:val="28"/>
                <w:szCs w:val="28"/>
              </w:rPr>
              <w:t xml:space="preserve"> С ОНР</w:t>
            </w:r>
            <w:r w:rsidR="009479E6">
              <w:rPr>
                <w:rFonts w:ascii="Times New Roman" w:hAnsi="Times New Roman" w:cs="Times New Roman"/>
                <w:sz w:val="28"/>
                <w:szCs w:val="28"/>
              </w:rPr>
              <w:t>………...</w:t>
            </w:r>
          </w:p>
        </w:tc>
        <w:tc>
          <w:tcPr>
            <w:tcW w:w="693" w:type="dxa"/>
            <w:gridSpan w:val="2"/>
          </w:tcPr>
          <w:p w:rsidR="009479E6" w:rsidRPr="009479E6" w:rsidRDefault="009479E6" w:rsidP="00583948">
            <w:pPr>
              <w:pStyle w:val="a7"/>
              <w:spacing w:after="0" w:line="360" w:lineRule="auto"/>
              <w:ind w:right="-285"/>
              <w:jc w:val="center"/>
              <w:rPr>
                <w:bCs/>
                <w:sz w:val="28"/>
                <w:szCs w:val="28"/>
              </w:rPr>
            </w:pPr>
          </w:p>
          <w:p w:rsidR="002C101E" w:rsidRPr="009479E6" w:rsidRDefault="00AF11D7" w:rsidP="00583948">
            <w:pPr>
              <w:pStyle w:val="a7"/>
              <w:spacing w:after="0" w:line="360" w:lineRule="auto"/>
              <w:ind w:right="-285"/>
              <w:jc w:val="center"/>
              <w:rPr>
                <w:bCs/>
                <w:sz w:val="28"/>
                <w:szCs w:val="28"/>
              </w:rPr>
            </w:pPr>
            <w:r w:rsidRPr="009479E6">
              <w:rPr>
                <w:bCs/>
                <w:sz w:val="28"/>
                <w:szCs w:val="28"/>
              </w:rPr>
              <w:t>5</w:t>
            </w:r>
          </w:p>
        </w:tc>
      </w:tr>
      <w:tr w:rsidR="002C101E" w:rsidRPr="009479E6" w:rsidTr="009479E6">
        <w:trPr>
          <w:gridAfter w:val="1"/>
          <w:wAfter w:w="183" w:type="dxa"/>
        </w:trPr>
        <w:tc>
          <w:tcPr>
            <w:tcW w:w="634" w:type="dxa"/>
          </w:tcPr>
          <w:p w:rsidR="002C101E" w:rsidRPr="009479E6" w:rsidRDefault="002C101E" w:rsidP="00583948">
            <w:pPr>
              <w:pStyle w:val="a7"/>
              <w:spacing w:after="0" w:line="360" w:lineRule="auto"/>
              <w:ind w:right="-285"/>
              <w:jc w:val="center"/>
              <w:rPr>
                <w:bCs/>
                <w:sz w:val="28"/>
                <w:szCs w:val="28"/>
              </w:rPr>
            </w:pPr>
            <w:r w:rsidRPr="009479E6">
              <w:rPr>
                <w:bCs/>
                <w:sz w:val="28"/>
                <w:szCs w:val="28"/>
              </w:rPr>
              <w:t>1.1.</w:t>
            </w:r>
          </w:p>
        </w:tc>
        <w:tc>
          <w:tcPr>
            <w:tcW w:w="8244" w:type="dxa"/>
            <w:gridSpan w:val="2"/>
          </w:tcPr>
          <w:p w:rsidR="002C101E" w:rsidRPr="009479E6" w:rsidRDefault="00F84F22" w:rsidP="00F84F22">
            <w:pPr>
              <w:spacing w:after="0" w:line="360" w:lineRule="auto"/>
              <w:jc w:val="both"/>
              <w:rPr>
                <w:rFonts w:ascii="Times New Roman" w:hAnsi="Times New Roman" w:cs="Times New Roman"/>
                <w:sz w:val="28"/>
                <w:szCs w:val="28"/>
              </w:rPr>
            </w:pPr>
            <w:r w:rsidRPr="009479E6">
              <w:rPr>
                <w:rFonts w:ascii="Times New Roman" w:hAnsi="Times New Roman" w:cs="Times New Roman"/>
                <w:sz w:val="28"/>
                <w:szCs w:val="28"/>
              </w:rPr>
              <w:t>Анализ психолого-педагогической литературы по проблеме исследования</w:t>
            </w:r>
            <w:r w:rsidR="00BD562D">
              <w:rPr>
                <w:rFonts w:ascii="Times New Roman" w:hAnsi="Times New Roman" w:cs="Times New Roman"/>
                <w:sz w:val="28"/>
                <w:szCs w:val="28"/>
              </w:rPr>
              <w:t>……………………………………………………………</w:t>
            </w:r>
          </w:p>
        </w:tc>
        <w:tc>
          <w:tcPr>
            <w:tcW w:w="693" w:type="dxa"/>
            <w:gridSpan w:val="2"/>
          </w:tcPr>
          <w:p w:rsidR="00BD562D" w:rsidRDefault="00BD562D" w:rsidP="00583948">
            <w:pPr>
              <w:pStyle w:val="a7"/>
              <w:spacing w:after="0" w:line="360" w:lineRule="auto"/>
              <w:ind w:right="-285"/>
              <w:jc w:val="center"/>
              <w:rPr>
                <w:bCs/>
                <w:sz w:val="28"/>
                <w:szCs w:val="28"/>
              </w:rPr>
            </w:pPr>
          </w:p>
          <w:p w:rsidR="002C101E" w:rsidRPr="009479E6" w:rsidRDefault="00AF11D7" w:rsidP="00583948">
            <w:pPr>
              <w:pStyle w:val="a7"/>
              <w:spacing w:after="0" w:line="360" w:lineRule="auto"/>
              <w:ind w:right="-285"/>
              <w:jc w:val="center"/>
              <w:rPr>
                <w:bCs/>
                <w:sz w:val="28"/>
                <w:szCs w:val="28"/>
              </w:rPr>
            </w:pPr>
            <w:r w:rsidRPr="009479E6">
              <w:rPr>
                <w:bCs/>
                <w:sz w:val="28"/>
                <w:szCs w:val="28"/>
              </w:rPr>
              <w:t>5</w:t>
            </w:r>
          </w:p>
        </w:tc>
      </w:tr>
      <w:tr w:rsidR="002C101E" w:rsidRPr="009479E6" w:rsidTr="009479E6">
        <w:trPr>
          <w:gridAfter w:val="1"/>
          <w:wAfter w:w="183" w:type="dxa"/>
        </w:trPr>
        <w:tc>
          <w:tcPr>
            <w:tcW w:w="634" w:type="dxa"/>
          </w:tcPr>
          <w:p w:rsidR="002C101E" w:rsidRPr="009479E6" w:rsidRDefault="002C101E" w:rsidP="00583948">
            <w:pPr>
              <w:pStyle w:val="a7"/>
              <w:spacing w:after="0" w:line="360" w:lineRule="auto"/>
              <w:ind w:right="-285"/>
              <w:jc w:val="center"/>
              <w:rPr>
                <w:bCs/>
                <w:sz w:val="28"/>
                <w:szCs w:val="28"/>
              </w:rPr>
            </w:pPr>
            <w:r w:rsidRPr="009479E6">
              <w:rPr>
                <w:bCs/>
                <w:sz w:val="28"/>
                <w:szCs w:val="28"/>
              </w:rPr>
              <w:t>1.2.</w:t>
            </w:r>
          </w:p>
        </w:tc>
        <w:tc>
          <w:tcPr>
            <w:tcW w:w="8244" w:type="dxa"/>
            <w:gridSpan w:val="2"/>
          </w:tcPr>
          <w:p w:rsidR="002C101E" w:rsidRPr="009479E6" w:rsidRDefault="002C101E" w:rsidP="00105AE9">
            <w:pPr>
              <w:pStyle w:val="a7"/>
              <w:spacing w:after="0" w:line="360" w:lineRule="auto"/>
              <w:ind w:right="15"/>
              <w:jc w:val="both"/>
              <w:rPr>
                <w:bCs/>
                <w:sz w:val="28"/>
                <w:szCs w:val="28"/>
              </w:rPr>
            </w:pPr>
            <w:r w:rsidRPr="009479E6">
              <w:rPr>
                <w:sz w:val="28"/>
                <w:szCs w:val="28"/>
              </w:rPr>
              <w:t xml:space="preserve">Особенности организации </w:t>
            </w:r>
            <w:r w:rsidR="00AD3E8F" w:rsidRPr="009479E6">
              <w:rPr>
                <w:sz w:val="28"/>
                <w:szCs w:val="28"/>
              </w:rPr>
              <w:t>сенсорного развития в</w:t>
            </w:r>
            <w:r w:rsidR="00312494">
              <w:rPr>
                <w:sz w:val="28"/>
                <w:szCs w:val="28"/>
              </w:rPr>
              <w:t xml:space="preserve"> старшей </w:t>
            </w:r>
            <w:r w:rsidR="00111926" w:rsidRPr="009479E6">
              <w:rPr>
                <w:sz w:val="28"/>
                <w:szCs w:val="28"/>
              </w:rPr>
              <w:t xml:space="preserve">дошкольной </w:t>
            </w:r>
            <w:r w:rsidRPr="009479E6">
              <w:rPr>
                <w:sz w:val="28"/>
                <w:szCs w:val="28"/>
              </w:rPr>
              <w:t>группе</w:t>
            </w:r>
            <w:r w:rsidR="00111926" w:rsidRPr="009479E6">
              <w:rPr>
                <w:sz w:val="28"/>
                <w:szCs w:val="28"/>
              </w:rPr>
              <w:t xml:space="preserve"> детей с</w:t>
            </w:r>
            <w:r w:rsidRPr="009479E6">
              <w:rPr>
                <w:sz w:val="28"/>
                <w:szCs w:val="28"/>
              </w:rPr>
              <w:t xml:space="preserve"> ОВЗ</w:t>
            </w:r>
            <w:r w:rsidR="00BD562D">
              <w:rPr>
                <w:sz w:val="28"/>
                <w:szCs w:val="28"/>
              </w:rPr>
              <w:t>……………………………………...</w:t>
            </w:r>
          </w:p>
        </w:tc>
        <w:tc>
          <w:tcPr>
            <w:tcW w:w="693" w:type="dxa"/>
            <w:gridSpan w:val="2"/>
          </w:tcPr>
          <w:p w:rsidR="00BD562D" w:rsidRDefault="00BD562D" w:rsidP="00583948">
            <w:pPr>
              <w:pStyle w:val="a7"/>
              <w:spacing w:after="0" w:line="360" w:lineRule="auto"/>
              <w:ind w:right="-285"/>
              <w:jc w:val="center"/>
              <w:rPr>
                <w:bCs/>
                <w:sz w:val="28"/>
                <w:szCs w:val="28"/>
              </w:rPr>
            </w:pPr>
          </w:p>
          <w:p w:rsidR="002C101E" w:rsidRPr="009479E6" w:rsidRDefault="00AF11D7" w:rsidP="00583948">
            <w:pPr>
              <w:pStyle w:val="a7"/>
              <w:spacing w:after="0" w:line="360" w:lineRule="auto"/>
              <w:ind w:right="-285"/>
              <w:jc w:val="center"/>
              <w:rPr>
                <w:bCs/>
                <w:sz w:val="28"/>
                <w:szCs w:val="28"/>
              </w:rPr>
            </w:pPr>
            <w:r w:rsidRPr="009479E6">
              <w:rPr>
                <w:bCs/>
                <w:sz w:val="28"/>
                <w:szCs w:val="28"/>
              </w:rPr>
              <w:t>15</w:t>
            </w:r>
          </w:p>
        </w:tc>
      </w:tr>
      <w:tr w:rsidR="002C101E" w:rsidRPr="009479E6" w:rsidTr="009479E6">
        <w:trPr>
          <w:gridAfter w:val="1"/>
          <w:wAfter w:w="183" w:type="dxa"/>
        </w:trPr>
        <w:tc>
          <w:tcPr>
            <w:tcW w:w="8878" w:type="dxa"/>
            <w:gridSpan w:val="3"/>
          </w:tcPr>
          <w:p w:rsidR="00BD562D" w:rsidRDefault="002C101E" w:rsidP="009479E6">
            <w:pPr>
              <w:pStyle w:val="a7"/>
              <w:spacing w:after="0" w:line="360" w:lineRule="auto"/>
              <w:ind w:right="-285"/>
              <w:rPr>
                <w:b/>
                <w:sz w:val="28"/>
                <w:szCs w:val="28"/>
              </w:rPr>
            </w:pPr>
            <w:r w:rsidRPr="00A37859">
              <w:rPr>
                <w:b/>
                <w:bCs/>
                <w:sz w:val="28"/>
                <w:szCs w:val="28"/>
              </w:rPr>
              <w:t>ГЛАВА 2</w:t>
            </w:r>
            <w:r w:rsidR="009479E6">
              <w:rPr>
                <w:b/>
                <w:bCs/>
                <w:sz w:val="28"/>
                <w:szCs w:val="28"/>
              </w:rPr>
              <w:t>.</w:t>
            </w:r>
            <w:r w:rsidRPr="00A37859">
              <w:rPr>
                <w:b/>
                <w:bCs/>
                <w:sz w:val="28"/>
                <w:szCs w:val="28"/>
              </w:rPr>
              <w:t xml:space="preserve"> ПРАКТИЧЕСКИЕ АСПЕКТЫ </w:t>
            </w:r>
            <w:r w:rsidR="00AD3E8F" w:rsidRPr="00CD352A">
              <w:rPr>
                <w:b/>
                <w:sz w:val="28"/>
                <w:szCs w:val="28"/>
              </w:rPr>
              <w:t xml:space="preserve">СЕНСОРНОГО </w:t>
            </w:r>
          </w:p>
          <w:p w:rsidR="002C101E" w:rsidRPr="009479E6" w:rsidRDefault="00AD3E8F" w:rsidP="009479E6">
            <w:pPr>
              <w:pStyle w:val="a7"/>
              <w:spacing w:after="0" w:line="360" w:lineRule="auto"/>
              <w:ind w:right="-285"/>
              <w:rPr>
                <w:bCs/>
                <w:sz w:val="28"/>
                <w:szCs w:val="28"/>
              </w:rPr>
            </w:pPr>
            <w:r w:rsidRPr="00CD352A">
              <w:rPr>
                <w:b/>
                <w:sz w:val="28"/>
                <w:szCs w:val="28"/>
              </w:rPr>
              <w:t>РАЗВИТИЯДЕТЕЙ ДОШКОЛЬНОГО ВОЗРАСТА</w:t>
            </w:r>
            <w:r>
              <w:rPr>
                <w:b/>
                <w:sz w:val="28"/>
                <w:szCs w:val="28"/>
              </w:rPr>
              <w:t xml:space="preserve"> С ОНР</w:t>
            </w:r>
            <w:r w:rsidR="009479E6">
              <w:rPr>
                <w:sz w:val="28"/>
                <w:szCs w:val="28"/>
              </w:rPr>
              <w:t>…………</w:t>
            </w:r>
            <w:r w:rsidR="00BD562D">
              <w:rPr>
                <w:sz w:val="28"/>
                <w:szCs w:val="28"/>
              </w:rPr>
              <w:t>………………………………………………………………….</w:t>
            </w:r>
          </w:p>
        </w:tc>
        <w:tc>
          <w:tcPr>
            <w:tcW w:w="693" w:type="dxa"/>
            <w:gridSpan w:val="2"/>
          </w:tcPr>
          <w:p w:rsidR="009479E6" w:rsidRPr="009479E6" w:rsidRDefault="009479E6" w:rsidP="00583948">
            <w:pPr>
              <w:pStyle w:val="a7"/>
              <w:spacing w:after="0" w:line="360" w:lineRule="auto"/>
              <w:ind w:right="-285"/>
              <w:jc w:val="center"/>
              <w:rPr>
                <w:bCs/>
                <w:sz w:val="28"/>
                <w:szCs w:val="28"/>
              </w:rPr>
            </w:pPr>
          </w:p>
          <w:p w:rsidR="00BD562D" w:rsidRDefault="00BD562D" w:rsidP="00BD562D">
            <w:pPr>
              <w:pStyle w:val="a7"/>
              <w:spacing w:after="0" w:line="360" w:lineRule="auto"/>
              <w:ind w:right="-285"/>
              <w:jc w:val="center"/>
              <w:rPr>
                <w:bCs/>
                <w:sz w:val="28"/>
                <w:szCs w:val="28"/>
              </w:rPr>
            </w:pPr>
          </w:p>
          <w:p w:rsidR="002C101E" w:rsidRPr="009479E6" w:rsidRDefault="00AF11D7" w:rsidP="00BD562D">
            <w:pPr>
              <w:pStyle w:val="a7"/>
              <w:spacing w:after="0" w:line="360" w:lineRule="auto"/>
              <w:ind w:right="-285"/>
              <w:jc w:val="center"/>
              <w:rPr>
                <w:bCs/>
                <w:sz w:val="28"/>
                <w:szCs w:val="28"/>
              </w:rPr>
            </w:pPr>
            <w:r w:rsidRPr="009479E6">
              <w:rPr>
                <w:bCs/>
                <w:sz w:val="28"/>
                <w:szCs w:val="28"/>
              </w:rPr>
              <w:t>2</w:t>
            </w:r>
            <w:r w:rsidR="00BD562D">
              <w:rPr>
                <w:bCs/>
                <w:sz w:val="28"/>
                <w:szCs w:val="28"/>
              </w:rPr>
              <w:t>1</w:t>
            </w:r>
          </w:p>
        </w:tc>
      </w:tr>
      <w:tr w:rsidR="002C101E" w:rsidRPr="009479E6" w:rsidTr="009479E6">
        <w:tc>
          <w:tcPr>
            <w:tcW w:w="817" w:type="dxa"/>
            <w:gridSpan w:val="2"/>
          </w:tcPr>
          <w:p w:rsidR="002C101E" w:rsidRPr="009479E6" w:rsidRDefault="002C101E" w:rsidP="00583948">
            <w:pPr>
              <w:pStyle w:val="a7"/>
              <w:spacing w:after="0" w:line="360" w:lineRule="auto"/>
              <w:ind w:right="-285"/>
              <w:jc w:val="center"/>
              <w:rPr>
                <w:bCs/>
                <w:sz w:val="28"/>
                <w:szCs w:val="28"/>
              </w:rPr>
            </w:pPr>
            <w:r w:rsidRPr="009479E6">
              <w:rPr>
                <w:bCs/>
                <w:sz w:val="28"/>
                <w:szCs w:val="28"/>
              </w:rPr>
              <w:t>2.1.</w:t>
            </w:r>
          </w:p>
        </w:tc>
        <w:tc>
          <w:tcPr>
            <w:tcW w:w="8244" w:type="dxa"/>
            <w:gridSpan w:val="2"/>
          </w:tcPr>
          <w:p w:rsidR="002C101E" w:rsidRPr="009479E6" w:rsidRDefault="002C101E" w:rsidP="00AD3E8F">
            <w:pPr>
              <w:pStyle w:val="a7"/>
              <w:spacing w:after="0" w:line="360" w:lineRule="auto"/>
              <w:ind w:right="39"/>
              <w:jc w:val="both"/>
              <w:rPr>
                <w:bCs/>
                <w:sz w:val="28"/>
                <w:szCs w:val="28"/>
              </w:rPr>
            </w:pPr>
            <w:r w:rsidRPr="009479E6">
              <w:rPr>
                <w:bCs/>
                <w:sz w:val="28"/>
                <w:szCs w:val="28"/>
              </w:rPr>
              <w:t xml:space="preserve">Характеристика </w:t>
            </w:r>
            <w:r w:rsidR="00111926" w:rsidRPr="009479E6">
              <w:rPr>
                <w:bCs/>
                <w:sz w:val="28"/>
                <w:szCs w:val="28"/>
              </w:rPr>
              <w:t>детей старшего дошкольного возраста с ОНР</w:t>
            </w:r>
            <w:r w:rsidR="00BD562D">
              <w:rPr>
                <w:bCs/>
                <w:sz w:val="28"/>
                <w:szCs w:val="28"/>
              </w:rPr>
              <w:t>……</w:t>
            </w:r>
          </w:p>
        </w:tc>
        <w:tc>
          <w:tcPr>
            <w:tcW w:w="693" w:type="dxa"/>
            <w:gridSpan w:val="2"/>
          </w:tcPr>
          <w:p w:rsidR="002C101E" w:rsidRPr="009479E6" w:rsidRDefault="00AF11D7" w:rsidP="00BD562D">
            <w:pPr>
              <w:pStyle w:val="a7"/>
              <w:spacing w:after="0" w:line="360" w:lineRule="auto"/>
              <w:ind w:right="-285"/>
              <w:rPr>
                <w:bCs/>
                <w:sz w:val="28"/>
                <w:szCs w:val="28"/>
              </w:rPr>
            </w:pPr>
            <w:r w:rsidRPr="009479E6">
              <w:rPr>
                <w:bCs/>
                <w:sz w:val="28"/>
                <w:szCs w:val="28"/>
              </w:rPr>
              <w:t>2</w:t>
            </w:r>
            <w:r w:rsidR="00BD562D">
              <w:rPr>
                <w:bCs/>
                <w:sz w:val="28"/>
                <w:szCs w:val="28"/>
              </w:rPr>
              <w:t>1</w:t>
            </w:r>
          </w:p>
        </w:tc>
      </w:tr>
      <w:tr w:rsidR="002C101E" w:rsidRPr="009479E6" w:rsidTr="009479E6">
        <w:tc>
          <w:tcPr>
            <w:tcW w:w="817" w:type="dxa"/>
            <w:gridSpan w:val="2"/>
          </w:tcPr>
          <w:p w:rsidR="002C101E" w:rsidRPr="009479E6" w:rsidRDefault="002C101E" w:rsidP="00583948">
            <w:pPr>
              <w:pStyle w:val="a7"/>
              <w:spacing w:after="0" w:line="360" w:lineRule="auto"/>
              <w:ind w:right="-285"/>
              <w:jc w:val="center"/>
              <w:rPr>
                <w:bCs/>
                <w:sz w:val="28"/>
                <w:szCs w:val="28"/>
              </w:rPr>
            </w:pPr>
            <w:r w:rsidRPr="009479E6">
              <w:rPr>
                <w:bCs/>
                <w:sz w:val="28"/>
                <w:szCs w:val="28"/>
              </w:rPr>
              <w:t>2.2.</w:t>
            </w:r>
          </w:p>
        </w:tc>
        <w:tc>
          <w:tcPr>
            <w:tcW w:w="8244" w:type="dxa"/>
            <w:gridSpan w:val="2"/>
          </w:tcPr>
          <w:p w:rsidR="002C101E" w:rsidRPr="009479E6" w:rsidRDefault="002C101E" w:rsidP="00AD3E8F">
            <w:pPr>
              <w:pStyle w:val="a7"/>
              <w:spacing w:after="0" w:line="360" w:lineRule="auto"/>
              <w:ind w:right="39"/>
              <w:jc w:val="both"/>
              <w:rPr>
                <w:bCs/>
                <w:sz w:val="28"/>
                <w:szCs w:val="28"/>
              </w:rPr>
            </w:pPr>
            <w:r w:rsidRPr="009479E6">
              <w:rPr>
                <w:bCs/>
                <w:sz w:val="28"/>
                <w:szCs w:val="28"/>
              </w:rPr>
              <w:t>Создание условий для</w:t>
            </w:r>
            <w:r w:rsidR="00D56D75">
              <w:rPr>
                <w:bCs/>
                <w:sz w:val="28"/>
                <w:szCs w:val="28"/>
              </w:rPr>
              <w:t xml:space="preserve"> </w:t>
            </w:r>
            <w:r w:rsidR="00111926" w:rsidRPr="009479E6">
              <w:rPr>
                <w:sz w:val="28"/>
                <w:szCs w:val="28"/>
              </w:rPr>
              <w:t>се</w:t>
            </w:r>
            <w:r w:rsidR="00105AE9" w:rsidRPr="009479E6">
              <w:rPr>
                <w:sz w:val="28"/>
                <w:szCs w:val="28"/>
              </w:rPr>
              <w:t>нсорного развития в старшей   дошкольной группе детей с ОНР</w:t>
            </w:r>
            <w:r w:rsidR="009479E6">
              <w:rPr>
                <w:sz w:val="28"/>
                <w:szCs w:val="28"/>
              </w:rPr>
              <w:t>……………………………………</w:t>
            </w:r>
          </w:p>
        </w:tc>
        <w:tc>
          <w:tcPr>
            <w:tcW w:w="693" w:type="dxa"/>
            <w:gridSpan w:val="2"/>
          </w:tcPr>
          <w:p w:rsidR="009479E6" w:rsidRDefault="009479E6" w:rsidP="009479E6">
            <w:pPr>
              <w:pStyle w:val="a7"/>
              <w:spacing w:after="0" w:line="360" w:lineRule="auto"/>
              <w:ind w:right="-285"/>
              <w:rPr>
                <w:bCs/>
                <w:sz w:val="28"/>
                <w:szCs w:val="28"/>
              </w:rPr>
            </w:pPr>
          </w:p>
          <w:p w:rsidR="002C101E" w:rsidRPr="009479E6" w:rsidRDefault="00AF11D7" w:rsidP="00BD562D">
            <w:pPr>
              <w:pStyle w:val="a7"/>
              <w:spacing w:after="0" w:line="360" w:lineRule="auto"/>
              <w:ind w:right="-285"/>
              <w:rPr>
                <w:bCs/>
                <w:sz w:val="28"/>
                <w:szCs w:val="28"/>
              </w:rPr>
            </w:pPr>
            <w:r w:rsidRPr="009479E6">
              <w:rPr>
                <w:bCs/>
                <w:sz w:val="28"/>
                <w:szCs w:val="28"/>
              </w:rPr>
              <w:t>2</w:t>
            </w:r>
            <w:r w:rsidR="00BD562D">
              <w:rPr>
                <w:bCs/>
                <w:sz w:val="28"/>
                <w:szCs w:val="28"/>
              </w:rPr>
              <w:t>5</w:t>
            </w:r>
          </w:p>
        </w:tc>
      </w:tr>
      <w:tr w:rsidR="002C101E" w:rsidRPr="009479E6" w:rsidTr="009479E6">
        <w:tc>
          <w:tcPr>
            <w:tcW w:w="817" w:type="dxa"/>
            <w:gridSpan w:val="2"/>
          </w:tcPr>
          <w:p w:rsidR="002C101E" w:rsidRPr="009479E6" w:rsidRDefault="002C101E" w:rsidP="00583948">
            <w:pPr>
              <w:pStyle w:val="a7"/>
              <w:spacing w:after="0" w:line="360" w:lineRule="auto"/>
              <w:ind w:right="-285"/>
              <w:jc w:val="center"/>
              <w:rPr>
                <w:bCs/>
                <w:sz w:val="28"/>
                <w:szCs w:val="28"/>
              </w:rPr>
            </w:pPr>
            <w:r w:rsidRPr="009479E6">
              <w:rPr>
                <w:bCs/>
                <w:sz w:val="28"/>
                <w:szCs w:val="28"/>
              </w:rPr>
              <w:t>2.3.</w:t>
            </w:r>
          </w:p>
        </w:tc>
        <w:tc>
          <w:tcPr>
            <w:tcW w:w="8244" w:type="dxa"/>
            <w:gridSpan w:val="2"/>
          </w:tcPr>
          <w:p w:rsidR="009479E6" w:rsidRPr="009479E6" w:rsidRDefault="00111926" w:rsidP="00111926">
            <w:pPr>
              <w:pStyle w:val="a7"/>
              <w:spacing w:after="0" w:line="360" w:lineRule="auto"/>
              <w:ind w:right="-285"/>
              <w:jc w:val="both"/>
              <w:rPr>
                <w:sz w:val="28"/>
                <w:szCs w:val="28"/>
              </w:rPr>
            </w:pPr>
            <w:r w:rsidRPr="009479E6">
              <w:rPr>
                <w:sz w:val="28"/>
                <w:szCs w:val="28"/>
              </w:rPr>
              <w:t xml:space="preserve">Описание картотеки дидактических игр и </w:t>
            </w:r>
          </w:p>
          <w:p w:rsidR="009479E6" w:rsidRPr="009479E6" w:rsidRDefault="00111926" w:rsidP="009479E6">
            <w:pPr>
              <w:pStyle w:val="a7"/>
              <w:spacing w:after="0" w:line="360" w:lineRule="auto"/>
              <w:ind w:right="-285"/>
              <w:jc w:val="both"/>
              <w:rPr>
                <w:sz w:val="28"/>
                <w:szCs w:val="28"/>
              </w:rPr>
            </w:pPr>
            <w:r w:rsidRPr="009479E6">
              <w:rPr>
                <w:sz w:val="28"/>
                <w:szCs w:val="28"/>
              </w:rPr>
              <w:t>упражнений по сенсорному развитию детей старшего</w:t>
            </w:r>
          </w:p>
          <w:p w:rsidR="002C101E" w:rsidRPr="009479E6" w:rsidRDefault="00111926" w:rsidP="009479E6">
            <w:pPr>
              <w:pStyle w:val="a7"/>
              <w:spacing w:after="0" w:line="360" w:lineRule="auto"/>
              <w:ind w:right="-285"/>
              <w:jc w:val="both"/>
              <w:rPr>
                <w:sz w:val="28"/>
                <w:szCs w:val="28"/>
              </w:rPr>
            </w:pPr>
            <w:r w:rsidRPr="009479E6">
              <w:rPr>
                <w:sz w:val="28"/>
                <w:szCs w:val="28"/>
              </w:rPr>
              <w:t xml:space="preserve"> дошкольного возраста</w:t>
            </w:r>
            <w:r w:rsidR="009479E6">
              <w:rPr>
                <w:sz w:val="28"/>
                <w:szCs w:val="28"/>
              </w:rPr>
              <w:t>……………………………………………….</w:t>
            </w:r>
          </w:p>
        </w:tc>
        <w:tc>
          <w:tcPr>
            <w:tcW w:w="693" w:type="dxa"/>
            <w:gridSpan w:val="2"/>
          </w:tcPr>
          <w:p w:rsidR="009479E6" w:rsidRDefault="009479E6" w:rsidP="009479E6">
            <w:pPr>
              <w:pStyle w:val="a7"/>
              <w:spacing w:after="0" w:line="360" w:lineRule="auto"/>
              <w:ind w:right="-285"/>
              <w:rPr>
                <w:bCs/>
                <w:sz w:val="28"/>
                <w:szCs w:val="28"/>
              </w:rPr>
            </w:pPr>
          </w:p>
          <w:p w:rsidR="009479E6" w:rsidRDefault="009479E6" w:rsidP="009479E6">
            <w:pPr>
              <w:pStyle w:val="a7"/>
              <w:spacing w:after="0" w:line="360" w:lineRule="auto"/>
              <w:ind w:right="-285"/>
              <w:rPr>
                <w:bCs/>
                <w:sz w:val="28"/>
                <w:szCs w:val="28"/>
              </w:rPr>
            </w:pPr>
          </w:p>
          <w:p w:rsidR="002C101E" w:rsidRPr="009479E6" w:rsidRDefault="00AF11D7" w:rsidP="00BD562D">
            <w:pPr>
              <w:pStyle w:val="a7"/>
              <w:spacing w:after="0" w:line="360" w:lineRule="auto"/>
              <w:ind w:right="-285"/>
              <w:rPr>
                <w:bCs/>
                <w:sz w:val="28"/>
                <w:szCs w:val="28"/>
              </w:rPr>
            </w:pPr>
            <w:r w:rsidRPr="009479E6">
              <w:rPr>
                <w:bCs/>
                <w:sz w:val="28"/>
                <w:szCs w:val="28"/>
              </w:rPr>
              <w:t>3</w:t>
            </w:r>
            <w:r w:rsidR="00BD562D">
              <w:rPr>
                <w:bCs/>
                <w:sz w:val="28"/>
                <w:szCs w:val="28"/>
              </w:rPr>
              <w:t>1</w:t>
            </w:r>
          </w:p>
        </w:tc>
      </w:tr>
      <w:tr w:rsidR="002C101E" w:rsidRPr="009479E6" w:rsidTr="009479E6">
        <w:trPr>
          <w:gridAfter w:val="1"/>
          <w:wAfter w:w="183" w:type="dxa"/>
        </w:trPr>
        <w:tc>
          <w:tcPr>
            <w:tcW w:w="8878" w:type="dxa"/>
            <w:gridSpan w:val="3"/>
          </w:tcPr>
          <w:p w:rsidR="002C101E" w:rsidRPr="009479E6" w:rsidRDefault="002C101E" w:rsidP="00583948">
            <w:pPr>
              <w:pStyle w:val="a7"/>
              <w:spacing w:after="0" w:line="360" w:lineRule="auto"/>
              <w:ind w:right="-285"/>
              <w:jc w:val="both"/>
              <w:rPr>
                <w:bCs/>
                <w:sz w:val="28"/>
                <w:szCs w:val="28"/>
              </w:rPr>
            </w:pPr>
            <w:r>
              <w:rPr>
                <w:b/>
                <w:bCs/>
                <w:sz w:val="28"/>
                <w:szCs w:val="28"/>
              </w:rPr>
              <w:t>ЗАКЛЮЧЕНИЕ</w:t>
            </w:r>
            <w:r w:rsidR="009479E6">
              <w:rPr>
                <w:bCs/>
                <w:sz w:val="28"/>
                <w:szCs w:val="28"/>
              </w:rPr>
              <w:t>…………………………………………………………….</w:t>
            </w:r>
          </w:p>
        </w:tc>
        <w:tc>
          <w:tcPr>
            <w:tcW w:w="693" w:type="dxa"/>
            <w:gridSpan w:val="2"/>
          </w:tcPr>
          <w:p w:rsidR="002C101E" w:rsidRPr="009479E6" w:rsidRDefault="00AF11D7" w:rsidP="00BD562D">
            <w:pPr>
              <w:pStyle w:val="a7"/>
              <w:spacing w:after="0" w:line="360" w:lineRule="auto"/>
              <w:ind w:right="-285"/>
              <w:jc w:val="center"/>
              <w:rPr>
                <w:bCs/>
                <w:sz w:val="28"/>
                <w:szCs w:val="28"/>
              </w:rPr>
            </w:pPr>
            <w:r w:rsidRPr="009479E6">
              <w:rPr>
                <w:bCs/>
                <w:sz w:val="28"/>
                <w:szCs w:val="28"/>
              </w:rPr>
              <w:t>3</w:t>
            </w:r>
            <w:r w:rsidR="00BD562D">
              <w:rPr>
                <w:bCs/>
                <w:sz w:val="28"/>
                <w:szCs w:val="28"/>
              </w:rPr>
              <w:t>5</w:t>
            </w:r>
          </w:p>
        </w:tc>
      </w:tr>
      <w:tr w:rsidR="002C101E" w:rsidRPr="009479E6" w:rsidTr="009479E6">
        <w:trPr>
          <w:gridAfter w:val="1"/>
          <w:wAfter w:w="183" w:type="dxa"/>
        </w:trPr>
        <w:tc>
          <w:tcPr>
            <w:tcW w:w="8878" w:type="dxa"/>
            <w:gridSpan w:val="3"/>
          </w:tcPr>
          <w:p w:rsidR="002C101E" w:rsidRPr="00F21F9F" w:rsidRDefault="002C101E" w:rsidP="00583948">
            <w:pPr>
              <w:pStyle w:val="a7"/>
              <w:spacing w:after="0" w:line="360" w:lineRule="auto"/>
              <w:ind w:right="-285"/>
              <w:jc w:val="both"/>
              <w:rPr>
                <w:b/>
                <w:bCs/>
                <w:sz w:val="28"/>
                <w:szCs w:val="28"/>
              </w:rPr>
            </w:pPr>
            <w:r w:rsidRPr="00F21F9F">
              <w:rPr>
                <w:b/>
                <w:bCs/>
                <w:sz w:val="28"/>
                <w:szCs w:val="28"/>
              </w:rPr>
              <w:t>СПИСОК ИСПОЛЬЗОВАННОЙ И ЦИТИРУЕМОЙ</w:t>
            </w:r>
          </w:p>
          <w:p w:rsidR="002C101E" w:rsidRPr="009479E6" w:rsidRDefault="002C101E" w:rsidP="00583948">
            <w:pPr>
              <w:pStyle w:val="a7"/>
              <w:spacing w:after="0" w:line="360" w:lineRule="auto"/>
              <w:ind w:right="-285"/>
              <w:jc w:val="both"/>
              <w:rPr>
                <w:bCs/>
                <w:sz w:val="28"/>
                <w:szCs w:val="28"/>
              </w:rPr>
            </w:pPr>
            <w:r w:rsidRPr="00F21F9F">
              <w:rPr>
                <w:b/>
                <w:bCs/>
                <w:sz w:val="28"/>
                <w:szCs w:val="28"/>
              </w:rPr>
              <w:t>ЛИТЕРАТУРЫ</w:t>
            </w:r>
            <w:r w:rsidR="009479E6">
              <w:rPr>
                <w:bCs/>
                <w:sz w:val="28"/>
                <w:szCs w:val="28"/>
              </w:rPr>
              <w:t>………………………………………………………………</w:t>
            </w:r>
          </w:p>
        </w:tc>
        <w:tc>
          <w:tcPr>
            <w:tcW w:w="693" w:type="dxa"/>
            <w:gridSpan w:val="2"/>
          </w:tcPr>
          <w:p w:rsidR="009479E6" w:rsidRDefault="009479E6" w:rsidP="00583948">
            <w:pPr>
              <w:pStyle w:val="a7"/>
              <w:spacing w:after="0" w:line="360" w:lineRule="auto"/>
              <w:ind w:right="-285"/>
              <w:jc w:val="center"/>
              <w:rPr>
                <w:bCs/>
                <w:sz w:val="28"/>
                <w:szCs w:val="28"/>
              </w:rPr>
            </w:pPr>
          </w:p>
          <w:p w:rsidR="002C101E" w:rsidRPr="009479E6" w:rsidRDefault="00AF11D7" w:rsidP="00BD562D">
            <w:pPr>
              <w:pStyle w:val="a7"/>
              <w:spacing w:after="0" w:line="360" w:lineRule="auto"/>
              <w:ind w:right="-285"/>
              <w:jc w:val="center"/>
              <w:rPr>
                <w:bCs/>
                <w:sz w:val="28"/>
                <w:szCs w:val="28"/>
              </w:rPr>
            </w:pPr>
            <w:r w:rsidRPr="009479E6">
              <w:rPr>
                <w:bCs/>
                <w:sz w:val="28"/>
                <w:szCs w:val="28"/>
              </w:rPr>
              <w:t>3</w:t>
            </w:r>
            <w:r w:rsidR="00BD562D">
              <w:rPr>
                <w:bCs/>
                <w:sz w:val="28"/>
                <w:szCs w:val="28"/>
              </w:rPr>
              <w:t>8</w:t>
            </w:r>
          </w:p>
        </w:tc>
      </w:tr>
      <w:tr w:rsidR="002C101E" w:rsidRPr="009479E6" w:rsidTr="009479E6">
        <w:trPr>
          <w:gridAfter w:val="1"/>
          <w:wAfter w:w="183" w:type="dxa"/>
        </w:trPr>
        <w:tc>
          <w:tcPr>
            <w:tcW w:w="8878" w:type="dxa"/>
            <w:gridSpan w:val="3"/>
          </w:tcPr>
          <w:p w:rsidR="002C101E" w:rsidRPr="009479E6" w:rsidRDefault="002C101E" w:rsidP="00583948">
            <w:pPr>
              <w:pStyle w:val="a7"/>
              <w:spacing w:after="0" w:line="360" w:lineRule="auto"/>
              <w:ind w:right="-285"/>
              <w:jc w:val="both"/>
              <w:rPr>
                <w:bCs/>
                <w:sz w:val="28"/>
                <w:szCs w:val="28"/>
              </w:rPr>
            </w:pPr>
            <w:r>
              <w:rPr>
                <w:b/>
                <w:bCs/>
                <w:sz w:val="28"/>
                <w:szCs w:val="28"/>
              </w:rPr>
              <w:t>ПРИЛОЖЕНИЯ</w:t>
            </w:r>
            <w:r w:rsidR="009479E6">
              <w:rPr>
                <w:bCs/>
                <w:sz w:val="28"/>
                <w:szCs w:val="28"/>
              </w:rPr>
              <w:t>……………………………………………………………..</w:t>
            </w:r>
          </w:p>
        </w:tc>
        <w:tc>
          <w:tcPr>
            <w:tcW w:w="693" w:type="dxa"/>
            <w:gridSpan w:val="2"/>
          </w:tcPr>
          <w:p w:rsidR="002C101E" w:rsidRPr="009479E6" w:rsidRDefault="00AF11D7" w:rsidP="00BD562D">
            <w:pPr>
              <w:pStyle w:val="a7"/>
              <w:spacing w:after="0" w:line="360" w:lineRule="auto"/>
              <w:ind w:right="-285"/>
              <w:jc w:val="center"/>
              <w:rPr>
                <w:bCs/>
                <w:sz w:val="28"/>
                <w:szCs w:val="28"/>
              </w:rPr>
            </w:pPr>
            <w:r w:rsidRPr="009479E6">
              <w:rPr>
                <w:bCs/>
                <w:sz w:val="28"/>
                <w:szCs w:val="28"/>
              </w:rPr>
              <w:t>4</w:t>
            </w:r>
            <w:r w:rsidR="00BD562D">
              <w:rPr>
                <w:bCs/>
                <w:sz w:val="28"/>
                <w:szCs w:val="28"/>
              </w:rPr>
              <w:t>0</w:t>
            </w:r>
          </w:p>
        </w:tc>
      </w:tr>
    </w:tbl>
    <w:p w:rsidR="002C101E" w:rsidRPr="00F21F9F" w:rsidRDefault="002C101E" w:rsidP="002C101E">
      <w:pPr>
        <w:pStyle w:val="a7"/>
        <w:spacing w:after="0" w:line="360" w:lineRule="auto"/>
        <w:ind w:right="-285"/>
        <w:jc w:val="center"/>
        <w:rPr>
          <w:b/>
          <w:bCs/>
          <w:sz w:val="28"/>
          <w:szCs w:val="28"/>
        </w:rPr>
      </w:pPr>
    </w:p>
    <w:p w:rsidR="006B2223" w:rsidRDefault="006B2223" w:rsidP="00291A4B">
      <w:pPr>
        <w:spacing w:line="360" w:lineRule="auto"/>
        <w:jc w:val="center"/>
      </w:pPr>
    </w:p>
    <w:p w:rsidR="006B2223" w:rsidRDefault="006B2223" w:rsidP="00291A4B">
      <w:pPr>
        <w:spacing w:line="360" w:lineRule="auto"/>
        <w:jc w:val="center"/>
      </w:pPr>
    </w:p>
    <w:p w:rsidR="00DC2C3F" w:rsidRDefault="00DC2C3F" w:rsidP="002C101E">
      <w:pPr>
        <w:spacing w:line="360" w:lineRule="auto"/>
        <w:rPr>
          <w:rFonts w:ascii="Times New Roman" w:hAnsi="Times New Roman" w:cs="Times New Roman"/>
          <w:b/>
          <w:sz w:val="28"/>
          <w:szCs w:val="28"/>
        </w:rPr>
      </w:pPr>
      <w:bookmarkStart w:id="0" w:name="_GoBack"/>
      <w:bookmarkEnd w:id="0"/>
    </w:p>
    <w:p w:rsidR="00E5499D" w:rsidRDefault="00E5499D" w:rsidP="002C101E">
      <w:pPr>
        <w:spacing w:line="360" w:lineRule="auto"/>
        <w:rPr>
          <w:rFonts w:ascii="Times New Roman" w:hAnsi="Times New Roman" w:cs="Times New Roman"/>
          <w:b/>
          <w:sz w:val="28"/>
          <w:szCs w:val="28"/>
        </w:rPr>
      </w:pPr>
    </w:p>
    <w:p w:rsidR="00285A9A" w:rsidRDefault="00285A9A" w:rsidP="002C101E">
      <w:pPr>
        <w:spacing w:line="360" w:lineRule="auto"/>
        <w:rPr>
          <w:rFonts w:ascii="Times New Roman" w:hAnsi="Times New Roman" w:cs="Times New Roman"/>
          <w:b/>
          <w:sz w:val="28"/>
          <w:szCs w:val="28"/>
        </w:rPr>
      </w:pPr>
    </w:p>
    <w:p w:rsidR="00A26D39" w:rsidRDefault="00A26D39" w:rsidP="00291A4B">
      <w:pPr>
        <w:spacing w:line="360" w:lineRule="auto"/>
        <w:jc w:val="center"/>
        <w:rPr>
          <w:rFonts w:ascii="Times New Roman" w:hAnsi="Times New Roman" w:cs="Times New Roman"/>
          <w:b/>
          <w:sz w:val="28"/>
          <w:szCs w:val="28"/>
        </w:rPr>
      </w:pPr>
      <w:r w:rsidRPr="00C852E1">
        <w:rPr>
          <w:rFonts w:ascii="Times New Roman" w:hAnsi="Times New Roman" w:cs="Times New Roman"/>
          <w:b/>
          <w:sz w:val="28"/>
          <w:szCs w:val="28"/>
        </w:rPr>
        <w:lastRenderedPageBreak/>
        <w:t>ВВЕДЕНИЕ</w:t>
      </w:r>
    </w:p>
    <w:p w:rsidR="009479E6" w:rsidRPr="00C852E1" w:rsidRDefault="009479E6" w:rsidP="009479E6">
      <w:pPr>
        <w:pStyle w:val="af0"/>
      </w:pP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одним из наиболее острых вопросов современной</w:t>
      </w:r>
      <w:r w:rsidRPr="00A7157F">
        <w:rPr>
          <w:rFonts w:ascii="Times New Roman" w:hAnsi="Times New Roman" w:cs="Times New Roman"/>
          <w:sz w:val="28"/>
          <w:szCs w:val="28"/>
        </w:rPr>
        <w:t xml:space="preserve"> педагогике дошкольного возраста </w:t>
      </w:r>
      <w:r>
        <w:rPr>
          <w:rFonts w:ascii="Times New Roman" w:hAnsi="Times New Roman" w:cs="Times New Roman"/>
          <w:sz w:val="28"/>
          <w:szCs w:val="28"/>
        </w:rPr>
        <w:t>является</w:t>
      </w:r>
      <w:r w:rsidR="00DF47F0">
        <w:rPr>
          <w:rFonts w:ascii="Times New Roman" w:hAnsi="Times New Roman" w:cs="Times New Roman"/>
          <w:sz w:val="28"/>
          <w:szCs w:val="28"/>
        </w:rPr>
        <w:t xml:space="preserve"> сенсорное</w:t>
      </w:r>
      <w:r w:rsidRPr="00A7157F">
        <w:rPr>
          <w:rFonts w:ascii="Times New Roman" w:hAnsi="Times New Roman" w:cs="Times New Roman"/>
          <w:sz w:val="28"/>
          <w:szCs w:val="28"/>
        </w:rPr>
        <w:t xml:space="preserve"> воспитания </w:t>
      </w:r>
      <w:r w:rsidR="00DF47F0">
        <w:rPr>
          <w:rFonts w:ascii="Times New Roman" w:hAnsi="Times New Roman" w:cs="Times New Roman"/>
          <w:sz w:val="28"/>
          <w:szCs w:val="28"/>
        </w:rPr>
        <w:t>и сенсорное</w:t>
      </w:r>
      <w:r>
        <w:rPr>
          <w:rFonts w:ascii="Times New Roman" w:hAnsi="Times New Roman" w:cs="Times New Roman"/>
          <w:sz w:val="28"/>
          <w:szCs w:val="28"/>
        </w:rPr>
        <w:t xml:space="preserve"> развития ребенка. </w:t>
      </w:r>
      <w:r w:rsidRPr="00A7157F">
        <w:rPr>
          <w:rFonts w:ascii="Times New Roman" w:hAnsi="Times New Roman" w:cs="Times New Roman"/>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и т.п. Значение сенсорного развития в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Помимо этого,</w:t>
      </w:r>
      <w:r w:rsidRPr="003D34AB">
        <w:rPr>
          <w:rFonts w:ascii="Times New Roman" w:hAnsi="Times New Roman" w:cs="Times New Roman"/>
          <w:sz w:val="28"/>
          <w:szCs w:val="28"/>
        </w:rPr>
        <w:t xml:space="preserve"> внимание значительной части педагогов, психологов и социальных работников привлечено к проблемам физического и психического развития детей дошкольного возраста. Это обусловлено тем, что дошкольный период является периодом наиболее важным с точки зрения наиболее интенсивного развития, периодом формирования фундамента физического и психического здоровья ребенка. Оттого, как и в каких условиях будет протекать физическое и психическое развитие ребенка во многом зависит его будущее. Вместе с тем, в настоящее время на первое место выходит проблема нарушений психического</w:t>
      </w:r>
      <w:r>
        <w:rPr>
          <w:rFonts w:ascii="Times New Roman" w:hAnsi="Times New Roman" w:cs="Times New Roman"/>
          <w:sz w:val="28"/>
          <w:szCs w:val="28"/>
        </w:rPr>
        <w:t xml:space="preserve"> и физического развития ребенка</w:t>
      </w:r>
      <w:r w:rsidRPr="003D34AB">
        <w:rPr>
          <w:rFonts w:ascii="Times New Roman" w:hAnsi="Times New Roman" w:cs="Times New Roman"/>
          <w:sz w:val="28"/>
          <w:szCs w:val="28"/>
        </w:rPr>
        <w:t>.</w:t>
      </w:r>
    </w:p>
    <w:p w:rsidR="00A26D39" w:rsidRDefault="00A26D39" w:rsidP="009479E6">
      <w:pPr>
        <w:spacing w:after="0" w:line="360" w:lineRule="auto"/>
        <w:ind w:right="-284" w:firstLine="709"/>
        <w:jc w:val="both"/>
        <w:rPr>
          <w:rFonts w:ascii="Times New Roman" w:hAnsi="Times New Roman" w:cs="Times New Roman"/>
          <w:sz w:val="28"/>
          <w:szCs w:val="28"/>
        </w:rPr>
      </w:pPr>
      <w:r w:rsidRPr="00F27734">
        <w:rPr>
          <w:rFonts w:ascii="Times New Roman" w:hAnsi="Times New Roman" w:cs="Times New Roman"/>
          <w:sz w:val="28"/>
          <w:szCs w:val="28"/>
        </w:rPr>
        <w:t xml:space="preserve">Дети с речевой патологией, в том числе с общим недоразвитием речи, как правило, имеют трудности в обучении, так как на основе речи и ее смысловой единицы – слова формируются и развиваются такие психические процессы, как восприятие, воображение, память. </w:t>
      </w:r>
      <w:r w:rsidRPr="003D34AB">
        <w:rPr>
          <w:rFonts w:ascii="Times New Roman" w:hAnsi="Times New Roman" w:cs="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w:t>
      </w:r>
    </w:p>
    <w:p w:rsidR="00A26D39" w:rsidRPr="009F7D26" w:rsidRDefault="00A26D39" w:rsidP="009479E6">
      <w:pPr>
        <w:spacing w:after="0" w:line="360" w:lineRule="auto"/>
        <w:ind w:right="-284" w:firstLine="709"/>
        <w:jc w:val="both"/>
        <w:rPr>
          <w:rFonts w:ascii="Times New Roman" w:hAnsi="Times New Roman" w:cs="Times New Roman"/>
          <w:sz w:val="28"/>
          <w:szCs w:val="28"/>
        </w:rPr>
      </w:pPr>
      <w:r w:rsidRPr="00D841F8">
        <w:rPr>
          <w:rFonts w:ascii="Times New Roman" w:hAnsi="Times New Roman" w:cs="Times New Roman"/>
          <w:sz w:val="28"/>
          <w:szCs w:val="28"/>
        </w:rPr>
        <w:t xml:space="preserve">Актуальность реферата обусловлена тем, что </w:t>
      </w:r>
      <w:r w:rsidR="00C9383E">
        <w:rPr>
          <w:rFonts w:ascii="Times New Roman" w:hAnsi="Times New Roman" w:cs="Times New Roman"/>
          <w:sz w:val="28"/>
          <w:szCs w:val="28"/>
        </w:rPr>
        <w:t>у детей</w:t>
      </w:r>
      <w:r w:rsidR="005534BE">
        <w:rPr>
          <w:rFonts w:ascii="Times New Roman" w:hAnsi="Times New Roman" w:cs="Times New Roman"/>
          <w:sz w:val="28"/>
          <w:szCs w:val="28"/>
        </w:rPr>
        <w:t xml:space="preserve"> </w:t>
      </w:r>
      <w:r w:rsidR="00C36F04">
        <w:rPr>
          <w:rFonts w:ascii="Times New Roman" w:hAnsi="Times New Roman" w:cs="Times New Roman"/>
          <w:sz w:val="28"/>
          <w:szCs w:val="28"/>
        </w:rPr>
        <w:t xml:space="preserve">общими нарушениями речи </w:t>
      </w:r>
      <w:r w:rsidR="009F7D26">
        <w:rPr>
          <w:rFonts w:ascii="Times New Roman" w:hAnsi="Times New Roman" w:cs="Times New Roman"/>
          <w:sz w:val="28"/>
          <w:szCs w:val="28"/>
        </w:rPr>
        <w:t xml:space="preserve">процесс формирования </w:t>
      </w:r>
      <w:r w:rsidR="009F7D26" w:rsidRPr="009F7D26">
        <w:rPr>
          <w:rFonts w:ascii="Times New Roman" w:hAnsi="Times New Roman" w:cs="Times New Roman"/>
          <w:sz w:val="28"/>
          <w:szCs w:val="28"/>
        </w:rPr>
        <w:t>представлений о предметах и явлениях окружающего мира</w:t>
      </w:r>
      <w:r w:rsidR="00ED4390">
        <w:rPr>
          <w:rFonts w:ascii="Times New Roman" w:hAnsi="Times New Roman" w:cs="Times New Roman"/>
          <w:sz w:val="28"/>
          <w:szCs w:val="28"/>
        </w:rPr>
        <w:t xml:space="preserve"> протекает достаточно сложно</w:t>
      </w:r>
      <w:r w:rsidR="009F7D26">
        <w:rPr>
          <w:rFonts w:ascii="Times New Roman" w:hAnsi="Times New Roman" w:cs="Times New Roman"/>
          <w:sz w:val="28"/>
          <w:szCs w:val="28"/>
        </w:rPr>
        <w:t>, а н</w:t>
      </w:r>
      <w:r w:rsidR="009F7D26" w:rsidRPr="009F7D26">
        <w:rPr>
          <w:rFonts w:ascii="Times New Roman" w:hAnsi="Times New Roman" w:cs="Times New Roman"/>
          <w:sz w:val="28"/>
          <w:szCs w:val="28"/>
        </w:rPr>
        <w:t xml:space="preserve">едостаточность процессов восприятия задерживает развитие всей познавательной деятельности </w:t>
      </w:r>
      <w:r w:rsidR="009F7D26" w:rsidRPr="009F7D26">
        <w:rPr>
          <w:rFonts w:ascii="Times New Roman" w:hAnsi="Times New Roman" w:cs="Times New Roman"/>
          <w:sz w:val="28"/>
          <w:szCs w:val="28"/>
        </w:rPr>
        <w:lastRenderedPageBreak/>
        <w:t xml:space="preserve">ребенка. Поэтому при подготовке детей </w:t>
      </w:r>
      <w:r w:rsidR="00ED4390">
        <w:rPr>
          <w:rFonts w:ascii="Times New Roman" w:hAnsi="Times New Roman" w:cs="Times New Roman"/>
          <w:sz w:val="28"/>
          <w:szCs w:val="28"/>
        </w:rPr>
        <w:t>в дошкольных образовательных учреждениях важно</w:t>
      </w:r>
      <w:r w:rsidR="00C13F3B">
        <w:rPr>
          <w:rFonts w:ascii="Times New Roman" w:hAnsi="Times New Roman" w:cs="Times New Roman"/>
          <w:sz w:val="28"/>
          <w:szCs w:val="28"/>
        </w:rPr>
        <w:t xml:space="preserve"> </w:t>
      </w:r>
      <w:r w:rsidR="00D841F8" w:rsidRPr="00D841F8">
        <w:rPr>
          <w:rFonts w:ascii="Times New Roman" w:hAnsi="Times New Roman" w:cs="Times New Roman"/>
          <w:sz w:val="28"/>
          <w:szCs w:val="28"/>
        </w:rPr>
        <w:t xml:space="preserve">уделять </w:t>
      </w:r>
      <w:r w:rsidR="00162F88">
        <w:rPr>
          <w:rFonts w:ascii="Times New Roman" w:hAnsi="Times New Roman" w:cs="Times New Roman"/>
          <w:sz w:val="28"/>
          <w:szCs w:val="28"/>
        </w:rPr>
        <w:t xml:space="preserve">особое </w:t>
      </w:r>
      <w:r w:rsidR="00D841F8" w:rsidRPr="00D841F8">
        <w:rPr>
          <w:rFonts w:ascii="Times New Roman" w:hAnsi="Times New Roman" w:cs="Times New Roman"/>
          <w:sz w:val="28"/>
          <w:szCs w:val="28"/>
        </w:rPr>
        <w:t>вним</w:t>
      </w:r>
      <w:r w:rsidR="009F7D26">
        <w:rPr>
          <w:rFonts w:ascii="Times New Roman" w:hAnsi="Times New Roman" w:cs="Times New Roman"/>
          <w:sz w:val="28"/>
          <w:szCs w:val="28"/>
        </w:rPr>
        <w:t>ание сенсорному развитию.</w:t>
      </w:r>
    </w:p>
    <w:p w:rsidR="00C13F3B" w:rsidRDefault="00C13F3B" w:rsidP="00C13F3B">
      <w:pPr>
        <w:spacing w:after="0" w:line="360" w:lineRule="auto"/>
        <w:ind w:right="-284" w:firstLine="709"/>
        <w:jc w:val="both"/>
        <w:rPr>
          <w:rFonts w:ascii="Times New Roman" w:hAnsi="Times New Roman" w:cs="Times New Roman"/>
          <w:i/>
          <w:sz w:val="28"/>
          <w:szCs w:val="28"/>
        </w:rPr>
      </w:pPr>
      <w:r w:rsidRPr="00C13F3B">
        <w:rPr>
          <w:rFonts w:ascii="Times New Roman" w:hAnsi="Times New Roman" w:cs="Times New Roman"/>
          <w:bCs/>
          <w:i/>
          <w:iCs/>
          <w:sz w:val="28"/>
          <w:szCs w:val="28"/>
        </w:rPr>
        <w:t>Цель исследования</w:t>
      </w:r>
      <w:r>
        <w:rPr>
          <w:rFonts w:ascii="Times New Roman" w:hAnsi="Times New Roman" w:cs="Times New Roman"/>
          <w:bCs/>
          <w:i/>
          <w:iCs/>
          <w:sz w:val="28"/>
          <w:szCs w:val="28"/>
        </w:rPr>
        <w:t xml:space="preserve"> -</w:t>
      </w:r>
      <w:r w:rsidRPr="00C13F3B">
        <w:rPr>
          <w:rFonts w:ascii="Times New Roman" w:hAnsi="Times New Roman" w:cs="Times New Roman"/>
          <w:b/>
          <w:bCs/>
          <w:i/>
          <w:iCs/>
          <w:sz w:val="28"/>
          <w:szCs w:val="28"/>
        </w:rPr>
        <w:t xml:space="preserve"> </w:t>
      </w:r>
      <w:r w:rsidRPr="00C13F3B">
        <w:rPr>
          <w:rFonts w:ascii="Times New Roman" w:hAnsi="Times New Roman" w:cs="Times New Roman"/>
          <w:sz w:val="28"/>
          <w:szCs w:val="28"/>
        </w:rPr>
        <w:t>изучить</w:t>
      </w:r>
      <w:r w:rsidRPr="00C13F3B">
        <w:rPr>
          <w:rFonts w:ascii="Times New Roman" w:hAnsi="Times New Roman" w:cs="Times New Roman"/>
          <w:b/>
          <w:bCs/>
          <w:sz w:val="28"/>
          <w:szCs w:val="28"/>
        </w:rPr>
        <w:t xml:space="preserve"> </w:t>
      </w:r>
      <w:r w:rsidRPr="00C13F3B">
        <w:rPr>
          <w:rFonts w:ascii="Times New Roman" w:hAnsi="Times New Roman" w:cs="Times New Roman"/>
          <w:sz w:val="28"/>
          <w:szCs w:val="28"/>
        </w:rPr>
        <w:t>особенности сенсорного развития у детей старшего дошкольного возраста с ОНР и практически проверить в условиях дошкольной образовательной организации</w:t>
      </w:r>
      <w:r>
        <w:rPr>
          <w:rFonts w:ascii="Times New Roman" w:hAnsi="Times New Roman" w:cs="Times New Roman"/>
          <w:sz w:val="28"/>
          <w:szCs w:val="28"/>
        </w:rPr>
        <w:t>.</w:t>
      </w:r>
    </w:p>
    <w:p w:rsidR="00A26D39" w:rsidRDefault="00A26D39" w:rsidP="009479E6">
      <w:pPr>
        <w:spacing w:after="0" w:line="360" w:lineRule="auto"/>
        <w:ind w:right="-284" w:firstLine="709"/>
        <w:jc w:val="both"/>
        <w:rPr>
          <w:rFonts w:ascii="Times New Roman" w:hAnsi="Times New Roman" w:cs="Times New Roman"/>
          <w:sz w:val="28"/>
          <w:szCs w:val="28"/>
        </w:rPr>
      </w:pPr>
      <w:r w:rsidRPr="004C5BCF">
        <w:rPr>
          <w:rFonts w:ascii="Times New Roman" w:hAnsi="Times New Roman" w:cs="Times New Roman"/>
          <w:i/>
          <w:sz w:val="28"/>
          <w:szCs w:val="28"/>
        </w:rPr>
        <w:t>Объектом исследования</w:t>
      </w:r>
      <w:r w:rsidR="00C13F3B">
        <w:rPr>
          <w:rFonts w:ascii="Times New Roman" w:hAnsi="Times New Roman" w:cs="Times New Roman"/>
          <w:i/>
          <w:sz w:val="28"/>
          <w:szCs w:val="28"/>
        </w:rPr>
        <w:t xml:space="preserve"> </w:t>
      </w:r>
      <w:r w:rsidR="005B234F">
        <w:rPr>
          <w:rFonts w:ascii="Times New Roman" w:hAnsi="Times New Roman" w:cs="Times New Roman"/>
          <w:sz w:val="28"/>
          <w:szCs w:val="28"/>
        </w:rPr>
        <w:t>является процесс</w:t>
      </w:r>
      <w:r w:rsidR="00180F8A">
        <w:rPr>
          <w:rFonts w:ascii="Times New Roman" w:hAnsi="Times New Roman" w:cs="Times New Roman"/>
          <w:sz w:val="28"/>
          <w:szCs w:val="28"/>
        </w:rPr>
        <w:t xml:space="preserve"> сенсорного развития</w:t>
      </w:r>
      <w:r>
        <w:rPr>
          <w:rFonts w:ascii="Times New Roman" w:hAnsi="Times New Roman" w:cs="Times New Roman"/>
          <w:sz w:val="28"/>
          <w:szCs w:val="28"/>
        </w:rPr>
        <w:t xml:space="preserve"> детей дошкольного возраста</w:t>
      </w:r>
      <w:r w:rsidR="00C13F3B">
        <w:rPr>
          <w:rFonts w:ascii="Times New Roman" w:hAnsi="Times New Roman" w:cs="Times New Roman"/>
          <w:sz w:val="28"/>
          <w:szCs w:val="28"/>
        </w:rPr>
        <w:t xml:space="preserve"> </w:t>
      </w:r>
      <w:r w:rsidR="00180F8A" w:rsidRPr="00F27734">
        <w:rPr>
          <w:rFonts w:ascii="Times New Roman" w:hAnsi="Times New Roman" w:cs="Times New Roman"/>
          <w:sz w:val="28"/>
          <w:szCs w:val="28"/>
        </w:rPr>
        <w:t>с ОВЗ</w:t>
      </w:r>
      <w:r w:rsidR="00180F8A">
        <w:rPr>
          <w:rFonts w:ascii="Times New Roman" w:hAnsi="Times New Roman" w:cs="Times New Roman"/>
          <w:sz w:val="28"/>
          <w:szCs w:val="28"/>
        </w:rPr>
        <w:t>.</w:t>
      </w:r>
    </w:p>
    <w:p w:rsidR="002F224E" w:rsidRDefault="00A26D39" w:rsidP="009479E6">
      <w:pPr>
        <w:spacing w:after="0" w:line="360" w:lineRule="auto"/>
        <w:ind w:right="-284" w:firstLine="709"/>
        <w:jc w:val="both"/>
        <w:rPr>
          <w:rFonts w:ascii="Times New Roman" w:hAnsi="Times New Roman" w:cs="Times New Roman"/>
          <w:sz w:val="28"/>
          <w:szCs w:val="28"/>
        </w:rPr>
      </w:pPr>
      <w:r w:rsidRPr="004C5BCF">
        <w:rPr>
          <w:rFonts w:ascii="Times New Roman" w:hAnsi="Times New Roman" w:cs="Times New Roman"/>
          <w:i/>
          <w:sz w:val="28"/>
          <w:szCs w:val="28"/>
        </w:rPr>
        <w:t>Предметом</w:t>
      </w:r>
      <w:r w:rsidR="00180F8A" w:rsidRPr="004C5BCF">
        <w:rPr>
          <w:rFonts w:ascii="Times New Roman" w:hAnsi="Times New Roman" w:cs="Times New Roman"/>
          <w:i/>
          <w:sz w:val="28"/>
          <w:szCs w:val="28"/>
        </w:rPr>
        <w:t xml:space="preserve"> исследов</w:t>
      </w:r>
      <w:r w:rsidR="00180F8A">
        <w:rPr>
          <w:rFonts w:ascii="Times New Roman" w:hAnsi="Times New Roman" w:cs="Times New Roman"/>
          <w:sz w:val="28"/>
          <w:szCs w:val="28"/>
        </w:rPr>
        <w:t xml:space="preserve">ания </w:t>
      </w:r>
      <w:r w:rsidRPr="00F27734">
        <w:rPr>
          <w:rFonts w:ascii="Times New Roman" w:hAnsi="Times New Roman" w:cs="Times New Roman"/>
          <w:sz w:val="28"/>
          <w:szCs w:val="28"/>
        </w:rPr>
        <w:t xml:space="preserve">являются </w:t>
      </w:r>
      <w:r>
        <w:rPr>
          <w:rFonts w:ascii="Times New Roman" w:hAnsi="Times New Roman" w:cs="Times New Roman"/>
          <w:sz w:val="28"/>
          <w:szCs w:val="28"/>
        </w:rPr>
        <w:t>о</w:t>
      </w:r>
      <w:r w:rsidRPr="00F27734">
        <w:rPr>
          <w:rFonts w:ascii="Times New Roman" w:hAnsi="Times New Roman" w:cs="Times New Roman"/>
          <w:sz w:val="28"/>
          <w:szCs w:val="28"/>
        </w:rPr>
        <w:t xml:space="preserve">собенности сенсорного развития </w:t>
      </w:r>
      <w:r w:rsidR="00A05800">
        <w:rPr>
          <w:rFonts w:ascii="Times New Roman" w:hAnsi="Times New Roman" w:cs="Times New Roman"/>
          <w:sz w:val="28"/>
          <w:szCs w:val="28"/>
        </w:rPr>
        <w:t>у</w:t>
      </w:r>
      <w:r w:rsidR="00C13F3B">
        <w:rPr>
          <w:rFonts w:ascii="Times New Roman" w:hAnsi="Times New Roman" w:cs="Times New Roman"/>
          <w:sz w:val="28"/>
          <w:szCs w:val="28"/>
        </w:rPr>
        <w:t xml:space="preserve"> </w:t>
      </w:r>
      <w:r w:rsidR="002F224E">
        <w:rPr>
          <w:rFonts w:ascii="Times New Roman" w:hAnsi="Times New Roman" w:cs="Times New Roman"/>
          <w:sz w:val="28"/>
          <w:szCs w:val="28"/>
        </w:rPr>
        <w:t xml:space="preserve">детей </w:t>
      </w:r>
      <w:r w:rsidR="00F84F22">
        <w:rPr>
          <w:rFonts w:ascii="Times New Roman" w:hAnsi="Times New Roman" w:cs="Times New Roman"/>
          <w:sz w:val="28"/>
          <w:szCs w:val="28"/>
        </w:rPr>
        <w:t xml:space="preserve">старшего </w:t>
      </w:r>
      <w:r w:rsidR="00F84F22" w:rsidRPr="00F84F22">
        <w:rPr>
          <w:rFonts w:ascii="Times New Roman" w:hAnsi="Times New Roman" w:cs="Times New Roman"/>
          <w:sz w:val="28"/>
          <w:szCs w:val="28"/>
        </w:rPr>
        <w:t>дошкольного</w:t>
      </w:r>
      <w:r w:rsidR="002F224E">
        <w:rPr>
          <w:rFonts w:ascii="Times New Roman" w:hAnsi="Times New Roman" w:cs="Times New Roman"/>
          <w:sz w:val="28"/>
          <w:szCs w:val="28"/>
        </w:rPr>
        <w:t xml:space="preserve"> возраста с ОНР</w:t>
      </w:r>
    </w:p>
    <w:p w:rsidR="005B234F" w:rsidRPr="002F224E" w:rsidRDefault="005B234F" w:rsidP="009479E6">
      <w:pPr>
        <w:spacing w:after="0" w:line="360" w:lineRule="auto"/>
        <w:ind w:right="-284" w:firstLine="709"/>
        <w:jc w:val="both"/>
        <w:rPr>
          <w:rFonts w:ascii="Times New Roman" w:hAnsi="Times New Roman" w:cs="Times New Roman"/>
          <w:sz w:val="28"/>
          <w:szCs w:val="28"/>
        </w:rPr>
      </w:pPr>
      <w:r w:rsidRPr="002F224E">
        <w:rPr>
          <w:rFonts w:ascii="Times New Roman" w:hAnsi="Times New Roman" w:cs="Times New Roman"/>
          <w:i/>
          <w:sz w:val="28"/>
          <w:szCs w:val="28"/>
        </w:rPr>
        <w:t>Задачи исследования:</w:t>
      </w:r>
    </w:p>
    <w:p w:rsidR="005B234F" w:rsidRPr="00757D93" w:rsidRDefault="002D79CD"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1.</w:t>
      </w:r>
      <w:r w:rsidR="00D040FF">
        <w:rPr>
          <w:rFonts w:ascii="Times New Roman" w:hAnsi="Times New Roman" w:cs="Times New Roman"/>
          <w:sz w:val="28"/>
          <w:szCs w:val="28"/>
        </w:rPr>
        <w:t>Изучить особенности сенсорного разв</w:t>
      </w:r>
      <w:r w:rsidR="004C5BCF">
        <w:rPr>
          <w:rFonts w:ascii="Times New Roman" w:hAnsi="Times New Roman" w:cs="Times New Roman"/>
          <w:sz w:val="28"/>
          <w:szCs w:val="28"/>
        </w:rPr>
        <w:t>ития детей дошкольного возраста с ОВЗ.</w:t>
      </w:r>
    </w:p>
    <w:p w:rsidR="00A05800" w:rsidRPr="00A05800" w:rsidRDefault="002D79CD" w:rsidP="009479E6">
      <w:pPr>
        <w:spacing w:after="0" w:line="360" w:lineRule="auto"/>
        <w:ind w:right="-284" w:firstLine="709"/>
        <w:jc w:val="both"/>
        <w:rPr>
          <w:rFonts w:ascii="Times New Roman" w:hAnsi="Times New Roman" w:cs="Times New Roman"/>
          <w:sz w:val="28"/>
          <w:szCs w:val="28"/>
        </w:rPr>
      </w:pPr>
      <w:r w:rsidRPr="00A05800">
        <w:rPr>
          <w:rFonts w:ascii="Times New Roman" w:hAnsi="Times New Roman" w:cs="Times New Roman"/>
          <w:sz w:val="28"/>
          <w:szCs w:val="28"/>
        </w:rPr>
        <w:t>2.</w:t>
      </w:r>
      <w:r w:rsidR="00D040FF" w:rsidRPr="00A05800">
        <w:rPr>
          <w:rFonts w:ascii="Times New Roman" w:hAnsi="Times New Roman" w:cs="Times New Roman"/>
          <w:sz w:val="28"/>
          <w:szCs w:val="28"/>
        </w:rPr>
        <w:t xml:space="preserve">Дать характеристику </w:t>
      </w:r>
      <w:r w:rsidR="00A05800" w:rsidRPr="00A05800">
        <w:rPr>
          <w:rFonts w:ascii="Times New Roman" w:hAnsi="Times New Roman" w:cs="Times New Roman"/>
          <w:sz w:val="28"/>
          <w:szCs w:val="28"/>
        </w:rPr>
        <w:t>детям дошкольного возраста</w:t>
      </w:r>
      <w:r w:rsidR="002F224E">
        <w:rPr>
          <w:rFonts w:ascii="Times New Roman" w:hAnsi="Times New Roman" w:cs="Times New Roman"/>
          <w:sz w:val="28"/>
          <w:szCs w:val="28"/>
        </w:rPr>
        <w:t xml:space="preserve"> с ОНР.</w:t>
      </w:r>
    </w:p>
    <w:p w:rsidR="002D79CD" w:rsidRPr="00A05800" w:rsidRDefault="00757D93" w:rsidP="009479E6">
      <w:pPr>
        <w:spacing w:after="0" w:line="360" w:lineRule="auto"/>
        <w:ind w:right="-284" w:firstLine="709"/>
        <w:jc w:val="both"/>
        <w:rPr>
          <w:rFonts w:ascii="Times New Roman" w:hAnsi="Times New Roman" w:cs="Times New Roman"/>
          <w:sz w:val="28"/>
          <w:szCs w:val="28"/>
        </w:rPr>
      </w:pPr>
      <w:r w:rsidRPr="00A05800">
        <w:rPr>
          <w:rFonts w:ascii="Times New Roman" w:hAnsi="Times New Roman" w:cs="Times New Roman"/>
          <w:sz w:val="28"/>
          <w:szCs w:val="28"/>
        </w:rPr>
        <w:t xml:space="preserve">3. </w:t>
      </w:r>
      <w:r w:rsidR="002875E7" w:rsidRPr="00A05800">
        <w:rPr>
          <w:rFonts w:ascii="Times New Roman" w:hAnsi="Times New Roman" w:cs="Times New Roman"/>
          <w:sz w:val="28"/>
          <w:szCs w:val="28"/>
        </w:rPr>
        <w:t xml:space="preserve">Описать картотеку дидактических игр и упражнений по сенсорному </w:t>
      </w:r>
      <w:r w:rsidR="00A05800" w:rsidRPr="00A05800">
        <w:rPr>
          <w:rFonts w:ascii="Times New Roman" w:hAnsi="Times New Roman" w:cs="Times New Roman"/>
          <w:sz w:val="28"/>
          <w:szCs w:val="28"/>
        </w:rPr>
        <w:t xml:space="preserve">развитию </w:t>
      </w:r>
      <w:r w:rsidR="00F84F22" w:rsidRPr="00A05800">
        <w:rPr>
          <w:rFonts w:ascii="Times New Roman" w:hAnsi="Times New Roman" w:cs="Times New Roman"/>
          <w:sz w:val="28"/>
          <w:szCs w:val="28"/>
        </w:rPr>
        <w:t xml:space="preserve">детей </w:t>
      </w:r>
      <w:r w:rsidR="00F84F22">
        <w:rPr>
          <w:rFonts w:ascii="Times New Roman" w:hAnsi="Times New Roman" w:cs="Times New Roman"/>
          <w:sz w:val="28"/>
          <w:szCs w:val="28"/>
        </w:rPr>
        <w:t xml:space="preserve">старшего </w:t>
      </w:r>
      <w:r w:rsidR="00A05800" w:rsidRPr="00A05800">
        <w:rPr>
          <w:rFonts w:ascii="Times New Roman" w:hAnsi="Times New Roman" w:cs="Times New Roman"/>
          <w:sz w:val="28"/>
          <w:szCs w:val="28"/>
        </w:rPr>
        <w:t>дошкольного возраста</w:t>
      </w:r>
      <w:r w:rsidR="002875E7" w:rsidRPr="00A05800">
        <w:rPr>
          <w:rFonts w:ascii="Times New Roman" w:hAnsi="Times New Roman" w:cs="Times New Roman"/>
          <w:sz w:val="28"/>
          <w:szCs w:val="28"/>
        </w:rPr>
        <w:t xml:space="preserve"> и ее</w:t>
      </w:r>
      <w:r w:rsidRPr="00A05800">
        <w:rPr>
          <w:rFonts w:ascii="Times New Roman" w:hAnsi="Times New Roman" w:cs="Times New Roman"/>
          <w:sz w:val="28"/>
          <w:szCs w:val="28"/>
        </w:rPr>
        <w:t xml:space="preserve"> практическое применение </w:t>
      </w:r>
      <w:r w:rsidR="002875E7" w:rsidRPr="00A05800">
        <w:rPr>
          <w:rFonts w:ascii="Times New Roman" w:hAnsi="Times New Roman" w:cs="Times New Roman"/>
          <w:sz w:val="28"/>
          <w:szCs w:val="28"/>
        </w:rPr>
        <w:t>в</w:t>
      </w:r>
      <w:r w:rsidRPr="00A05800">
        <w:rPr>
          <w:rFonts w:ascii="Times New Roman" w:hAnsi="Times New Roman" w:cs="Times New Roman"/>
          <w:sz w:val="28"/>
          <w:szCs w:val="28"/>
        </w:rPr>
        <w:t xml:space="preserve"> МБДОУ «ДС № 459 г. Челябинска».</w:t>
      </w:r>
    </w:p>
    <w:p w:rsidR="00A26D39" w:rsidRPr="00D44985" w:rsidRDefault="00A26D39" w:rsidP="009479E6">
      <w:pPr>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Реферат состоит из введения, 2 глав по 2 и 3 параграфа соответственно, заключения, списка использ</w:t>
      </w:r>
      <w:r w:rsidR="009479E6">
        <w:rPr>
          <w:rFonts w:ascii="Times New Roman" w:hAnsi="Times New Roman" w:cs="Times New Roman"/>
          <w:sz w:val="28"/>
          <w:szCs w:val="28"/>
        </w:rPr>
        <w:t>ованн</w:t>
      </w:r>
      <w:r>
        <w:rPr>
          <w:rFonts w:ascii="Times New Roman" w:hAnsi="Times New Roman" w:cs="Times New Roman"/>
          <w:sz w:val="28"/>
          <w:szCs w:val="28"/>
        </w:rPr>
        <w:t>ой и цитируемой литературы и приложений.</w:t>
      </w:r>
    </w:p>
    <w:p w:rsidR="00291A4B" w:rsidRDefault="00A26D39" w:rsidP="009479E6">
      <w:pPr>
        <w:spacing w:line="360" w:lineRule="auto"/>
        <w:ind w:right="-284"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4C5BCF" w:rsidRDefault="004C5BCF" w:rsidP="009479E6">
      <w:pPr>
        <w:spacing w:after="0" w:line="360" w:lineRule="auto"/>
        <w:ind w:right="-284"/>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CD352A" w:rsidRPr="00CD352A">
        <w:rPr>
          <w:rFonts w:ascii="Times New Roman" w:hAnsi="Times New Roman" w:cs="Times New Roman"/>
          <w:b/>
          <w:sz w:val="28"/>
          <w:szCs w:val="28"/>
        </w:rPr>
        <w:t>ТЕОРЕТИЧЕСКИЕ АСПЕКТЫ СЕНСОРНОГО РАЗВИТИЯДЕТЕЙ ДОШКОЛЬНОГО ВОЗРАСТА</w:t>
      </w:r>
    </w:p>
    <w:p w:rsidR="004C5BCF" w:rsidRDefault="004C5BCF" w:rsidP="009479E6">
      <w:pPr>
        <w:spacing w:after="0" w:line="360" w:lineRule="auto"/>
        <w:ind w:right="-284" w:firstLine="709"/>
        <w:jc w:val="both"/>
        <w:rPr>
          <w:rFonts w:ascii="Times New Roman" w:hAnsi="Times New Roman" w:cs="Times New Roman"/>
          <w:sz w:val="28"/>
          <w:szCs w:val="28"/>
        </w:rPr>
      </w:pPr>
    </w:p>
    <w:p w:rsidR="009479E6" w:rsidRDefault="009479E6" w:rsidP="009479E6">
      <w:pPr>
        <w:spacing w:after="0" w:line="360" w:lineRule="auto"/>
        <w:ind w:right="-284" w:firstLine="709"/>
        <w:jc w:val="both"/>
        <w:rPr>
          <w:rFonts w:ascii="Times New Roman" w:hAnsi="Times New Roman" w:cs="Times New Roman"/>
          <w:sz w:val="28"/>
          <w:szCs w:val="28"/>
        </w:rPr>
      </w:pPr>
    </w:p>
    <w:p w:rsidR="00A26D39" w:rsidRPr="004C5BCF"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b/>
          <w:sz w:val="28"/>
          <w:szCs w:val="28"/>
        </w:rPr>
        <w:t>1.1</w:t>
      </w:r>
      <w:r w:rsidR="00291A4B">
        <w:rPr>
          <w:rFonts w:ascii="Times New Roman" w:hAnsi="Times New Roman" w:cs="Times New Roman"/>
          <w:b/>
          <w:sz w:val="28"/>
          <w:szCs w:val="28"/>
        </w:rPr>
        <w:t>.</w:t>
      </w:r>
      <w:r w:rsidR="00E5499D">
        <w:rPr>
          <w:rFonts w:ascii="Times New Roman" w:hAnsi="Times New Roman" w:cs="Times New Roman"/>
          <w:b/>
          <w:sz w:val="28"/>
          <w:szCs w:val="28"/>
        </w:rPr>
        <w:t xml:space="preserve">Анализ психолого-педагогической </w:t>
      </w:r>
      <w:r w:rsidR="00E64A9D">
        <w:rPr>
          <w:rFonts w:ascii="Times New Roman" w:hAnsi="Times New Roman" w:cs="Times New Roman"/>
          <w:b/>
          <w:sz w:val="28"/>
          <w:szCs w:val="28"/>
        </w:rPr>
        <w:t>литературы по про</w:t>
      </w:r>
      <w:r w:rsidR="00E5499D">
        <w:rPr>
          <w:rFonts w:ascii="Times New Roman" w:hAnsi="Times New Roman" w:cs="Times New Roman"/>
          <w:b/>
          <w:sz w:val="28"/>
          <w:szCs w:val="28"/>
        </w:rPr>
        <w:t>блеме исследования</w:t>
      </w:r>
    </w:p>
    <w:p w:rsidR="00180F8A" w:rsidRPr="000F5DF8" w:rsidRDefault="00180F8A" w:rsidP="009479E6">
      <w:pPr>
        <w:ind w:right="-284" w:firstLine="709"/>
        <w:rPr>
          <w:rFonts w:ascii="Times New Roman" w:hAnsi="Times New Roman" w:cs="Times New Roman"/>
          <w:b/>
          <w:sz w:val="28"/>
          <w:szCs w:val="28"/>
        </w:rPr>
      </w:pPr>
    </w:p>
    <w:p w:rsidR="00A26D39"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 xml:space="preserve">Познание ребенком окружающего мира и его объектов, их основополагающих геометрических, кинетических и динамических свойств, законов пространства и времени происходит в процессе практической деятельности. </w:t>
      </w:r>
      <w:r w:rsidRPr="00F23216">
        <w:rPr>
          <w:rFonts w:ascii="Times New Roman" w:hAnsi="Times New Roman" w:cs="Times New Roman"/>
          <w:sz w:val="28"/>
          <w:szCs w:val="28"/>
        </w:rPr>
        <w:t>Сенсорное развитие ребёнка — это развитие его восприятия и формирования представлений о важнейших свойствах предметов, их форме, цвете, величине, положении в прост</w:t>
      </w:r>
      <w:r>
        <w:rPr>
          <w:rFonts w:ascii="Times New Roman" w:hAnsi="Times New Roman" w:cs="Times New Roman"/>
          <w:sz w:val="28"/>
          <w:szCs w:val="28"/>
        </w:rPr>
        <w:t xml:space="preserve">ранстве, а также запахе и вкусе </w:t>
      </w:r>
      <w:r w:rsidRPr="00F23216">
        <w:rPr>
          <w:rFonts w:ascii="Times New Roman" w:hAnsi="Times New Roman" w:cs="Times New Roman"/>
          <w:sz w:val="28"/>
          <w:szCs w:val="28"/>
        </w:rPr>
        <w:t>[1]</w:t>
      </w:r>
      <w:r>
        <w:rPr>
          <w:rFonts w:ascii="Times New Roman" w:hAnsi="Times New Roman" w:cs="Times New Roman"/>
          <w:sz w:val="28"/>
          <w:szCs w:val="28"/>
        </w:rPr>
        <w:t>.</w:t>
      </w:r>
    </w:p>
    <w:p w:rsidR="00A26D39" w:rsidRPr="00F23216" w:rsidRDefault="00A26D39" w:rsidP="009479E6">
      <w:pPr>
        <w:spacing w:after="0" w:line="360" w:lineRule="auto"/>
        <w:ind w:right="-284" w:firstLine="709"/>
        <w:jc w:val="both"/>
        <w:rPr>
          <w:rFonts w:ascii="Times New Roman" w:hAnsi="Times New Roman" w:cs="Times New Roman"/>
          <w:sz w:val="28"/>
          <w:szCs w:val="28"/>
        </w:rPr>
      </w:pPr>
      <w:r w:rsidRPr="00F23216">
        <w:rPr>
          <w:rFonts w:ascii="Times New Roman" w:hAnsi="Times New Roman" w:cs="Times New Roman"/>
          <w:sz w:val="28"/>
          <w:szCs w:val="28"/>
        </w:rPr>
        <w:t>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r w:rsidR="00A16A5B">
        <w:rPr>
          <w:rFonts w:ascii="Times New Roman" w:hAnsi="Times New Roman" w:cs="Times New Roman"/>
          <w:sz w:val="28"/>
          <w:szCs w:val="28"/>
        </w:rPr>
        <w:t xml:space="preserve"> </w:t>
      </w:r>
      <w:r w:rsidRPr="00F23216">
        <w:rPr>
          <w:rFonts w:ascii="Times New Roman" w:hAnsi="Times New Roman" w:cs="Times New Roman"/>
          <w:sz w:val="28"/>
          <w:szCs w:val="28"/>
        </w:rPr>
        <w:t xml:space="preserve">Уже в первой дошкольной дидактической </w:t>
      </w:r>
      <w:r w:rsidR="00291A4B">
        <w:rPr>
          <w:rFonts w:ascii="Times New Roman" w:hAnsi="Times New Roman" w:cs="Times New Roman"/>
          <w:sz w:val="28"/>
          <w:szCs w:val="28"/>
        </w:rPr>
        <w:t xml:space="preserve">системе, созданной Ф. Фрёбелем, </w:t>
      </w:r>
      <w:r w:rsidRPr="00F23216">
        <w:rPr>
          <w:rFonts w:ascii="Times New Roman" w:hAnsi="Times New Roman" w:cs="Times New Roman"/>
          <w:sz w:val="28"/>
          <w:szCs w:val="28"/>
        </w:rPr>
        <w:t>значительное место отводится задачам воспитания восприятия. Фрёбель полагал, что свою внутреннюю сущность человек раскрывает не только через труд и игру, но и посредством звуков, красок и форм.</w:t>
      </w:r>
    </w:p>
    <w:p w:rsidR="00A26D39" w:rsidRPr="000E512C" w:rsidRDefault="00A26D39" w:rsidP="009479E6">
      <w:pPr>
        <w:spacing w:after="0" w:line="360" w:lineRule="auto"/>
        <w:ind w:right="-284" w:firstLine="709"/>
        <w:jc w:val="both"/>
        <w:rPr>
          <w:rFonts w:ascii="Times New Roman" w:hAnsi="Times New Roman" w:cs="Times New Roman"/>
          <w:sz w:val="28"/>
          <w:szCs w:val="28"/>
        </w:rPr>
      </w:pPr>
      <w:r w:rsidRPr="000E512C">
        <w:rPr>
          <w:rFonts w:ascii="Times New Roman" w:hAnsi="Times New Roman" w:cs="Times New Roman"/>
          <w:sz w:val="28"/>
          <w:szCs w:val="28"/>
        </w:rPr>
        <w:t xml:space="preserve">Развернутая система сенсорного воспитания являлась основной частью и дошкольной дидактики М. Монтессори. </w:t>
      </w:r>
      <w:r w:rsidRPr="00F23216">
        <w:rPr>
          <w:rFonts w:ascii="Times New Roman" w:hAnsi="Times New Roman" w:cs="Times New Roman"/>
          <w:sz w:val="28"/>
          <w:szCs w:val="28"/>
        </w:rPr>
        <w:t xml:space="preserve">Понятие «сенсорная культура» вошло в дошкольную педагогику </w:t>
      </w:r>
      <w:r>
        <w:rPr>
          <w:rFonts w:ascii="Times New Roman" w:hAnsi="Times New Roman" w:cs="Times New Roman"/>
          <w:sz w:val="28"/>
          <w:szCs w:val="28"/>
        </w:rPr>
        <w:t xml:space="preserve">именно </w:t>
      </w:r>
      <w:r w:rsidRPr="00F23216">
        <w:rPr>
          <w:rFonts w:ascii="Times New Roman" w:hAnsi="Times New Roman" w:cs="Times New Roman"/>
          <w:sz w:val="28"/>
          <w:szCs w:val="28"/>
        </w:rPr>
        <w:t xml:space="preserve">благодаря </w:t>
      </w:r>
      <w:r>
        <w:rPr>
          <w:rFonts w:ascii="Times New Roman" w:hAnsi="Times New Roman" w:cs="Times New Roman"/>
          <w:sz w:val="28"/>
          <w:szCs w:val="28"/>
        </w:rPr>
        <w:t xml:space="preserve">ее </w:t>
      </w:r>
      <w:r w:rsidRPr="00F23216">
        <w:rPr>
          <w:rFonts w:ascii="Times New Roman" w:hAnsi="Times New Roman" w:cs="Times New Roman"/>
          <w:sz w:val="28"/>
          <w:szCs w:val="28"/>
        </w:rPr>
        <w:t>работам</w:t>
      </w:r>
      <w:r>
        <w:rPr>
          <w:rFonts w:ascii="Times New Roman" w:hAnsi="Times New Roman" w:cs="Times New Roman"/>
          <w:sz w:val="28"/>
          <w:szCs w:val="28"/>
        </w:rPr>
        <w:t xml:space="preserve">. </w:t>
      </w:r>
      <w:r w:rsidRPr="000A23A2">
        <w:rPr>
          <w:rFonts w:ascii="Times New Roman" w:hAnsi="Times New Roman" w:cs="Times New Roman"/>
          <w:sz w:val="28"/>
          <w:szCs w:val="28"/>
        </w:rPr>
        <w:t xml:space="preserve">По мнению М. Монтессори, воспитание чувств состоит именно в повторении упражнений; цель их не в </w:t>
      </w:r>
      <w:r w:rsidRPr="000E512C">
        <w:rPr>
          <w:rFonts w:ascii="Times New Roman" w:hAnsi="Times New Roman" w:cs="Times New Roman"/>
          <w:sz w:val="28"/>
          <w:szCs w:val="28"/>
        </w:rPr>
        <w:t>том, чтобы ребенок знал цвет, форму и разнообразные качества предметов, а в том, чтобы он утончал свои чувства, упражняя их вниманием, сравнением и суждением.</w:t>
      </w:r>
      <w:r w:rsidR="005534BE">
        <w:rPr>
          <w:rFonts w:ascii="Times New Roman" w:hAnsi="Times New Roman" w:cs="Times New Roman"/>
          <w:sz w:val="28"/>
          <w:szCs w:val="28"/>
        </w:rPr>
        <w:t xml:space="preserve"> </w:t>
      </w:r>
      <w:r w:rsidRPr="000E512C">
        <w:rPr>
          <w:rFonts w:ascii="Times New Roman" w:hAnsi="Times New Roman" w:cs="Times New Roman"/>
          <w:sz w:val="28"/>
          <w:szCs w:val="28"/>
        </w:rPr>
        <w:t>Попытка реализовать задачи сенсорного воспитания была сд</w:t>
      </w:r>
      <w:r w:rsidR="00291A4B">
        <w:rPr>
          <w:rFonts w:ascii="Times New Roman" w:hAnsi="Times New Roman" w:cs="Times New Roman"/>
          <w:sz w:val="28"/>
          <w:szCs w:val="28"/>
        </w:rPr>
        <w:t xml:space="preserve">елана и в педагогической работе </w:t>
      </w:r>
      <w:r>
        <w:rPr>
          <w:rFonts w:ascii="Times New Roman" w:hAnsi="Times New Roman" w:cs="Times New Roman"/>
          <w:sz w:val="28"/>
          <w:szCs w:val="28"/>
        </w:rPr>
        <w:t>Ж.О.</w:t>
      </w:r>
      <w:r w:rsidR="005534BE">
        <w:rPr>
          <w:rFonts w:ascii="Times New Roman" w:hAnsi="Times New Roman" w:cs="Times New Roman"/>
          <w:sz w:val="28"/>
          <w:szCs w:val="28"/>
        </w:rPr>
        <w:t xml:space="preserve"> </w:t>
      </w:r>
      <w:r w:rsidRPr="000E512C">
        <w:rPr>
          <w:rFonts w:ascii="Times New Roman" w:hAnsi="Times New Roman" w:cs="Times New Roman"/>
          <w:sz w:val="28"/>
          <w:szCs w:val="28"/>
        </w:rPr>
        <w:t xml:space="preserve">Декроли, который создал систему дидактических игр, обеспечивающих сенсорное развитие детей. В отличие от Фрёбеля, он использовал в играх детей не геометрические тела, а предметы окружающего мира. Декроли разработал обстоятельную методику проведения сенсорных игр. Например, детям предлагались предметы разной формы (ключ, волчок, ложка, чашечка, отвертка, мячик, наперсток, монетка и др.), сложенные в ящик, с тем чтобы они осмотрели и ощупали предметы (получая множество впечатлений, которые бы послужили основой для составления понятия о форме). Затем следовало перебрать те же предметы с завязанными глазами и назвать их. Было установлено, что ребенку легче запомнить название натурального предмета, нежели назвать его изображение на картинке. Декроли делает вывод, что игры являются средством сенсорного и духовного развития ребенка. </w:t>
      </w:r>
    </w:p>
    <w:p w:rsidR="00A26D39" w:rsidRPr="000E512C" w:rsidRDefault="00A26D39" w:rsidP="009479E6">
      <w:pPr>
        <w:spacing w:after="0" w:line="360" w:lineRule="auto"/>
        <w:ind w:right="-284" w:firstLine="709"/>
        <w:jc w:val="both"/>
        <w:rPr>
          <w:rFonts w:ascii="Times New Roman" w:hAnsi="Times New Roman" w:cs="Times New Roman"/>
          <w:sz w:val="28"/>
          <w:szCs w:val="28"/>
        </w:rPr>
      </w:pPr>
      <w:r w:rsidRPr="000E512C">
        <w:rPr>
          <w:rFonts w:ascii="Times New Roman" w:hAnsi="Times New Roman" w:cs="Times New Roman"/>
          <w:sz w:val="28"/>
          <w:szCs w:val="28"/>
        </w:rPr>
        <w:t>В отечественной дошкольной педагогике наиболее полно вопросы сенсорного воспитания получили разработку в трудах Е.И. Тихеевой. Верно понимая, что познание окружающего мира требует развития органов чувств, Е.И. Тихеева много внимания уделяла сенсорному воспитанию дошкольников, которое тесно связывала с окружающей жизнью, с познанием мира природы, с играми и трудом. Развитие восприятия, мышления и речи детей она рассматривала в неразрывном единстве. Крупный шаг вперед, сделанный ею, заключался в объединении работы с «абстрактным» и «конкретным» жизненным материалом. Значение такого объединения состоит в том, что дети получают возможность использовать нормативные представления, формирующиеся в играх с «абстрактным» материалом, для обследования реальных предметов и выявления их свойств.</w:t>
      </w:r>
    </w:p>
    <w:p w:rsidR="00A26D39" w:rsidRPr="001E567F" w:rsidRDefault="00A26D39" w:rsidP="009479E6">
      <w:pPr>
        <w:spacing w:after="0" w:line="360" w:lineRule="auto"/>
        <w:ind w:right="-284" w:firstLine="709"/>
        <w:jc w:val="both"/>
        <w:rPr>
          <w:rFonts w:ascii="Times New Roman" w:hAnsi="Times New Roman" w:cs="Times New Roman"/>
          <w:sz w:val="28"/>
          <w:szCs w:val="28"/>
        </w:rPr>
      </w:pPr>
      <w:r w:rsidRPr="000E512C">
        <w:rPr>
          <w:rFonts w:ascii="Times New Roman" w:hAnsi="Times New Roman" w:cs="Times New Roman"/>
          <w:sz w:val="28"/>
          <w:szCs w:val="28"/>
        </w:rPr>
        <w:t xml:space="preserve">Над созданием современной системы сенсорного воспитания детей дошкольного возраста работали педагоги </w:t>
      </w:r>
      <w:r>
        <w:rPr>
          <w:rFonts w:ascii="Times New Roman" w:hAnsi="Times New Roman" w:cs="Times New Roman"/>
          <w:sz w:val="28"/>
          <w:szCs w:val="28"/>
        </w:rPr>
        <w:t xml:space="preserve">З.М. Богуславская, А.В. Запорожец, </w:t>
      </w:r>
      <w:r w:rsidRPr="000E512C">
        <w:rPr>
          <w:rFonts w:ascii="Times New Roman" w:hAnsi="Times New Roman" w:cs="Times New Roman"/>
          <w:sz w:val="28"/>
          <w:szCs w:val="28"/>
        </w:rPr>
        <w:t>Н.П. Сакулина, Н. А. Ветлугина, А.М. Леушина, В.И. Логинова,</w:t>
      </w:r>
      <w:r w:rsidR="005534BE">
        <w:rPr>
          <w:rFonts w:ascii="Times New Roman" w:hAnsi="Times New Roman" w:cs="Times New Roman"/>
          <w:sz w:val="28"/>
          <w:szCs w:val="28"/>
        </w:rPr>
        <w:t xml:space="preserve"> </w:t>
      </w:r>
      <w:r w:rsidRPr="00E80490">
        <w:rPr>
          <w:rFonts w:ascii="Times New Roman" w:hAnsi="Times New Roman" w:cs="Times New Roman"/>
          <w:sz w:val="28"/>
          <w:szCs w:val="28"/>
        </w:rPr>
        <w:t>Н.Н.</w:t>
      </w:r>
      <w:r w:rsidR="005534BE">
        <w:rPr>
          <w:rFonts w:ascii="Times New Roman" w:hAnsi="Times New Roman" w:cs="Times New Roman"/>
          <w:sz w:val="28"/>
          <w:szCs w:val="28"/>
        </w:rPr>
        <w:t xml:space="preserve"> </w:t>
      </w:r>
      <w:r w:rsidRPr="00E80490">
        <w:rPr>
          <w:rFonts w:ascii="Times New Roman" w:hAnsi="Times New Roman" w:cs="Times New Roman"/>
          <w:sz w:val="28"/>
          <w:szCs w:val="28"/>
        </w:rPr>
        <w:t>Поддъяков</w:t>
      </w:r>
      <w:r>
        <w:rPr>
          <w:rFonts w:ascii="Times New Roman" w:hAnsi="Times New Roman" w:cs="Times New Roman"/>
          <w:sz w:val="28"/>
          <w:szCs w:val="28"/>
        </w:rPr>
        <w:t>,</w:t>
      </w:r>
      <w:r w:rsidRPr="000E512C">
        <w:rPr>
          <w:rFonts w:ascii="Times New Roman" w:hAnsi="Times New Roman" w:cs="Times New Roman"/>
          <w:sz w:val="28"/>
          <w:szCs w:val="28"/>
        </w:rPr>
        <w:t xml:space="preserve"> психологи Л.С. Выготский, С.Л. Рубинштейн, А.Н. Леонтьев, А.В. Запорожец, Л.А. Венгер и </w:t>
      </w:r>
      <w:r>
        <w:rPr>
          <w:rFonts w:ascii="Times New Roman" w:hAnsi="Times New Roman" w:cs="Times New Roman"/>
          <w:sz w:val="28"/>
          <w:szCs w:val="28"/>
        </w:rPr>
        <w:t>многие другие [12].</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F23216">
        <w:rPr>
          <w:rFonts w:ascii="Times New Roman" w:hAnsi="Times New Roman" w:cs="Times New Roman"/>
          <w:sz w:val="28"/>
          <w:szCs w:val="28"/>
        </w:rPr>
        <w:t>Значение сенсорного развития в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r w:rsidR="005534BE">
        <w:rPr>
          <w:rFonts w:ascii="Times New Roman" w:hAnsi="Times New Roman" w:cs="Times New Roman"/>
          <w:sz w:val="28"/>
          <w:szCs w:val="28"/>
        </w:rPr>
        <w:t xml:space="preserve"> </w:t>
      </w:r>
      <w:r w:rsidRPr="00E80490">
        <w:rPr>
          <w:rFonts w:ascii="Times New Roman" w:hAnsi="Times New Roman" w:cs="Times New Roman"/>
          <w:sz w:val="28"/>
          <w:szCs w:val="28"/>
        </w:rPr>
        <w:t>Сенсорное развитие в дошкольном возрасте превращается в особую практическую, познавательную деятельность, имеющую свои цели, задачи, средства и способы осуществления. Совершенство восприятия, полнота и точность образов зависят от того, насколько полной системой способов, необходимых для обследования, владеет дошкольник. Поэтому главными линиями развития восприятия дошкольника выступают освоение новых по содержанию, структуре и характеру обследовательских действий и освоение сенсорных эталонов.</w:t>
      </w:r>
    </w:p>
    <w:p w:rsidR="00A26D39"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 xml:space="preserve">Сенсорное развитие в дошкольном возрасте имеет следующие </w:t>
      </w:r>
      <w:r>
        <w:rPr>
          <w:rFonts w:ascii="Times New Roman" w:hAnsi="Times New Roman" w:cs="Times New Roman"/>
          <w:sz w:val="28"/>
          <w:szCs w:val="28"/>
        </w:rPr>
        <w:t>особенности:</w:t>
      </w:r>
    </w:p>
    <w:p w:rsidR="00A26D39" w:rsidRDefault="00A26D39" w:rsidP="009479E6">
      <w:pPr>
        <w:spacing w:after="0" w:line="360" w:lineRule="auto"/>
        <w:ind w:right="-284" w:firstLine="709"/>
        <w:jc w:val="both"/>
        <w:rPr>
          <w:rFonts w:ascii="Times New Roman" w:hAnsi="Times New Roman" w:cs="Times New Roman"/>
          <w:sz w:val="28"/>
          <w:szCs w:val="28"/>
        </w:rPr>
      </w:pPr>
      <w:r>
        <w:t xml:space="preserve">— </w:t>
      </w:r>
      <w:r w:rsidRPr="00E80490">
        <w:rPr>
          <w:rFonts w:ascii="Times New Roman" w:hAnsi="Times New Roman" w:cs="Times New Roman"/>
          <w:sz w:val="28"/>
          <w:szCs w:val="28"/>
        </w:rPr>
        <w:t>зрительное восприятие становится ведущим п</w:t>
      </w:r>
      <w:r>
        <w:rPr>
          <w:rFonts w:ascii="Times New Roman" w:hAnsi="Times New Roman" w:cs="Times New Roman"/>
          <w:sz w:val="28"/>
          <w:szCs w:val="28"/>
        </w:rPr>
        <w:t>ри ознакомлении с окружающим;</w:t>
      </w:r>
    </w:p>
    <w:p w:rsidR="00A26D39" w:rsidRDefault="00A26D39" w:rsidP="009479E6">
      <w:pPr>
        <w:spacing w:after="0" w:line="360" w:lineRule="auto"/>
        <w:ind w:right="-284" w:firstLine="709"/>
        <w:jc w:val="both"/>
        <w:rPr>
          <w:rFonts w:ascii="Times New Roman" w:hAnsi="Times New Roman" w:cs="Times New Roman"/>
          <w:sz w:val="28"/>
          <w:szCs w:val="28"/>
        </w:rPr>
      </w:pPr>
      <w:r>
        <w:t xml:space="preserve">— </w:t>
      </w:r>
      <w:r w:rsidRPr="00E80490">
        <w:rPr>
          <w:rFonts w:ascii="Times New Roman" w:hAnsi="Times New Roman" w:cs="Times New Roman"/>
          <w:sz w:val="28"/>
          <w:szCs w:val="28"/>
        </w:rPr>
        <w:t>о</w:t>
      </w:r>
      <w:r>
        <w:rPr>
          <w:rFonts w:ascii="Times New Roman" w:hAnsi="Times New Roman" w:cs="Times New Roman"/>
          <w:sz w:val="28"/>
          <w:szCs w:val="28"/>
        </w:rPr>
        <w:t>сваиваются сенсорные эталоны;</w:t>
      </w:r>
    </w:p>
    <w:p w:rsidR="00A26D39" w:rsidRDefault="00A26D39" w:rsidP="009479E6">
      <w:pPr>
        <w:spacing w:after="0" w:line="360" w:lineRule="auto"/>
        <w:ind w:right="-284" w:firstLine="709"/>
        <w:jc w:val="both"/>
        <w:rPr>
          <w:rFonts w:ascii="Times New Roman" w:hAnsi="Times New Roman" w:cs="Times New Roman"/>
          <w:sz w:val="28"/>
          <w:szCs w:val="28"/>
        </w:rPr>
      </w:pPr>
      <w:r>
        <w:t xml:space="preserve">— </w:t>
      </w:r>
      <w:r w:rsidRPr="00E80490">
        <w:rPr>
          <w:rFonts w:ascii="Times New Roman" w:hAnsi="Times New Roman" w:cs="Times New Roman"/>
          <w:sz w:val="28"/>
          <w:szCs w:val="28"/>
        </w:rPr>
        <w:t>возрастает целенаправленность, планомерность, управляемо</w:t>
      </w:r>
      <w:r>
        <w:rPr>
          <w:rFonts w:ascii="Times New Roman" w:hAnsi="Times New Roman" w:cs="Times New Roman"/>
          <w:sz w:val="28"/>
          <w:szCs w:val="28"/>
        </w:rPr>
        <w:t>сть, осознанность восприятия;</w:t>
      </w:r>
    </w:p>
    <w:p w:rsidR="00A26D39" w:rsidRPr="00127AB7" w:rsidRDefault="00A26D39" w:rsidP="009479E6">
      <w:pPr>
        <w:spacing w:after="0" w:line="360" w:lineRule="auto"/>
        <w:ind w:right="-284" w:firstLine="709"/>
        <w:jc w:val="both"/>
        <w:rPr>
          <w:rFonts w:ascii="Times New Roman" w:hAnsi="Times New Roman" w:cs="Times New Roman"/>
          <w:sz w:val="28"/>
          <w:szCs w:val="28"/>
        </w:rPr>
      </w:pPr>
      <w:r>
        <w:t xml:space="preserve">— </w:t>
      </w:r>
      <w:r w:rsidRPr="00E80490">
        <w:rPr>
          <w:rFonts w:ascii="Times New Roman" w:hAnsi="Times New Roman" w:cs="Times New Roman"/>
          <w:sz w:val="28"/>
          <w:szCs w:val="28"/>
        </w:rPr>
        <w:t>с установлением взаимосвязей с речью и мышлением восприятие интеллектуализируется.</w:t>
      </w:r>
      <w:r w:rsidRPr="00127AB7">
        <w:rPr>
          <w:rFonts w:ascii="Times New Roman" w:hAnsi="Times New Roman" w:cs="Times New Roman"/>
          <w:sz w:val="28"/>
          <w:szCs w:val="28"/>
        </w:rPr>
        <w:t>[</w:t>
      </w:r>
      <w:r>
        <w:rPr>
          <w:rFonts w:ascii="Times New Roman" w:hAnsi="Times New Roman" w:cs="Times New Roman"/>
          <w:sz w:val="28"/>
          <w:szCs w:val="28"/>
        </w:rPr>
        <w:t>16</w:t>
      </w:r>
      <w:r w:rsidRPr="00127AB7">
        <w:rPr>
          <w:rFonts w:ascii="Times New Roman" w:hAnsi="Times New Roman" w:cs="Times New Roman"/>
          <w:sz w:val="28"/>
          <w:szCs w:val="28"/>
        </w:rPr>
        <w:t>]</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 раннем детстве восприятие признаков объекта возникает при выполнении предметной деятельности. У младшего дошкольника обследование предметов подчиняется преимущественно игровым целям. Исследование З.М.Богуславской показало, что на протяжении дошкольного возраста игровое манипулирование сменяется собственно обследовательскими действиями с предметом и превращается в целенаправленное его опробование для уяснения назначения его частей, их подвижности и связи друг с другом. К старшему дошкольному возрасту обследование приобретает характер экспериментирования, обследовательских действий, последовательность которых определяется не внешними впечатлениями ребенка, а поставленной перед ним познавательной задачей.</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 дошкольном возрасте практическое действие с материальным объектом «расщепляется» (Л.А.</w:t>
      </w:r>
      <w:r w:rsidR="005534BE">
        <w:rPr>
          <w:rFonts w:ascii="Times New Roman" w:hAnsi="Times New Roman" w:cs="Times New Roman"/>
          <w:sz w:val="28"/>
          <w:szCs w:val="28"/>
        </w:rPr>
        <w:t xml:space="preserve"> </w:t>
      </w:r>
      <w:r w:rsidRPr="00E80490">
        <w:rPr>
          <w:rFonts w:ascii="Times New Roman" w:hAnsi="Times New Roman" w:cs="Times New Roman"/>
          <w:sz w:val="28"/>
          <w:szCs w:val="28"/>
        </w:rPr>
        <w:t>Венгер). В нем выделяются ориентировочная и исполнительская части. Ориентировочная часть, предполагающая, в частности, обследование, еще совершается во внешней развернутой форме, но выполняет новую функцию - выделение свойств предметов и предвосхищение последующих исполнительских действий. Постепенно ориентировочное действие становится самостоятельным и выполняется в умственном плане. У дошкольника меняется характер ориентировочно-исследовательской деятельности. От внешних практических манипуляций с предметами дети переходят к ознакомлению с предметом на основе зрения и осязания. В дошкольном возрасте преодолевается разобщенность между зрительным и осязательным обследованием свойств и возрастает согласованность осязательно-двигательных и зрительных ориентировок.</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Важнейшей отличительной особенностью сенсорного развития в дошкольном возрасте выступает тот факт, что, соединяя в себе опыт других видов ориентировочной деятельности, зрительное восприятие становится одним из ведущих. Оно позволяет охватить все детали, уловить их взаимосвязи и качества. Формируется акт рассматривания, в то время как преддошкольники очень редко рассматривают предметы, не действуя с ними. Дошкольник в ходе рассматривания решает разнообразные задачи: ищет нужный предмет и выделяет его; устанавливает его особенности, индивидуальные стороны, определяет в нем признаки или части, отличающие и объединяющие его с другими объектами; создает образ незнакомого предмета.</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Соотношения осязания и зрения в процессе обследования предметов неоднозначны и зависят от новизны объекта и стоящей перед ребенком задачи. Так, при предъявлении новых предметов возникает длительный процесс ознакомления, сложная ориентировочно-исследовательская деятельность. Дети берут предмет в руки, ощупывают, пробуют на вкус, сгибают, растягивают, стучат им об стол, подносят к уху и пр. Таким образом, они сначала знакомятся с предметом в целом, а потом выделяют в нем отдельные свойства. Активная разнообразная и развернутая ориентировка позволяет формировать адекватные, богатые, точные образы восприятия.</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 случае, если ребенок имеет дело с новым предметом, его обследование снова превращается в развернутый процесс. Действия руки выступают как способ обследования, если необходимо более детально ознакомиться с предметом, а зрительное восприятие не дает необходимой информации о его свойствах.</w:t>
      </w:r>
      <w:r w:rsidR="00AD4574">
        <w:rPr>
          <w:rFonts w:ascii="Times New Roman" w:hAnsi="Times New Roman" w:cs="Times New Roman"/>
          <w:sz w:val="28"/>
          <w:szCs w:val="28"/>
        </w:rPr>
        <w:t xml:space="preserve"> </w:t>
      </w:r>
      <w:r w:rsidRPr="00E80490">
        <w:rPr>
          <w:rFonts w:ascii="Times New Roman" w:hAnsi="Times New Roman" w:cs="Times New Roman"/>
          <w:sz w:val="28"/>
          <w:szCs w:val="28"/>
        </w:rPr>
        <w:t>Обследовательские действия дошкольника все больше специализируются. Складываются рациональные приемы обследования предметов.</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На протяжении дошкольного возраста возрастает целенаправленность и управляемость процессом восприятия со стороны самого ребенка. А поэтому растет продолжительность ознакомления с предметами, его планомерность.</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Младший дошкольник еще не может управлять своим взором. Его взгляд беспорядочно перемещается по предмету. А в 5-7 лет у ребенка появляется систематическое рассматривание, движения взора характеризуются последовательностью. По данным Н.Г.</w:t>
      </w:r>
      <w:r w:rsidR="007D487B">
        <w:rPr>
          <w:rFonts w:ascii="Times New Roman" w:hAnsi="Times New Roman" w:cs="Times New Roman"/>
          <w:sz w:val="28"/>
          <w:szCs w:val="28"/>
        </w:rPr>
        <w:t xml:space="preserve"> </w:t>
      </w:r>
      <w:r w:rsidRPr="00E80490">
        <w:rPr>
          <w:rFonts w:ascii="Times New Roman" w:hAnsi="Times New Roman" w:cs="Times New Roman"/>
          <w:sz w:val="28"/>
          <w:szCs w:val="28"/>
        </w:rPr>
        <w:t>Агеносовой, время рассматривания простой по содержанию картинки у дошкольника постоянно возрастает, составляя в 3-4 года 6 мин 8 с, в 5 лет - 7 мин 6 с, а в 6 лет - 10 мин 3 с.</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Восприятием детей 3-4 лет управляет и руководит только взрослый. В ходе выполнения разных видов деятельности при соответствующем педагогическом руководстве средние дошкольники учатся наблюдать, рассматривать объекты. В рисовании, конструировании педагог организует, направляет обследование объекта для выделения разных его сторон. Основной метод обследования предметов определяет следующую последовательность действий ребенка (Н.Н.</w:t>
      </w:r>
      <w:r w:rsidR="007D487B">
        <w:rPr>
          <w:rFonts w:ascii="Times New Roman" w:hAnsi="Times New Roman" w:cs="Times New Roman"/>
          <w:sz w:val="28"/>
          <w:szCs w:val="28"/>
        </w:rPr>
        <w:t xml:space="preserve"> </w:t>
      </w:r>
      <w:r w:rsidRPr="00E80490">
        <w:rPr>
          <w:rFonts w:ascii="Times New Roman" w:hAnsi="Times New Roman" w:cs="Times New Roman"/>
          <w:sz w:val="28"/>
          <w:szCs w:val="28"/>
        </w:rPr>
        <w:t>Поддъяков). Первоначально предмет воспринимается в целом. Затем вычленяются его главные части и определяются их свойства (форма, величина и пр.). На следующем этапе выделяются пространственные взаимоотношения частей относительно друг друга (выше, ниже, справа, слева). В дальнейшем вычленении более мелких деталей устанавливается их пространственное расположение по отношению к их основным частям. Завершается обследование повторным целостным восприятием предмета.</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Возрастает любознательность ребенка. Увеличивается число объектов, сторон действительности, привлекающих его внимание. Дошкольник начинает открывать новое в знакомых объектах. Он замечает не только то, что снег белый и холодный, но еще и то, что он тает в тепле, а цвет его меняется в зависимости от времени суток, погоды, времени года.</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Сначала только взрослый ставит цель наблюдения и контролирует весь его ход. Его словесные указания организуют деятельность ребенка. А затем педагог учит ребенка постановке таких целей и контролю за процессом их достижения.</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Наблюдение превращается у дошкольника в своеобразную умственную деятельность, направленную на решение интеллектуальных проблем. Ухаживая за растениями и животными, ребенок наблюдает преобразования в их внешнем виде, и, постигая процессы роста и развития, устанавливая скрытые закономерности и связи, он видит, что растения засыхают, если их не поливать.</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У дошкольника речь все больше включается в процессы восприятия. Формулировка цели наблюдения в речи позволяет осознать ее и спланировать последующий процесс. Называние воспринятого признака объекта в слове помогает ребенку абстрагировать его от предмета и осознать как специфическую характеристику действительности. Дети все правильнее передают в речи то, что воспринимают. Речь помогает осмыслить важнейшие качества предметов как единое целое. При восприятии нового предмета дети дают ему наименование в соответствии со своим прошлым опытом, относят к определенной категории сходных объектов, иначе говоря, категоризируют.</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Связь восприятия с мышлением и речью приводит к его интеллект</w:t>
      </w:r>
      <w:r w:rsidR="00757D93">
        <w:rPr>
          <w:rFonts w:ascii="Times New Roman" w:hAnsi="Times New Roman" w:cs="Times New Roman"/>
          <w:sz w:val="28"/>
          <w:szCs w:val="28"/>
        </w:rPr>
        <w:t xml:space="preserve">уализации. Обследование свойств </w:t>
      </w:r>
      <w:r w:rsidRPr="00E80490">
        <w:rPr>
          <w:rFonts w:ascii="Times New Roman" w:hAnsi="Times New Roman" w:cs="Times New Roman"/>
          <w:sz w:val="28"/>
          <w:szCs w:val="28"/>
        </w:rPr>
        <w:t>предметов в дошкольном возрасте происходит путем их моделирования, замещения идеальными представлениями - сенсорными эталонами. В ходе обследовательской деятельности происходит как бы перевод свойств воспринимаемого объекта на знакомый ребенку язык, каковым являются системы сенсорных эталонов.</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Ознакомление с ними и способами их использования (начиная с 3 лет) занимает основное место в сенсорном развитии ребенка. Освоение сенсорных эталонов не только значительно расширяет сферу познаваемых ребенком свойств, но и позволяет отражать взаимосвязь между ними.</w:t>
      </w:r>
      <w:r w:rsidR="007D487B">
        <w:rPr>
          <w:rFonts w:ascii="Times New Roman" w:hAnsi="Times New Roman" w:cs="Times New Roman"/>
          <w:sz w:val="28"/>
          <w:szCs w:val="28"/>
        </w:rPr>
        <w:t xml:space="preserve"> </w:t>
      </w:r>
      <w:r w:rsidRPr="00E80490">
        <w:rPr>
          <w:rFonts w:ascii="Times New Roman" w:hAnsi="Times New Roman" w:cs="Times New Roman"/>
          <w:sz w:val="28"/>
          <w:szCs w:val="28"/>
        </w:rPr>
        <w:t>Исследования под руководством Л.А.</w:t>
      </w:r>
      <w:r w:rsidR="007D487B">
        <w:rPr>
          <w:rFonts w:ascii="Times New Roman" w:hAnsi="Times New Roman" w:cs="Times New Roman"/>
          <w:sz w:val="28"/>
          <w:szCs w:val="28"/>
        </w:rPr>
        <w:t xml:space="preserve"> </w:t>
      </w:r>
      <w:r w:rsidRPr="00E80490">
        <w:rPr>
          <w:rFonts w:ascii="Times New Roman" w:hAnsi="Times New Roman" w:cs="Times New Roman"/>
          <w:sz w:val="28"/>
          <w:szCs w:val="28"/>
        </w:rPr>
        <w:t>Венгера позволили проследить этапы усвоения эталонов.</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На первом году жизни в связи с развитием произвольных движений и передвижениями в пространстве малыш начинает отражать пространственные свойства предметов, фиксируя их в «сенсомоторных предэталонах» - сначала реальных, а затем представляемых особенностях собственных движений, направленных на предмет. На 2-3-м году жизни он овладевает предметной деятельностью, которая предполагает практическое соотнесение предметов с учетом их свойств, что приводит к появлению перцептивного соотнесения, когда представления об отдельных знакомых предметах становятся «предметными предэталонами». Они начинают применяться в качестве «меры» свойств других предметов.</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После 3 лет решающее значение в развитии восприятия приобретают продуктивные виды деятельности. Они требуют не просто учета, а воспроизведения предметных свойств и отношений, чем способствуют усвоению общепринятых эталонов через свойства используемых материалов. Так, в конструировании устанавливаются представления о форме и величине.</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Восприятие, становясь управляемым, осмысленным, интеллектуальным процессом, опираясь на использование фиксированных в культуре способов и средств, позволяет глубже проникнуть в окружающее и познать более сложные стороны действительности. Усложняется восприятие времени и пространства, развивается художественно- эстетическое восприятие литературных произведений, живописи, театра, музыки. Речь способствует освоению таких сложных видов восприятия, как пространство, время.</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На первом году жизни малыш овладевает «близким» пространством, ограниченным пределами его кроватки или манежа, практически перемещаясь и совершенствуя манипуляции с предметами. На втором году жизни слово взрослого включается в пространственную ориентировку. Называние педагогом или родителями пространственных отношений позволяет ребенку освоить их достаточно быстро.</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 раннем детстве малыш ориентируется в более широком пространстве, перемещаясь и действуя с предметами. Выделяя пространственные отношения в практической деятельности, ребенок их не осознает. Важно, что собственное тело малыша становится для него точкой отсчета в восприятии пространства и правая рука выделяется как орган, выполняющий действия. Как показало исследование М.В.Вовчик-Блакитной, ребенок ориентируется в направлениях вперед-назад, вверх-вниз, вправо-влево, либо двигаясь в ту или иную сторону, либо изменяя соответствующим образом положение корпуса, головы, рук и контролируя эти движения зрением. Речь не играет решающей роли в пространственном различении. Генерализованные реакции («тут», «там», «здесь» и т.д.), сопровождающие восприятие ребенком ситуации, его указательные жесты свидетельствуют о том, что восприятие направлений пространства ограничивается некоторой практической дифференцировкой этих направлений.</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Усвоение слов-обозначений в более старшем возрасте приводит к пониманию относительности пространственных отношений в зависимости от точки отсчета. Первоначально ребенок оценивает пространственные отношения исключительно с точки зрения положения в пространстве его самого. Но неумение абстрагироваться от собственного положения и определить напр</w:t>
      </w:r>
      <w:r w:rsidR="00A16A5B">
        <w:rPr>
          <w:rFonts w:ascii="Times New Roman" w:hAnsi="Times New Roman" w:cs="Times New Roman"/>
          <w:sz w:val="28"/>
          <w:szCs w:val="28"/>
        </w:rPr>
        <w:t xml:space="preserve">авление расположенных предметов </w:t>
      </w:r>
      <w:r w:rsidRPr="00E80490">
        <w:rPr>
          <w:rFonts w:ascii="Times New Roman" w:hAnsi="Times New Roman" w:cs="Times New Roman"/>
          <w:sz w:val="28"/>
          <w:szCs w:val="28"/>
        </w:rPr>
        <w:t>относительно любых других лиц или предметов обнаруживает конкретность представлений детей, ограниченность их обобщенного знания о пространстве.</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Формирование более обобщенных представлений о пространстве обеспечивает способность ребенка о</w:t>
      </w:r>
      <w:r w:rsidR="00A16A5B">
        <w:rPr>
          <w:rFonts w:ascii="Times New Roman" w:hAnsi="Times New Roman" w:cs="Times New Roman"/>
          <w:sz w:val="28"/>
          <w:szCs w:val="28"/>
        </w:rPr>
        <w:t xml:space="preserve">пределить направления не только </w:t>
      </w:r>
      <w:r w:rsidRPr="00E80490">
        <w:rPr>
          <w:rFonts w:ascii="Times New Roman" w:hAnsi="Times New Roman" w:cs="Times New Roman"/>
          <w:sz w:val="28"/>
          <w:szCs w:val="28"/>
        </w:rPr>
        <w:t>относительно себя, но и в отношении к другим лицам и предметам. Движения и ориентировочные действия постепенно переходят в план представляемых действий. А речевые акты, освобождаясь от первоначальной связи с движениями тела и рук</w:t>
      </w:r>
      <w:r w:rsidR="00A16A5B">
        <w:rPr>
          <w:rFonts w:ascii="Times New Roman" w:hAnsi="Times New Roman" w:cs="Times New Roman"/>
          <w:sz w:val="28"/>
          <w:szCs w:val="28"/>
        </w:rPr>
        <w:t xml:space="preserve">, приобретают ведущее значение, </w:t>
      </w:r>
      <w:r w:rsidRPr="00E80490">
        <w:rPr>
          <w:rFonts w:ascii="Times New Roman" w:hAnsi="Times New Roman" w:cs="Times New Roman"/>
          <w:sz w:val="28"/>
          <w:szCs w:val="28"/>
        </w:rPr>
        <w:t>переносятся во внутренний план, т. е. развиваются как процессы внутренней речи.</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Восприятие времени - один из самых сложных видов восприятий в силу его специфических особенностей. Время не имеет наглядной основы и воспринимается опосредованно на основе совершаемой деятельности или особого предмета - часов. Время слито с жизненными событиями, течет в одном направлении, его нельзя вернуть. Обозначение временных промежутков относительно: то, что было завтра, стало сегодня и т.д. Один и тот же временной промежуток воспринимается по-разному в зависимости от содержания и характера деятельности, выполняемой ребенком, его состояния на данный момент: например, если он ждет привлекательного события, то кажется, что время идет медленно. Поэтому дети долго не понимают логику временных отношений и на протяжении всего дошкольного возраста не воспринимают очень длительные временные периоды. Им недоступно понимание таких категорий, как год, век, столетие, эпоха и т.п.</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Предпосылки восприятия времени складываются еще на первом году жизни, когда у младенца формируется биоритм «сон-бодрствование». В конце раннего детства дети осваивают непродолжительные и конкретные временные отрезки, например утро-вечер, день-ночь, поскольку в течение этих промежутков выполняют разную деятельность. Восприятию дошкольника доступны такие категории, как неделя, месяц, минута. Но наглядный характер психических процессов приводит к специфическим особенностям восприятия времени дошкольником. Так, он «ищет» материальный носитель времени и часто в качестве такового выделяет часы. Он уверен, что если стрелки перевести, то время изменит свой ход, например быстрее наступит завтра. Он еще не осознает, что время не зависит от желания людей, не понимает объективности времени. Поэтому главная роль в развитии восприятия времени принадлежит взрослому, который вычленяет временные отрезки, устанавливает их связь с деятельностью малыша и обозначает в слове, включая его в разнообразные житейские ситуации (Т.Д.</w:t>
      </w:r>
      <w:r w:rsidR="00F512AC">
        <w:rPr>
          <w:rFonts w:ascii="Times New Roman" w:hAnsi="Times New Roman" w:cs="Times New Roman"/>
          <w:sz w:val="28"/>
          <w:szCs w:val="28"/>
        </w:rPr>
        <w:t xml:space="preserve"> </w:t>
      </w:r>
      <w:r w:rsidRPr="00E80490">
        <w:rPr>
          <w:rFonts w:ascii="Times New Roman" w:hAnsi="Times New Roman" w:cs="Times New Roman"/>
          <w:sz w:val="28"/>
          <w:szCs w:val="28"/>
        </w:rPr>
        <w:t>Рихтерман).</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 восприятии сказки участвуют все познавательные процессы: память, мышление, воображение. Слушая литературные произведения, ребенок не видит перед собой описываемые события. Он их должен представить, опираясь на свой опыт. От того, насколько он правильно это сделает, зависит понимание произведения, содержания и идеи.</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Восприятие литературных и фольклорных произведений на 2-м году жизни конкретно. Оно возникает лишь в том случае, если текст сопровождает действия, которые выполняет ребенок в данный момент или разыгрывает взрослый с помощью игрушек.</w:t>
      </w:r>
    </w:p>
    <w:p w:rsidR="00A26D39" w:rsidRPr="00E80490"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В 2-3 года происходит переход от ситуативного восп</w:t>
      </w:r>
      <w:r>
        <w:rPr>
          <w:rFonts w:ascii="Times New Roman" w:hAnsi="Times New Roman" w:cs="Times New Roman"/>
          <w:sz w:val="28"/>
          <w:szCs w:val="28"/>
        </w:rPr>
        <w:t>риятия к обобщенному</w:t>
      </w:r>
      <w:r w:rsidRPr="00E80490">
        <w:rPr>
          <w:rFonts w:ascii="Times New Roman" w:hAnsi="Times New Roman" w:cs="Times New Roman"/>
          <w:sz w:val="28"/>
          <w:szCs w:val="28"/>
        </w:rPr>
        <w:t>. Дети представляют не только отдельные образы, но и целостные картины, эпизоды, состоящие из цепи взаимосвязанных действий. Они начинают понимать не только житейские, обыденные ситуации, но и непредвиденные, оригинальные повороты сюжета, учатся «прогнозировать» поведение героев, предполагать конечный результат их действий. Малыша интересует результат действий персонажей, волнует собственная сопричастность к происходящему, поэтому он может попросить попробовать кашу, которую сварила сорока.</w:t>
      </w:r>
    </w:p>
    <w:p w:rsidR="00A26D39"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Исследования восприятия дошкольниками сказки, проведенные А.В. Запорожцем, Д.М. Арановской, Т.А. Кондратович, выявили двойственность этого процесса. С одной стороны, понимание сказки опирается на непосредственное эмоциональное отношение к описываемым событиям и героям. Оно не носит чисто интеллектуального характера и полностью не опирается на рассуждающее мышление. С другой стороны, понимание возникает в процессе активного сопереживания и содействия героям. Поэтому, возникая в уме и опираясь на представления, оно имеет действенный характер. Дошкольник пытается включиться в сюжет, повлиять на ход событий. При повторном чтении он нередко просит пропустить эпизоды, в которых любимым героям что-то угрожает. Ребенок занимает позицию внутри произведения, а позиция слушателя формируется толь</w:t>
      </w:r>
      <w:r>
        <w:rPr>
          <w:rFonts w:ascii="Times New Roman" w:hAnsi="Times New Roman" w:cs="Times New Roman"/>
          <w:sz w:val="28"/>
          <w:szCs w:val="28"/>
        </w:rPr>
        <w:t>ко к семи годам</w:t>
      </w:r>
      <w:r w:rsidRPr="0068275D">
        <w:rPr>
          <w:rFonts w:ascii="Times New Roman" w:hAnsi="Times New Roman" w:cs="Times New Roman"/>
          <w:sz w:val="28"/>
          <w:szCs w:val="28"/>
        </w:rPr>
        <w:t>[</w:t>
      </w:r>
      <w:r>
        <w:rPr>
          <w:rFonts w:ascii="Times New Roman" w:hAnsi="Times New Roman" w:cs="Times New Roman"/>
          <w:sz w:val="28"/>
          <w:szCs w:val="28"/>
        </w:rPr>
        <w:t>3</w:t>
      </w:r>
      <w:r w:rsidRPr="0068275D">
        <w:rPr>
          <w:rFonts w:ascii="Times New Roman" w:hAnsi="Times New Roman" w:cs="Times New Roman"/>
          <w:sz w:val="28"/>
          <w:szCs w:val="28"/>
        </w:rPr>
        <w:t>]</w:t>
      </w:r>
      <w:r w:rsidR="00A16A5B">
        <w:rPr>
          <w:rFonts w:ascii="Times New Roman" w:hAnsi="Times New Roman" w:cs="Times New Roman"/>
          <w:sz w:val="28"/>
          <w:szCs w:val="28"/>
        </w:rPr>
        <w:t>.</w:t>
      </w:r>
    </w:p>
    <w:p w:rsidR="00180F8A" w:rsidRPr="0068275D" w:rsidRDefault="00180F8A" w:rsidP="009479E6">
      <w:pPr>
        <w:spacing w:after="0" w:line="360" w:lineRule="auto"/>
        <w:ind w:right="-284" w:firstLine="709"/>
        <w:jc w:val="both"/>
        <w:rPr>
          <w:rFonts w:ascii="Times New Roman" w:hAnsi="Times New Roman" w:cs="Times New Roman"/>
          <w:sz w:val="28"/>
          <w:szCs w:val="28"/>
        </w:rPr>
      </w:pPr>
    </w:p>
    <w:p w:rsidR="00A26D39" w:rsidRDefault="00A26D39" w:rsidP="009479E6">
      <w:pPr>
        <w:spacing w:after="0" w:line="360" w:lineRule="auto"/>
        <w:ind w:right="-284" w:firstLine="709"/>
        <w:jc w:val="both"/>
        <w:rPr>
          <w:rFonts w:ascii="Times New Roman" w:hAnsi="Times New Roman" w:cs="Times New Roman"/>
          <w:b/>
          <w:sz w:val="28"/>
          <w:szCs w:val="28"/>
        </w:rPr>
      </w:pPr>
      <w:r w:rsidRPr="001B0DF1">
        <w:rPr>
          <w:rFonts w:ascii="Times New Roman" w:hAnsi="Times New Roman" w:cs="Times New Roman"/>
          <w:b/>
          <w:sz w:val="28"/>
          <w:szCs w:val="28"/>
        </w:rPr>
        <w:t xml:space="preserve">1.2 Методика сенсорного развития детей </w:t>
      </w:r>
    </w:p>
    <w:p w:rsidR="00180F8A" w:rsidRPr="001B0DF1" w:rsidRDefault="00180F8A" w:rsidP="009479E6">
      <w:pPr>
        <w:spacing w:after="0" w:line="360" w:lineRule="auto"/>
        <w:ind w:right="-284" w:firstLine="709"/>
        <w:jc w:val="both"/>
        <w:rPr>
          <w:rFonts w:ascii="Palatino Linotype" w:hAnsi="Palatino Linotype"/>
          <w:b/>
          <w:color w:val="000000"/>
          <w:sz w:val="20"/>
          <w:szCs w:val="20"/>
          <w:shd w:val="clear" w:color="auto" w:fill="FFFFFF"/>
        </w:rPr>
      </w:pPr>
    </w:p>
    <w:p w:rsidR="00A26D39" w:rsidRPr="008741B8" w:rsidRDefault="00A26D39" w:rsidP="009479E6">
      <w:pPr>
        <w:spacing w:after="0" w:line="360" w:lineRule="auto"/>
        <w:ind w:right="-284" w:firstLine="709"/>
        <w:jc w:val="both"/>
        <w:rPr>
          <w:rFonts w:ascii="Times New Roman" w:hAnsi="Times New Roman" w:cs="Times New Roman"/>
          <w:sz w:val="28"/>
          <w:szCs w:val="28"/>
        </w:rPr>
      </w:pPr>
      <w:r w:rsidRPr="008741B8">
        <w:rPr>
          <w:rFonts w:ascii="Times New Roman" w:hAnsi="Times New Roman" w:cs="Times New Roman"/>
          <w:sz w:val="28"/>
          <w:szCs w:val="28"/>
        </w:rPr>
        <w:t>Вступление в силу нового закона «Об образовании в Российской Федерации» требует введения в деятельность дошкольного образовательного учреждения, работающего с детьми с ограниченными возможностями здоровья, нового направления – разработки адаптированной образовательной программы. Эта ситуация обусловила реальную необходимость создания методического обеспечения, организационных документов, определяющих ее структуру и содержание.</w:t>
      </w:r>
    </w:p>
    <w:p w:rsidR="00A26D39" w:rsidRPr="007137EB" w:rsidRDefault="00A26D39" w:rsidP="009479E6">
      <w:pPr>
        <w:spacing w:after="0" w:line="360" w:lineRule="auto"/>
        <w:ind w:right="-284" w:firstLine="709"/>
        <w:jc w:val="both"/>
        <w:rPr>
          <w:rFonts w:ascii="Times New Roman" w:hAnsi="Times New Roman" w:cs="Times New Roman"/>
          <w:sz w:val="28"/>
          <w:szCs w:val="28"/>
        </w:rPr>
      </w:pPr>
      <w:r w:rsidRPr="001E03EE">
        <w:rPr>
          <w:rFonts w:ascii="Times New Roman" w:hAnsi="Times New Roman" w:cs="Times New Roman"/>
          <w:sz w:val="28"/>
          <w:szCs w:val="28"/>
        </w:rPr>
        <w:t>В</w:t>
      </w:r>
      <w:r w:rsidRPr="001E03EE">
        <w:rPr>
          <w:rFonts w:ascii="Times New Roman" w:hAnsi="Times New Roman" w:cs="Times New Roman"/>
          <w:sz w:val="28"/>
          <w:szCs w:val="28"/>
        </w:rPr>
        <w:tab/>
        <w:t>условиях</w:t>
      </w:r>
      <w:r w:rsidRPr="001E03EE">
        <w:rPr>
          <w:rFonts w:ascii="Times New Roman" w:hAnsi="Times New Roman" w:cs="Times New Roman"/>
          <w:sz w:val="28"/>
          <w:szCs w:val="28"/>
        </w:rPr>
        <w:tab/>
        <w:t>реализации</w:t>
      </w:r>
      <w:r w:rsidRPr="001E03EE">
        <w:rPr>
          <w:rFonts w:ascii="Times New Roman" w:hAnsi="Times New Roman" w:cs="Times New Roman"/>
          <w:sz w:val="28"/>
          <w:szCs w:val="28"/>
        </w:rPr>
        <w:tab/>
        <w:t>федерального</w:t>
      </w:r>
      <w:r w:rsidRPr="001E03EE">
        <w:rPr>
          <w:rFonts w:ascii="Times New Roman" w:hAnsi="Times New Roman" w:cs="Times New Roman"/>
          <w:sz w:val="28"/>
          <w:szCs w:val="28"/>
        </w:rPr>
        <w:tab/>
        <w:t>госу</w:t>
      </w:r>
      <w:r>
        <w:rPr>
          <w:rFonts w:ascii="Times New Roman" w:hAnsi="Times New Roman" w:cs="Times New Roman"/>
          <w:sz w:val="28"/>
          <w:szCs w:val="28"/>
        </w:rPr>
        <w:t>дарственного</w:t>
      </w:r>
      <w:r w:rsidRPr="001E03EE">
        <w:rPr>
          <w:rFonts w:ascii="Times New Roman" w:hAnsi="Times New Roman" w:cs="Times New Roman"/>
          <w:sz w:val="28"/>
          <w:szCs w:val="28"/>
        </w:rPr>
        <w:t xml:space="preserve"> образовательного</w:t>
      </w:r>
      <w:r w:rsidRPr="001E03EE">
        <w:rPr>
          <w:rFonts w:ascii="Times New Roman" w:hAnsi="Times New Roman" w:cs="Times New Roman"/>
          <w:sz w:val="28"/>
          <w:szCs w:val="28"/>
        </w:rPr>
        <w:tab/>
        <w:t xml:space="preserve"> стандарта дошко</w:t>
      </w:r>
      <w:r>
        <w:rPr>
          <w:rFonts w:ascii="Times New Roman" w:hAnsi="Times New Roman" w:cs="Times New Roman"/>
          <w:sz w:val="28"/>
          <w:szCs w:val="28"/>
        </w:rPr>
        <w:t xml:space="preserve">льного образования (ФГОС ДО) </w:t>
      </w:r>
      <w:r w:rsidRPr="00525AB5">
        <w:rPr>
          <w:rFonts w:ascii="Times New Roman" w:hAnsi="Times New Roman" w:cs="Times New Roman"/>
          <w:sz w:val="28"/>
          <w:szCs w:val="28"/>
        </w:rPr>
        <w:t>[</w:t>
      </w:r>
      <w:r w:rsidR="00BD61C0">
        <w:rPr>
          <w:rFonts w:ascii="Times New Roman" w:hAnsi="Times New Roman" w:cs="Times New Roman"/>
          <w:sz w:val="28"/>
          <w:szCs w:val="28"/>
        </w:rPr>
        <w:t>8</w:t>
      </w:r>
      <w:r w:rsidRPr="001E03EE">
        <w:rPr>
          <w:rFonts w:ascii="Times New Roman" w:hAnsi="Times New Roman" w:cs="Times New Roman"/>
          <w:sz w:val="28"/>
          <w:szCs w:val="28"/>
        </w:rPr>
        <w:t>], определившего новые подходы к качеству дошкольного образования, реальным механизмом обеспечения достижения каждым ребенком дошкольного возраста, в том числе с ограниченными особенностями здоровья, этого качества является образовательная программа дошкольного образования.</w:t>
      </w:r>
    </w:p>
    <w:p w:rsidR="00583948" w:rsidRDefault="00583948" w:rsidP="009479E6">
      <w:pPr>
        <w:widowControl w:val="0"/>
        <w:spacing w:after="0" w:line="360" w:lineRule="auto"/>
        <w:ind w:right="-284" w:firstLine="709"/>
        <w:jc w:val="both"/>
        <w:rPr>
          <w:rFonts w:ascii="Times New Roman" w:eastAsia="Times New Roman" w:hAnsi="Times New Roman" w:cs="Times New Roman"/>
          <w:sz w:val="28"/>
          <w:szCs w:val="24"/>
        </w:rPr>
      </w:pPr>
      <w:r w:rsidRPr="003D22A0">
        <w:rPr>
          <w:rFonts w:ascii="Times New Roman" w:hAnsi="Times New Roman" w:cs="Times New Roman"/>
          <w:sz w:val="28"/>
          <w:szCs w:val="28"/>
        </w:rPr>
        <w:t xml:space="preserve">В основе </w:t>
      </w:r>
      <w:r>
        <w:rPr>
          <w:rFonts w:ascii="Times New Roman" w:hAnsi="Times New Roman" w:cs="Times New Roman"/>
          <w:sz w:val="28"/>
          <w:szCs w:val="28"/>
        </w:rPr>
        <w:t>«Адаптированной основной образовательной</w:t>
      </w:r>
      <w:r w:rsidRPr="007137EB">
        <w:rPr>
          <w:rFonts w:ascii="Times New Roman" w:hAnsi="Times New Roman" w:cs="Times New Roman"/>
          <w:sz w:val="28"/>
          <w:szCs w:val="28"/>
        </w:rPr>
        <w:t xml:space="preserve"> про</w:t>
      </w:r>
      <w:r>
        <w:rPr>
          <w:rFonts w:ascii="Times New Roman" w:hAnsi="Times New Roman" w:cs="Times New Roman"/>
          <w:sz w:val="28"/>
          <w:szCs w:val="28"/>
        </w:rPr>
        <w:t>граммы</w:t>
      </w:r>
      <w:r w:rsidRPr="007137EB">
        <w:rPr>
          <w:rFonts w:ascii="Times New Roman" w:hAnsi="Times New Roman" w:cs="Times New Roman"/>
          <w:sz w:val="28"/>
          <w:szCs w:val="28"/>
        </w:rPr>
        <w:t xml:space="preserve"> для дошкольников с </w:t>
      </w:r>
      <w:r>
        <w:rPr>
          <w:rFonts w:ascii="Times New Roman" w:hAnsi="Times New Roman" w:cs="Times New Roman"/>
          <w:sz w:val="28"/>
          <w:szCs w:val="28"/>
        </w:rPr>
        <w:t xml:space="preserve">общими </w:t>
      </w:r>
      <w:r w:rsidR="00AD4574">
        <w:rPr>
          <w:rFonts w:ascii="Times New Roman" w:hAnsi="Times New Roman" w:cs="Times New Roman"/>
          <w:sz w:val="28"/>
          <w:szCs w:val="28"/>
        </w:rPr>
        <w:t xml:space="preserve">недоразвитиями </w:t>
      </w:r>
      <w:r w:rsidRPr="007137EB">
        <w:rPr>
          <w:rFonts w:ascii="Times New Roman" w:hAnsi="Times New Roman" w:cs="Times New Roman"/>
          <w:sz w:val="28"/>
          <w:szCs w:val="28"/>
        </w:rPr>
        <w:t>речи»</w:t>
      </w:r>
      <w:r>
        <w:rPr>
          <w:rFonts w:ascii="Times New Roman" w:hAnsi="Times New Roman" w:cs="Times New Roman"/>
          <w:sz w:val="28"/>
          <w:szCs w:val="28"/>
        </w:rPr>
        <w:t xml:space="preserve">, принятой в </w:t>
      </w:r>
      <w:r w:rsidRPr="003D22A0">
        <w:rPr>
          <w:rFonts w:ascii="Times New Roman" w:hAnsi="Times New Roman" w:cs="Times New Roman"/>
          <w:sz w:val="28"/>
          <w:szCs w:val="28"/>
        </w:rPr>
        <w:t>МБДОУ «ДС № 459</w:t>
      </w:r>
      <w:r w:rsidRPr="003D22A0">
        <w:rPr>
          <w:rFonts w:ascii="Times New Roman" w:hAnsi="Times New Roman" w:cs="Times New Roman"/>
          <w:sz w:val="28"/>
          <w:szCs w:val="28"/>
        </w:rPr>
        <w:tab/>
        <w:t>г. Челябинска»</w:t>
      </w:r>
      <w:r>
        <w:rPr>
          <w:rFonts w:ascii="Times New Roman" w:hAnsi="Times New Roman" w:cs="Times New Roman"/>
          <w:sz w:val="28"/>
          <w:szCs w:val="28"/>
        </w:rPr>
        <w:t>,</w:t>
      </w:r>
      <w:r w:rsidR="00F512AC">
        <w:rPr>
          <w:rFonts w:ascii="Times New Roman" w:hAnsi="Times New Roman" w:cs="Times New Roman"/>
          <w:sz w:val="28"/>
          <w:szCs w:val="28"/>
        </w:rPr>
        <w:t xml:space="preserve"> </w:t>
      </w:r>
      <w:r w:rsidRPr="003D22A0">
        <w:rPr>
          <w:rFonts w:ascii="Times New Roman" w:hAnsi="Times New Roman" w:cs="Times New Roman"/>
          <w:sz w:val="28"/>
          <w:szCs w:val="28"/>
        </w:rPr>
        <w:t>лежит психолингвистический подход к речевой деятельности как к многокомпонентной</w:t>
      </w:r>
      <w:r w:rsidRPr="003D22A0">
        <w:rPr>
          <w:rFonts w:ascii="Times New Roman" w:hAnsi="Times New Roman" w:cs="Times New Roman"/>
          <w:sz w:val="28"/>
          <w:szCs w:val="28"/>
        </w:rPr>
        <w:tab/>
        <w:t>структуре,</w:t>
      </w:r>
      <w:r w:rsidRPr="003D22A0">
        <w:rPr>
          <w:rFonts w:ascii="Times New Roman" w:hAnsi="Times New Roman" w:cs="Times New Roman"/>
          <w:sz w:val="28"/>
          <w:szCs w:val="28"/>
        </w:rPr>
        <w:tab/>
        <w:t>включающие семантический, синтаксический, лексический, морфологический и фонетический компоненты, предполагающей интенсивный и</w:t>
      </w:r>
      <w:r w:rsidRPr="003D22A0">
        <w:rPr>
          <w:rFonts w:ascii="Times New Roman" w:eastAsia="Times New Roman" w:hAnsi="Times New Roman" w:cs="Times New Roman"/>
          <w:sz w:val="28"/>
          <w:szCs w:val="24"/>
        </w:rPr>
        <w:t xml:space="preserve"> экстенсивный пути развития и формирование «чувства языка».</w:t>
      </w:r>
    </w:p>
    <w:p w:rsidR="00583948" w:rsidRDefault="00583948" w:rsidP="009479E6">
      <w:pPr>
        <w:widowControl w:val="0"/>
        <w:spacing w:after="0" w:line="360" w:lineRule="auto"/>
        <w:ind w:right="-284" w:firstLine="709"/>
        <w:jc w:val="both"/>
        <w:rPr>
          <w:rFonts w:ascii="Times New Roman" w:eastAsia="Times New Roman" w:hAnsi="Times New Roman" w:cs="Times New Roman"/>
          <w:sz w:val="28"/>
          <w:szCs w:val="24"/>
        </w:rPr>
      </w:pPr>
      <w:r w:rsidRPr="00A35EF6">
        <w:rPr>
          <w:rFonts w:ascii="Times New Roman" w:eastAsia="Times New Roman" w:hAnsi="Times New Roman" w:cs="Times New Roman"/>
          <w:sz w:val="28"/>
          <w:szCs w:val="24"/>
        </w:rPr>
        <w:t>Целью данной Программы является определение системы коррекционно-развивающей</w:t>
      </w:r>
      <w:r w:rsidR="00AD4574">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 xml:space="preserve">работы в группе комбинированной направленности </w:t>
      </w:r>
      <w:r w:rsidR="00AD4574">
        <w:rPr>
          <w:rFonts w:ascii="Times New Roman" w:eastAsia="Times New Roman" w:hAnsi="Times New Roman" w:cs="Times New Roman"/>
          <w:sz w:val="28"/>
          <w:szCs w:val="24"/>
        </w:rPr>
        <w:t>для детей с общими нарушениями</w:t>
      </w:r>
      <w:r w:rsidRPr="00A35EF6">
        <w:rPr>
          <w:rFonts w:ascii="Times New Roman" w:eastAsia="Times New Roman" w:hAnsi="Times New Roman" w:cs="Times New Roman"/>
          <w:sz w:val="28"/>
          <w:szCs w:val="24"/>
        </w:rPr>
        <w:t xml:space="preserve"> речи в</w:t>
      </w:r>
      <w:r w:rsidR="00F512AC">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возрасте 5-7 лет, предусматривающей интеграцию действий всех специалистов дошкольного</w:t>
      </w:r>
      <w:r w:rsidR="00AD4574">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 xml:space="preserve">образовательного учреждения и родителей детей с </w:t>
      </w:r>
      <w:r w:rsidR="00C7337D">
        <w:rPr>
          <w:rFonts w:ascii="Times New Roman" w:eastAsia="Times New Roman" w:hAnsi="Times New Roman" w:cs="Times New Roman"/>
          <w:sz w:val="28"/>
          <w:szCs w:val="24"/>
        </w:rPr>
        <w:t xml:space="preserve">ОНР. </w:t>
      </w:r>
      <w:r w:rsidRPr="00A35EF6">
        <w:rPr>
          <w:rFonts w:ascii="Times New Roman" w:eastAsia="Times New Roman" w:hAnsi="Times New Roman" w:cs="Times New Roman"/>
          <w:sz w:val="28"/>
          <w:szCs w:val="24"/>
        </w:rPr>
        <w:t>Программа</w:t>
      </w:r>
      <w:r w:rsidR="00C7337D">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учитывает общность развития нормально развивающихся детей и детей с общим недоразвитием</w:t>
      </w:r>
      <w:r w:rsidR="00F512AC">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речи, учитывает закономерности развития детской речи в норме. Рабочая программа</w:t>
      </w:r>
      <w:r w:rsidR="00F512AC">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разработана с учетом целей и задач основной образовательной программы дошкольного</w:t>
      </w:r>
      <w:r w:rsidR="00F512AC">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образования, адаптированной образовательной программы, потребностей и возможностей</w:t>
      </w:r>
      <w:r w:rsidR="00F512AC">
        <w:rPr>
          <w:rFonts w:ascii="Times New Roman" w:eastAsia="Times New Roman" w:hAnsi="Times New Roman" w:cs="Times New Roman"/>
          <w:sz w:val="28"/>
          <w:szCs w:val="24"/>
        </w:rPr>
        <w:t xml:space="preserve"> </w:t>
      </w:r>
      <w:r w:rsidRPr="00A35EF6">
        <w:rPr>
          <w:rFonts w:ascii="Times New Roman" w:eastAsia="Times New Roman" w:hAnsi="Times New Roman" w:cs="Times New Roman"/>
          <w:sz w:val="28"/>
          <w:szCs w:val="24"/>
        </w:rPr>
        <w:t>воспитанников ДОУ.</w:t>
      </w:r>
    </w:p>
    <w:p w:rsidR="00583948" w:rsidRDefault="00583948" w:rsidP="009479E6">
      <w:pPr>
        <w:widowControl w:val="0"/>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Успешность коррекционно-развивающей деятельности обеспечивается реализацией</w:t>
      </w:r>
      <w:r>
        <w:rPr>
          <w:rFonts w:ascii="Times New Roman" w:eastAsia="Times New Roman" w:hAnsi="Times New Roman" w:cs="Times New Roman"/>
          <w:sz w:val="28"/>
          <w:szCs w:val="24"/>
        </w:rPr>
        <w:t xml:space="preserve"> следующих принципов:</w:t>
      </w:r>
    </w:p>
    <w:p w:rsidR="00583948" w:rsidRPr="00583948" w:rsidRDefault="00583948" w:rsidP="009479E6">
      <w:pPr>
        <w:widowControl w:val="0"/>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1.</w:t>
      </w:r>
      <w:r w:rsidR="00F512AC">
        <w:rPr>
          <w:rFonts w:ascii="Times New Roman" w:eastAsia="Times New Roman" w:hAnsi="Times New Roman" w:cs="Times New Roman"/>
          <w:sz w:val="28"/>
          <w:szCs w:val="24"/>
        </w:rPr>
        <w:t xml:space="preserve"> </w:t>
      </w:r>
      <w:r w:rsidRPr="00583948">
        <w:rPr>
          <w:rFonts w:ascii="Times New Roman" w:eastAsia="Times New Roman" w:hAnsi="Times New Roman" w:cs="Times New Roman"/>
          <w:sz w:val="28"/>
          <w:szCs w:val="24"/>
        </w:rPr>
        <w:t>Системность коррекционных, профилактических и развивающих задач.</w:t>
      </w:r>
    </w:p>
    <w:p w:rsidR="00583948" w:rsidRPr="00583948" w:rsidRDefault="00583948" w:rsidP="009479E6">
      <w:pPr>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2. Единство диагностики и коррекции.</w:t>
      </w:r>
    </w:p>
    <w:p w:rsidR="00583948" w:rsidRPr="00583948" w:rsidRDefault="00583948" w:rsidP="009479E6">
      <w:pPr>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3. Приоритетность коррекции каузального типа (устранение причин, лежащих в основе трудностей воспитания и развития)</w:t>
      </w:r>
      <w:r w:rsidR="009479E6">
        <w:rPr>
          <w:rFonts w:ascii="Times New Roman" w:eastAsia="Times New Roman" w:hAnsi="Times New Roman" w:cs="Times New Roman"/>
          <w:sz w:val="28"/>
          <w:szCs w:val="24"/>
        </w:rPr>
        <w:t>.</w:t>
      </w:r>
    </w:p>
    <w:p w:rsidR="00583948" w:rsidRPr="00583948" w:rsidRDefault="00583948" w:rsidP="009479E6">
      <w:pPr>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4. Деятельностный принцип коррекции.</w:t>
      </w:r>
    </w:p>
    <w:p w:rsidR="00583948" w:rsidRPr="00583948" w:rsidRDefault="00583948" w:rsidP="009479E6">
      <w:pPr>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5. Учет возрастно-психологических и индивидуальных особенностей ребенка.</w:t>
      </w:r>
    </w:p>
    <w:p w:rsidR="00583948" w:rsidRPr="00583948" w:rsidRDefault="00583948" w:rsidP="009479E6">
      <w:pPr>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6. Комплексность методов психологического воздействия.</w:t>
      </w:r>
    </w:p>
    <w:p w:rsidR="00583948" w:rsidRPr="00583948" w:rsidRDefault="00583948" w:rsidP="009479E6">
      <w:pPr>
        <w:spacing w:after="0" w:line="360" w:lineRule="auto"/>
        <w:ind w:right="-284" w:firstLine="709"/>
        <w:jc w:val="both"/>
        <w:rPr>
          <w:rFonts w:ascii="Times New Roman" w:eastAsia="Times New Roman" w:hAnsi="Times New Roman" w:cs="Times New Roman"/>
          <w:sz w:val="28"/>
          <w:szCs w:val="24"/>
        </w:rPr>
      </w:pPr>
      <w:r w:rsidRPr="00583948">
        <w:rPr>
          <w:rFonts w:ascii="Times New Roman" w:eastAsia="Times New Roman" w:hAnsi="Times New Roman" w:cs="Times New Roman"/>
          <w:sz w:val="28"/>
          <w:szCs w:val="24"/>
        </w:rPr>
        <w:t>7. Активное привлечение ближайшего социального окружения к работе с ребенком.</w:t>
      </w:r>
    </w:p>
    <w:p w:rsidR="00583948" w:rsidRPr="001E03EE" w:rsidRDefault="00583948" w:rsidP="009479E6">
      <w:pPr>
        <w:spacing w:after="0" w:line="360" w:lineRule="auto"/>
        <w:ind w:right="-284" w:firstLine="709"/>
        <w:jc w:val="both"/>
        <w:rPr>
          <w:rFonts w:ascii="Times New Roman" w:hAnsi="Times New Roman" w:cs="Times New Roman"/>
          <w:sz w:val="28"/>
          <w:szCs w:val="28"/>
        </w:rPr>
      </w:pPr>
      <w:r w:rsidRPr="001E03EE">
        <w:rPr>
          <w:rFonts w:ascii="Times New Roman" w:hAnsi="Times New Roman" w:cs="Times New Roman"/>
          <w:sz w:val="28"/>
          <w:szCs w:val="28"/>
        </w:rPr>
        <w:t xml:space="preserve">Необходимо отметить, что образование детей дошкольного возраста с ограниченными возможностями здоровья организованно в ДОУ </w:t>
      </w:r>
      <w:r>
        <w:rPr>
          <w:rFonts w:ascii="Times New Roman" w:hAnsi="Times New Roman" w:cs="Times New Roman"/>
          <w:sz w:val="28"/>
          <w:szCs w:val="28"/>
        </w:rPr>
        <w:t xml:space="preserve">как </w:t>
      </w:r>
      <w:r w:rsidRPr="001E03EE">
        <w:rPr>
          <w:rFonts w:ascii="Times New Roman" w:hAnsi="Times New Roman" w:cs="Times New Roman"/>
          <w:sz w:val="28"/>
          <w:szCs w:val="28"/>
        </w:rPr>
        <w:t>индивидуально,</w:t>
      </w:r>
      <w:r>
        <w:rPr>
          <w:rFonts w:ascii="Times New Roman" w:hAnsi="Times New Roman" w:cs="Times New Roman"/>
          <w:sz w:val="28"/>
          <w:szCs w:val="28"/>
        </w:rPr>
        <w:t xml:space="preserve"> так и совместно с другими детьми. </w:t>
      </w:r>
      <w:r w:rsidRPr="001E03EE">
        <w:rPr>
          <w:rFonts w:ascii="Times New Roman" w:hAnsi="Times New Roman" w:cs="Times New Roman"/>
          <w:sz w:val="28"/>
          <w:szCs w:val="28"/>
        </w:rPr>
        <w:t>В условиях реализации ФГОС ДО система комплексного психолого-педагогического сопровождения детей с ограниченными возможностями здоровья направлена:</w:t>
      </w:r>
    </w:p>
    <w:p w:rsidR="00583948" w:rsidRPr="001E03EE" w:rsidRDefault="00583948" w:rsidP="009479E6">
      <w:pPr>
        <w:spacing w:after="0" w:line="360" w:lineRule="auto"/>
        <w:ind w:right="-284" w:firstLine="709"/>
        <w:jc w:val="both"/>
        <w:rPr>
          <w:rFonts w:ascii="Times New Roman" w:hAnsi="Times New Roman" w:cs="Times New Roman"/>
          <w:sz w:val="28"/>
          <w:szCs w:val="28"/>
        </w:rPr>
      </w:pPr>
      <w:r>
        <w:t xml:space="preserve">—  </w:t>
      </w:r>
      <w:r w:rsidRPr="001E03EE">
        <w:rPr>
          <w:rFonts w:ascii="Times New Roman" w:hAnsi="Times New Roman" w:cs="Times New Roman"/>
          <w:sz w:val="28"/>
          <w:szCs w:val="28"/>
        </w:rPr>
        <w:t>на обеспечение коррекции нарушений развития различных категорий детей с ограниченными возможностями здоровья;</w:t>
      </w:r>
    </w:p>
    <w:p w:rsidR="00583948" w:rsidRPr="001E03EE" w:rsidRDefault="00583948" w:rsidP="009479E6">
      <w:pPr>
        <w:spacing w:after="0" w:line="360" w:lineRule="auto"/>
        <w:ind w:right="-284" w:firstLine="709"/>
        <w:jc w:val="both"/>
        <w:rPr>
          <w:rFonts w:ascii="Times New Roman" w:hAnsi="Times New Roman" w:cs="Times New Roman"/>
          <w:sz w:val="28"/>
          <w:szCs w:val="28"/>
        </w:rPr>
      </w:pPr>
      <w:r>
        <w:t xml:space="preserve">— </w:t>
      </w:r>
      <w:r w:rsidRPr="001E03EE">
        <w:rPr>
          <w:rFonts w:ascii="Times New Roman" w:hAnsi="Times New Roman" w:cs="Times New Roman"/>
          <w:sz w:val="28"/>
          <w:szCs w:val="28"/>
        </w:rPr>
        <w:t>на оказание детям с ограниченными возможностями здоровья квалифицированной помощи в освоении Программы,</w:t>
      </w:r>
    </w:p>
    <w:p w:rsidR="00583948" w:rsidRPr="001E03EE" w:rsidRDefault="00583948" w:rsidP="009479E6">
      <w:pPr>
        <w:spacing w:after="0" w:line="360" w:lineRule="auto"/>
        <w:ind w:right="-284" w:firstLine="709"/>
        <w:jc w:val="both"/>
        <w:rPr>
          <w:rFonts w:ascii="Times New Roman" w:hAnsi="Times New Roman" w:cs="Times New Roman"/>
          <w:sz w:val="28"/>
          <w:szCs w:val="28"/>
        </w:rPr>
      </w:pPr>
      <w:r>
        <w:t xml:space="preserve">—  </w:t>
      </w:r>
      <w:r w:rsidRPr="001E03EE">
        <w:rPr>
          <w:rFonts w:ascii="Times New Roman" w:hAnsi="Times New Roman" w:cs="Times New Roman"/>
          <w:sz w:val="28"/>
          <w:szCs w:val="28"/>
        </w:rPr>
        <w:t>на разностороннее развитие детей с ограниченными возможностями здоровья с учётом возрастных и индивидуальных особенностей и особых образовательных потребностей, социальной адаптации.</w:t>
      </w:r>
    </w:p>
    <w:p w:rsidR="00583948" w:rsidRPr="00583948" w:rsidRDefault="00583948" w:rsidP="009479E6">
      <w:pPr>
        <w:widowControl w:val="0"/>
        <w:spacing w:after="0" w:line="360" w:lineRule="auto"/>
        <w:ind w:right="-284" w:firstLine="709"/>
        <w:jc w:val="both"/>
        <w:rPr>
          <w:rFonts w:ascii="Times New Roman" w:eastAsia="Times New Roman" w:hAnsi="Times New Roman" w:cs="Times New Roman"/>
          <w:color w:val="000000"/>
          <w:sz w:val="28"/>
          <w:szCs w:val="24"/>
        </w:rPr>
      </w:pPr>
      <w:r w:rsidRPr="007137EB">
        <w:rPr>
          <w:rFonts w:ascii="Times New Roman" w:eastAsia="Times New Roman" w:hAnsi="Times New Roman" w:cs="Times New Roman"/>
          <w:color w:val="000000"/>
          <w:sz w:val="28"/>
          <w:szCs w:val="24"/>
        </w:rPr>
        <w:t>Совре</w:t>
      </w:r>
      <w:r w:rsidRPr="007137EB">
        <w:rPr>
          <w:rFonts w:ascii="Times New Roman" w:eastAsia="Times New Roman" w:hAnsi="Times New Roman" w:cs="Times New Roman"/>
          <w:color w:val="000000"/>
          <w:spacing w:val="-1"/>
          <w:sz w:val="28"/>
          <w:szCs w:val="24"/>
        </w:rPr>
        <w:t>м</w:t>
      </w:r>
      <w:r w:rsidRPr="007137EB">
        <w:rPr>
          <w:rFonts w:ascii="Times New Roman" w:eastAsia="Times New Roman" w:hAnsi="Times New Roman" w:cs="Times New Roman"/>
          <w:color w:val="000000"/>
          <w:sz w:val="28"/>
          <w:szCs w:val="24"/>
        </w:rPr>
        <w:t>ен</w:t>
      </w:r>
      <w:r w:rsidRPr="007137EB">
        <w:rPr>
          <w:rFonts w:ascii="Times New Roman" w:eastAsia="Times New Roman" w:hAnsi="Times New Roman" w:cs="Times New Roman"/>
          <w:color w:val="000000"/>
          <w:spacing w:val="1"/>
          <w:sz w:val="28"/>
          <w:szCs w:val="24"/>
        </w:rPr>
        <w:t>н</w:t>
      </w:r>
      <w:r w:rsidRPr="007137EB">
        <w:rPr>
          <w:rFonts w:ascii="Times New Roman" w:eastAsia="Times New Roman" w:hAnsi="Times New Roman" w:cs="Times New Roman"/>
          <w:color w:val="000000"/>
          <w:sz w:val="28"/>
          <w:szCs w:val="24"/>
        </w:rPr>
        <w:t>ые</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pacing w:val="1"/>
          <w:sz w:val="28"/>
          <w:szCs w:val="24"/>
        </w:rPr>
        <w:t>из</w:t>
      </w:r>
      <w:r w:rsidRPr="007137EB">
        <w:rPr>
          <w:rFonts w:ascii="Times New Roman" w:eastAsia="Times New Roman" w:hAnsi="Times New Roman" w:cs="Times New Roman"/>
          <w:color w:val="000000"/>
          <w:sz w:val="28"/>
          <w:szCs w:val="24"/>
        </w:rPr>
        <w:t>м</w:t>
      </w:r>
      <w:r w:rsidRPr="007137EB">
        <w:rPr>
          <w:rFonts w:ascii="Times New Roman" w:eastAsia="Times New Roman" w:hAnsi="Times New Roman" w:cs="Times New Roman"/>
          <w:color w:val="000000"/>
          <w:spacing w:val="-1"/>
          <w:sz w:val="28"/>
          <w:szCs w:val="24"/>
        </w:rPr>
        <w:t>е</w:t>
      </w:r>
      <w:r w:rsidRPr="007137EB">
        <w:rPr>
          <w:rFonts w:ascii="Times New Roman" w:eastAsia="Times New Roman" w:hAnsi="Times New Roman" w:cs="Times New Roman"/>
          <w:color w:val="000000"/>
          <w:sz w:val="28"/>
          <w:szCs w:val="24"/>
        </w:rPr>
        <w:t>не</w:t>
      </w:r>
      <w:r w:rsidRPr="007137EB">
        <w:rPr>
          <w:rFonts w:ascii="Times New Roman" w:eastAsia="Times New Roman" w:hAnsi="Times New Roman" w:cs="Times New Roman"/>
          <w:color w:val="000000"/>
          <w:spacing w:val="1"/>
          <w:sz w:val="28"/>
          <w:szCs w:val="24"/>
        </w:rPr>
        <w:t>ни</w:t>
      </w:r>
      <w:r w:rsidRPr="007137EB">
        <w:rPr>
          <w:rFonts w:ascii="Times New Roman" w:eastAsia="Times New Roman" w:hAnsi="Times New Roman" w:cs="Times New Roman"/>
          <w:color w:val="000000"/>
          <w:sz w:val="28"/>
          <w:szCs w:val="24"/>
        </w:rPr>
        <w:t>я</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в</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с</w:t>
      </w:r>
      <w:r w:rsidRPr="007137EB">
        <w:rPr>
          <w:rFonts w:ascii="Times New Roman" w:eastAsia="Times New Roman" w:hAnsi="Times New Roman" w:cs="Times New Roman"/>
          <w:color w:val="000000"/>
          <w:spacing w:val="1"/>
          <w:sz w:val="28"/>
          <w:szCs w:val="24"/>
        </w:rPr>
        <w:t>и</w:t>
      </w:r>
      <w:r w:rsidRPr="007137EB">
        <w:rPr>
          <w:rFonts w:ascii="Times New Roman" w:eastAsia="Times New Roman" w:hAnsi="Times New Roman" w:cs="Times New Roman"/>
          <w:color w:val="000000"/>
          <w:sz w:val="28"/>
          <w:szCs w:val="24"/>
        </w:rPr>
        <w:t>сте</w:t>
      </w:r>
      <w:r w:rsidRPr="007137EB">
        <w:rPr>
          <w:rFonts w:ascii="Times New Roman" w:eastAsia="Times New Roman" w:hAnsi="Times New Roman" w:cs="Times New Roman"/>
          <w:color w:val="000000"/>
          <w:spacing w:val="-1"/>
          <w:sz w:val="28"/>
          <w:szCs w:val="24"/>
        </w:rPr>
        <w:t>м</w:t>
      </w:r>
      <w:r w:rsidRPr="007137EB">
        <w:rPr>
          <w:rFonts w:ascii="Times New Roman" w:eastAsia="Times New Roman" w:hAnsi="Times New Roman" w:cs="Times New Roman"/>
          <w:color w:val="000000"/>
          <w:sz w:val="28"/>
          <w:szCs w:val="24"/>
        </w:rPr>
        <w:t>е</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дош</w:t>
      </w:r>
      <w:r w:rsidRPr="007137EB">
        <w:rPr>
          <w:rFonts w:ascii="Times New Roman" w:eastAsia="Times New Roman" w:hAnsi="Times New Roman" w:cs="Times New Roman"/>
          <w:color w:val="000000"/>
          <w:spacing w:val="1"/>
          <w:sz w:val="28"/>
          <w:szCs w:val="24"/>
        </w:rPr>
        <w:t>к</w:t>
      </w:r>
      <w:r w:rsidRPr="007137EB">
        <w:rPr>
          <w:rFonts w:ascii="Times New Roman" w:eastAsia="Times New Roman" w:hAnsi="Times New Roman" w:cs="Times New Roman"/>
          <w:color w:val="000000"/>
          <w:sz w:val="28"/>
          <w:szCs w:val="24"/>
        </w:rPr>
        <w:t>о</w:t>
      </w:r>
      <w:r w:rsidRPr="007137EB">
        <w:rPr>
          <w:rFonts w:ascii="Times New Roman" w:eastAsia="Times New Roman" w:hAnsi="Times New Roman" w:cs="Times New Roman"/>
          <w:color w:val="000000"/>
          <w:spacing w:val="2"/>
          <w:sz w:val="28"/>
          <w:szCs w:val="24"/>
        </w:rPr>
        <w:t>л</w:t>
      </w:r>
      <w:r w:rsidRPr="007137EB">
        <w:rPr>
          <w:rFonts w:ascii="Times New Roman" w:eastAsia="Times New Roman" w:hAnsi="Times New Roman" w:cs="Times New Roman"/>
          <w:color w:val="000000"/>
          <w:spacing w:val="1"/>
          <w:sz w:val="28"/>
          <w:szCs w:val="24"/>
        </w:rPr>
        <w:t>ьн</w:t>
      </w:r>
      <w:r w:rsidRPr="007137EB">
        <w:rPr>
          <w:rFonts w:ascii="Times New Roman" w:eastAsia="Times New Roman" w:hAnsi="Times New Roman" w:cs="Times New Roman"/>
          <w:color w:val="000000"/>
          <w:sz w:val="28"/>
          <w:szCs w:val="24"/>
        </w:rPr>
        <w:t>ого</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обра</w:t>
      </w:r>
      <w:r w:rsidRPr="007137EB">
        <w:rPr>
          <w:rFonts w:ascii="Times New Roman" w:eastAsia="Times New Roman" w:hAnsi="Times New Roman" w:cs="Times New Roman"/>
          <w:color w:val="000000"/>
          <w:spacing w:val="1"/>
          <w:sz w:val="28"/>
          <w:szCs w:val="24"/>
        </w:rPr>
        <w:t>з</w:t>
      </w:r>
      <w:r w:rsidRPr="007137EB">
        <w:rPr>
          <w:rFonts w:ascii="Times New Roman" w:eastAsia="Times New Roman" w:hAnsi="Times New Roman" w:cs="Times New Roman"/>
          <w:color w:val="000000"/>
          <w:sz w:val="28"/>
          <w:szCs w:val="24"/>
        </w:rPr>
        <w:t>ов</w:t>
      </w:r>
      <w:r w:rsidRPr="007137EB">
        <w:rPr>
          <w:rFonts w:ascii="Times New Roman" w:eastAsia="Times New Roman" w:hAnsi="Times New Roman" w:cs="Times New Roman"/>
          <w:color w:val="000000"/>
          <w:spacing w:val="-1"/>
          <w:sz w:val="28"/>
          <w:szCs w:val="24"/>
        </w:rPr>
        <w:t>а</w:t>
      </w:r>
      <w:r w:rsidRPr="007137EB">
        <w:rPr>
          <w:rFonts w:ascii="Times New Roman" w:eastAsia="Times New Roman" w:hAnsi="Times New Roman" w:cs="Times New Roman"/>
          <w:color w:val="000000"/>
          <w:spacing w:val="1"/>
          <w:sz w:val="28"/>
          <w:szCs w:val="24"/>
        </w:rPr>
        <w:t>ни</w:t>
      </w:r>
      <w:r w:rsidRPr="007137EB">
        <w:rPr>
          <w:rFonts w:ascii="Times New Roman" w:eastAsia="Times New Roman" w:hAnsi="Times New Roman" w:cs="Times New Roman"/>
          <w:color w:val="000000"/>
          <w:sz w:val="28"/>
          <w:szCs w:val="24"/>
        </w:rPr>
        <w:t>я</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о</w:t>
      </w:r>
      <w:r w:rsidRPr="007137EB">
        <w:rPr>
          <w:rFonts w:ascii="Times New Roman" w:eastAsia="Times New Roman" w:hAnsi="Times New Roman" w:cs="Times New Roman"/>
          <w:color w:val="000000"/>
          <w:spacing w:val="-1"/>
          <w:sz w:val="28"/>
          <w:szCs w:val="24"/>
        </w:rPr>
        <w:t>т</w:t>
      </w:r>
      <w:r w:rsidRPr="007137EB">
        <w:rPr>
          <w:rFonts w:ascii="Times New Roman" w:eastAsia="Times New Roman" w:hAnsi="Times New Roman" w:cs="Times New Roman"/>
          <w:color w:val="000000"/>
          <w:sz w:val="28"/>
          <w:szCs w:val="24"/>
        </w:rPr>
        <w:t>р</w:t>
      </w:r>
      <w:r w:rsidRPr="007137EB">
        <w:rPr>
          <w:rFonts w:ascii="Times New Roman" w:eastAsia="Times New Roman" w:hAnsi="Times New Roman" w:cs="Times New Roman"/>
          <w:color w:val="000000"/>
          <w:spacing w:val="-1"/>
          <w:sz w:val="28"/>
          <w:szCs w:val="24"/>
        </w:rPr>
        <w:t>а</w:t>
      </w:r>
      <w:r w:rsidRPr="007137EB">
        <w:rPr>
          <w:rFonts w:ascii="Times New Roman" w:eastAsia="Times New Roman" w:hAnsi="Times New Roman" w:cs="Times New Roman"/>
          <w:color w:val="000000"/>
          <w:sz w:val="28"/>
          <w:szCs w:val="24"/>
        </w:rPr>
        <w:t>з</w:t>
      </w:r>
      <w:r w:rsidRPr="007137EB">
        <w:rPr>
          <w:rFonts w:ascii="Times New Roman" w:eastAsia="Times New Roman" w:hAnsi="Times New Roman" w:cs="Times New Roman"/>
          <w:color w:val="000000"/>
          <w:spacing w:val="1"/>
          <w:sz w:val="28"/>
          <w:szCs w:val="24"/>
        </w:rPr>
        <w:t>и</w:t>
      </w:r>
      <w:r w:rsidRPr="007137EB">
        <w:rPr>
          <w:rFonts w:ascii="Times New Roman" w:eastAsia="Times New Roman" w:hAnsi="Times New Roman" w:cs="Times New Roman"/>
          <w:color w:val="000000"/>
          <w:sz w:val="28"/>
          <w:szCs w:val="24"/>
        </w:rPr>
        <w:t>л</w:t>
      </w:r>
      <w:r w:rsidRPr="007137EB">
        <w:rPr>
          <w:rFonts w:ascii="Times New Roman" w:eastAsia="Times New Roman" w:hAnsi="Times New Roman" w:cs="Times New Roman"/>
          <w:color w:val="000000"/>
          <w:spacing w:val="1"/>
          <w:sz w:val="28"/>
          <w:szCs w:val="24"/>
        </w:rPr>
        <w:t>и</w:t>
      </w:r>
      <w:r w:rsidRPr="007137EB">
        <w:rPr>
          <w:rFonts w:ascii="Times New Roman" w:eastAsia="Times New Roman" w:hAnsi="Times New Roman" w:cs="Times New Roman"/>
          <w:color w:val="000000"/>
          <w:sz w:val="28"/>
          <w:szCs w:val="24"/>
        </w:rPr>
        <w:t>сь</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и</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в</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содерж</w:t>
      </w:r>
      <w:r w:rsidRPr="007137EB">
        <w:rPr>
          <w:rFonts w:ascii="Times New Roman" w:eastAsia="Times New Roman" w:hAnsi="Times New Roman" w:cs="Times New Roman"/>
          <w:color w:val="000000"/>
          <w:spacing w:val="-1"/>
          <w:sz w:val="28"/>
          <w:szCs w:val="24"/>
        </w:rPr>
        <w:t>а</w:t>
      </w:r>
      <w:r w:rsidRPr="007137EB">
        <w:rPr>
          <w:rFonts w:ascii="Times New Roman" w:eastAsia="Times New Roman" w:hAnsi="Times New Roman" w:cs="Times New Roman"/>
          <w:color w:val="000000"/>
          <w:sz w:val="28"/>
          <w:szCs w:val="24"/>
        </w:rPr>
        <w:t>нии коррек</w:t>
      </w:r>
      <w:r w:rsidRPr="007137EB">
        <w:rPr>
          <w:rFonts w:ascii="Times New Roman" w:eastAsia="Times New Roman" w:hAnsi="Times New Roman" w:cs="Times New Roman"/>
          <w:color w:val="000000"/>
          <w:spacing w:val="1"/>
          <w:sz w:val="28"/>
          <w:szCs w:val="24"/>
        </w:rPr>
        <w:t>ци</w:t>
      </w:r>
      <w:r w:rsidRPr="007137EB">
        <w:rPr>
          <w:rFonts w:ascii="Times New Roman" w:eastAsia="Times New Roman" w:hAnsi="Times New Roman" w:cs="Times New Roman"/>
          <w:color w:val="000000"/>
          <w:spacing w:val="-1"/>
          <w:sz w:val="28"/>
          <w:szCs w:val="24"/>
        </w:rPr>
        <w:t>о</w:t>
      </w:r>
      <w:r w:rsidRPr="007137EB">
        <w:rPr>
          <w:rFonts w:ascii="Times New Roman" w:eastAsia="Times New Roman" w:hAnsi="Times New Roman" w:cs="Times New Roman"/>
          <w:color w:val="000000"/>
          <w:sz w:val="28"/>
          <w:szCs w:val="24"/>
        </w:rPr>
        <w:t>нн</w:t>
      </w:r>
      <w:r w:rsidRPr="007137EB">
        <w:rPr>
          <w:rFonts w:ascii="Times New Roman" w:eastAsia="Times New Roman" w:hAnsi="Times New Roman" w:cs="Times New Roman"/>
          <w:color w:val="000000"/>
          <w:spacing w:val="2"/>
          <w:sz w:val="28"/>
          <w:szCs w:val="24"/>
        </w:rPr>
        <w:t>о</w:t>
      </w:r>
      <w:r w:rsidRPr="007137EB">
        <w:rPr>
          <w:rFonts w:ascii="Times New Roman" w:eastAsia="Times New Roman" w:hAnsi="Times New Roman" w:cs="Times New Roman"/>
          <w:color w:val="000000"/>
          <w:sz w:val="28"/>
          <w:szCs w:val="24"/>
        </w:rPr>
        <w:t>-развив</w:t>
      </w:r>
      <w:r w:rsidRPr="007137EB">
        <w:rPr>
          <w:rFonts w:ascii="Times New Roman" w:eastAsia="Times New Roman" w:hAnsi="Times New Roman" w:cs="Times New Roman"/>
          <w:color w:val="000000"/>
          <w:spacing w:val="-2"/>
          <w:sz w:val="28"/>
          <w:szCs w:val="24"/>
        </w:rPr>
        <w:t>а</w:t>
      </w:r>
      <w:r w:rsidRPr="007137EB">
        <w:rPr>
          <w:rFonts w:ascii="Times New Roman" w:eastAsia="Times New Roman" w:hAnsi="Times New Roman" w:cs="Times New Roman"/>
          <w:color w:val="000000"/>
          <w:sz w:val="28"/>
          <w:szCs w:val="24"/>
        </w:rPr>
        <w:t>ющего</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о</w:t>
      </w:r>
      <w:r w:rsidRPr="007137EB">
        <w:rPr>
          <w:rFonts w:ascii="Times New Roman" w:eastAsia="Times New Roman" w:hAnsi="Times New Roman" w:cs="Times New Roman"/>
          <w:color w:val="000000"/>
          <w:spacing w:val="2"/>
          <w:sz w:val="28"/>
          <w:szCs w:val="24"/>
        </w:rPr>
        <w:t>б</w:t>
      </w:r>
      <w:r w:rsidRPr="007137EB">
        <w:rPr>
          <w:rFonts w:ascii="Times New Roman" w:eastAsia="Times New Roman" w:hAnsi="Times New Roman" w:cs="Times New Roman"/>
          <w:color w:val="000000"/>
          <w:spacing w:val="-2"/>
          <w:sz w:val="28"/>
          <w:szCs w:val="24"/>
        </w:rPr>
        <w:t>у</w:t>
      </w:r>
      <w:r w:rsidRPr="007137EB">
        <w:rPr>
          <w:rFonts w:ascii="Times New Roman" w:eastAsia="Times New Roman" w:hAnsi="Times New Roman" w:cs="Times New Roman"/>
          <w:color w:val="000000"/>
          <w:sz w:val="28"/>
          <w:szCs w:val="24"/>
        </w:rPr>
        <w:t>чения</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детей</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с</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огран</w:t>
      </w:r>
      <w:r w:rsidRPr="007137EB">
        <w:rPr>
          <w:rFonts w:ascii="Times New Roman" w:eastAsia="Times New Roman" w:hAnsi="Times New Roman" w:cs="Times New Roman"/>
          <w:color w:val="000000"/>
          <w:spacing w:val="1"/>
          <w:sz w:val="28"/>
          <w:szCs w:val="24"/>
        </w:rPr>
        <w:t>и</w:t>
      </w:r>
      <w:r w:rsidRPr="007137EB">
        <w:rPr>
          <w:rFonts w:ascii="Times New Roman" w:eastAsia="Times New Roman" w:hAnsi="Times New Roman" w:cs="Times New Roman"/>
          <w:color w:val="000000"/>
          <w:sz w:val="28"/>
          <w:szCs w:val="24"/>
        </w:rPr>
        <w:t>чен</w:t>
      </w:r>
      <w:r w:rsidRPr="007137EB">
        <w:rPr>
          <w:rFonts w:ascii="Times New Roman" w:eastAsia="Times New Roman" w:hAnsi="Times New Roman" w:cs="Times New Roman"/>
          <w:color w:val="000000"/>
          <w:spacing w:val="1"/>
          <w:sz w:val="28"/>
          <w:szCs w:val="24"/>
        </w:rPr>
        <w:t>н</w:t>
      </w:r>
      <w:r w:rsidRPr="007137EB">
        <w:rPr>
          <w:rFonts w:ascii="Times New Roman" w:eastAsia="Times New Roman" w:hAnsi="Times New Roman" w:cs="Times New Roman"/>
          <w:color w:val="000000"/>
          <w:sz w:val="28"/>
          <w:szCs w:val="24"/>
        </w:rPr>
        <w:t>ыми</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воз</w:t>
      </w:r>
      <w:r w:rsidRPr="007137EB">
        <w:rPr>
          <w:rFonts w:ascii="Times New Roman" w:eastAsia="Times New Roman" w:hAnsi="Times New Roman" w:cs="Times New Roman"/>
          <w:color w:val="000000"/>
          <w:spacing w:val="-2"/>
          <w:sz w:val="28"/>
          <w:szCs w:val="24"/>
        </w:rPr>
        <w:t>м</w:t>
      </w:r>
      <w:r w:rsidRPr="007137EB">
        <w:rPr>
          <w:rFonts w:ascii="Times New Roman" w:eastAsia="Times New Roman" w:hAnsi="Times New Roman" w:cs="Times New Roman"/>
          <w:color w:val="000000"/>
          <w:sz w:val="28"/>
          <w:szCs w:val="24"/>
        </w:rPr>
        <w:t>о</w:t>
      </w:r>
      <w:r w:rsidRPr="007137EB">
        <w:rPr>
          <w:rFonts w:ascii="Times New Roman" w:eastAsia="Times New Roman" w:hAnsi="Times New Roman" w:cs="Times New Roman"/>
          <w:color w:val="000000"/>
          <w:spacing w:val="5"/>
          <w:sz w:val="28"/>
          <w:szCs w:val="24"/>
        </w:rPr>
        <w:t>ж</w:t>
      </w:r>
      <w:r w:rsidRPr="007137EB">
        <w:rPr>
          <w:rFonts w:ascii="Times New Roman" w:eastAsia="Times New Roman" w:hAnsi="Times New Roman" w:cs="Times New Roman"/>
          <w:color w:val="000000"/>
          <w:spacing w:val="1"/>
          <w:sz w:val="28"/>
          <w:szCs w:val="24"/>
        </w:rPr>
        <w:t>н</w:t>
      </w:r>
      <w:r w:rsidRPr="007137EB">
        <w:rPr>
          <w:rFonts w:ascii="Times New Roman" w:eastAsia="Times New Roman" w:hAnsi="Times New Roman" w:cs="Times New Roman"/>
          <w:color w:val="000000"/>
          <w:sz w:val="28"/>
          <w:szCs w:val="24"/>
        </w:rPr>
        <w:t>остями</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pacing w:val="1"/>
          <w:sz w:val="28"/>
          <w:szCs w:val="24"/>
        </w:rPr>
        <w:t>з</w:t>
      </w:r>
      <w:r w:rsidRPr="007137EB">
        <w:rPr>
          <w:rFonts w:ascii="Times New Roman" w:eastAsia="Times New Roman" w:hAnsi="Times New Roman" w:cs="Times New Roman"/>
          <w:color w:val="000000"/>
          <w:sz w:val="28"/>
          <w:szCs w:val="24"/>
        </w:rPr>
        <w:t>доров</w:t>
      </w:r>
      <w:r w:rsidRPr="007137EB">
        <w:rPr>
          <w:rFonts w:ascii="Times New Roman" w:eastAsia="Times New Roman" w:hAnsi="Times New Roman" w:cs="Times New Roman"/>
          <w:color w:val="000000"/>
          <w:spacing w:val="1"/>
          <w:sz w:val="28"/>
          <w:szCs w:val="24"/>
        </w:rPr>
        <w:t>ь</w:t>
      </w:r>
      <w:r w:rsidRPr="007137EB">
        <w:rPr>
          <w:rFonts w:ascii="Times New Roman" w:eastAsia="Times New Roman" w:hAnsi="Times New Roman" w:cs="Times New Roman"/>
          <w:color w:val="000000"/>
          <w:sz w:val="28"/>
          <w:szCs w:val="24"/>
        </w:rPr>
        <w:t>я.</w:t>
      </w:r>
      <w:r w:rsidR="00F512AC">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Об</w:t>
      </w:r>
      <w:r w:rsidRPr="007137EB">
        <w:rPr>
          <w:rFonts w:ascii="Times New Roman" w:eastAsia="Times New Roman" w:hAnsi="Times New Roman" w:cs="Times New Roman"/>
          <w:color w:val="000000"/>
          <w:spacing w:val="1"/>
          <w:sz w:val="28"/>
          <w:szCs w:val="24"/>
        </w:rPr>
        <w:t>н</w:t>
      </w:r>
      <w:r w:rsidRPr="007137EB">
        <w:rPr>
          <w:rFonts w:ascii="Times New Roman" w:eastAsia="Times New Roman" w:hAnsi="Times New Roman" w:cs="Times New Roman"/>
          <w:color w:val="000000"/>
          <w:sz w:val="28"/>
          <w:szCs w:val="24"/>
        </w:rPr>
        <w:t>овлен</w:t>
      </w:r>
      <w:r w:rsidRPr="007137EB">
        <w:rPr>
          <w:rFonts w:ascii="Times New Roman" w:eastAsia="Times New Roman" w:hAnsi="Times New Roman" w:cs="Times New Roman"/>
          <w:color w:val="000000"/>
          <w:spacing w:val="1"/>
          <w:sz w:val="28"/>
          <w:szCs w:val="24"/>
        </w:rPr>
        <w:t>и</w:t>
      </w:r>
      <w:r w:rsidRPr="007137EB">
        <w:rPr>
          <w:rFonts w:ascii="Times New Roman" w:eastAsia="Times New Roman" w:hAnsi="Times New Roman" w:cs="Times New Roman"/>
          <w:color w:val="000000"/>
          <w:sz w:val="28"/>
          <w:szCs w:val="24"/>
        </w:rPr>
        <w:t>е дош</w:t>
      </w:r>
      <w:r w:rsidRPr="007137EB">
        <w:rPr>
          <w:rFonts w:ascii="Times New Roman" w:eastAsia="Times New Roman" w:hAnsi="Times New Roman" w:cs="Times New Roman"/>
          <w:color w:val="000000"/>
          <w:spacing w:val="1"/>
          <w:sz w:val="28"/>
          <w:szCs w:val="24"/>
        </w:rPr>
        <w:t>к</w:t>
      </w:r>
      <w:r w:rsidRPr="007137EB">
        <w:rPr>
          <w:rFonts w:ascii="Times New Roman" w:eastAsia="Times New Roman" w:hAnsi="Times New Roman" w:cs="Times New Roman"/>
          <w:color w:val="000000"/>
          <w:sz w:val="28"/>
          <w:szCs w:val="24"/>
        </w:rPr>
        <w:t>ол</w:t>
      </w:r>
      <w:r w:rsidRPr="007137EB">
        <w:rPr>
          <w:rFonts w:ascii="Times New Roman" w:eastAsia="Times New Roman" w:hAnsi="Times New Roman" w:cs="Times New Roman"/>
          <w:color w:val="000000"/>
          <w:spacing w:val="1"/>
          <w:sz w:val="28"/>
          <w:szCs w:val="24"/>
        </w:rPr>
        <w:t>ьн</w:t>
      </w:r>
      <w:r w:rsidRPr="007137EB">
        <w:rPr>
          <w:rFonts w:ascii="Times New Roman" w:eastAsia="Times New Roman" w:hAnsi="Times New Roman" w:cs="Times New Roman"/>
          <w:color w:val="000000"/>
          <w:sz w:val="28"/>
          <w:szCs w:val="24"/>
        </w:rPr>
        <w:t>ого спе</w:t>
      </w:r>
      <w:r w:rsidRPr="007137EB">
        <w:rPr>
          <w:rFonts w:ascii="Times New Roman" w:eastAsia="Times New Roman" w:hAnsi="Times New Roman" w:cs="Times New Roman"/>
          <w:color w:val="000000"/>
          <w:spacing w:val="-1"/>
          <w:sz w:val="28"/>
          <w:szCs w:val="24"/>
        </w:rPr>
        <w:t>ц</w:t>
      </w:r>
      <w:r w:rsidRPr="007137EB">
        <w:rPr>
          <w:rFonts w:ascii="Times New Roman" w:eastAsia="Times New Roman" w:hAnsi="Times New Roman" w:cs="Times New Roman"/>
          <w:color w:val="000000"/>
          <w:sz w:val="28"/>
          <w:szCs w:val="24"/>
        </w:rPr>
        <w:t>иал</w:t>
      </w:r>
      <w:r w:rsidRPr="007137EB">
        <w:rPr>
          <w:rFonts w:ascii="Times New Roman" w:eastAsia="Times New Roman" w:hAnsi="Times New Roman" w:cs="Times New Roman"/>
          <w:color w:val="000000"/>
          <w:spacing w:val="-1"/>
          <w:sz w:val="28"/>
          <w:szCs w:val="24"/>
        </w:rPr>
        <w:t>ь</w:t>
      </w:r>
      <w:r w:rsidRPr="007137EB">
        <w:rPr>
          <w:rFonts w:ascii="Times New Roman" w:eastAsia="Times New Roman" w:hAnsi="Times New Roman" w:cs="Times New Roman"/>
          <w:color w:val="000000"/>
          <w:sz w:val="28"/>
          <w:szCs w:val="24"/>
        </w:rPr>
        <w:t>ного обра</w:t>
      </w:r>
      <w:r w:rsidRPr="007137EB">
        <w:rPr>
          <w:rFonts w:ascii="Times New Roman" w:eastAsia="Times New Roman" w:hAnsi="Times New Roman" w:cs="Times New Roman"/>
          <w:color w:val="000000"/>
          <w:spacing w:val="1"/>
          <w:sz w:val="28"/>
          <w:szCs w:val="24"/>
        </w:rPr>
        <w:t>з</w:t>
      </w:r>
      <w:r w:rsidRPr="007137EB">
        <w:rPr>
          <w:rFonts w:ascii="Times New Roman" w:eastAsia="Times New Roman" w:hAnsi="Times New Roman" w:cs="Times New Roman"/>
          <w:color w:val="000000"/>
          <w:sz w:val="28"/>
          <w:szCs w:val="24"/>
        </w:rPr>
        <w:t>ов</w:t>
      </w:r>
      <w:r w:rsidRPr="007137EB">
        <w:rPr>
          <w:rFonts w:ascii="Times New Roman" w:eastAsia="Times New Roman" w:hAnsi="Times New Roman" w:cs="Times New Roman"/>
          <w:color w:val="000000"/>
          <w:spacing w:val="-1"/>
          <w:sz w:val="28"/>
          <w:szCs w:val="24"/>
        </w:rPr>
        <w:t>а</w:t>
      </w:r>
      <w:r w:rsidRPr="007137EB">
        <w:rPr>
          <w:rFonts w:ascii="Times New Roman" w:eastAsia="Times New Roman" w:hAnsi="Times New Roman" w:cs="Times New Roman"/>
          <w:color w:val="000000"/>
          <w:spacing w:val="1"/>
          <w:sz w:val="28"/>
          <w:szCs w:val="24"/>
        </w:rPr>
        <w:t>ни</w:t>
      </w:r>
      <w:r w:rsidRPr="007137EB">
        <w:rPr>
          <w:rFonts w:ascii="Times New Roman" w:eastAsia="Times New Roman" w:hAnsi="Times New Roman" w:cs="Times New Roman"/>
          <w:color w:val="000000"/>
          <w:sz w:val="28"/>
          <w:szCs w:val="24"/>
        </w:rPr>
        <w:t xml:space="preserve">я </w:t>
      </w:r>
      <w:r w:rsidRPr="007137EB">
        <w:rPr>
          <w:rFonts w:ascii="Times New Roman" w:eastAsia="Times New Roman" w:hAnsi="Times New Roman" w:cs="Times New Roman"/>
          <w:color w:val="000000"/>
          <w:spacing w:val="1"/>
          <w:sz w:val="28"/>
          <w:szCs w:val="24"/>
        </w:rPr>
        <w:t>п</w:t>
      </w:r>
      <w:r w:rsidRPr="007137EB">
        <w:rPr>
          <w:rFonts w:ascii="Times New Roman" w:eastAsia="Times New Roman" w:hAnsi="Times New Roman" w:cs="Times New Roman"/>
          <w:color w:val="000000"/>
          <w:sz w:val="28"/>
          <w:szCs w:val="24"/>
        </w:rPr>
        <w:t>ре</w:t>
      </w:r>
      <w:r w:rsidRPr="007137EB">
        <w:rPr>
          <w:rFonts w:ascii="Times New Roman" w:eastAsia="Times New Roman" w:hAnsi="Times New Roman" w:cs="Times New Roman"/>
          <w:color w:val="000000"/>
          <w:spacing w:val="-2"/>
          <w:sz w:val="28"/>
          <w:szCs w:val="24"/>
        </w:rPr>
        <w:t>д</w:t>
      </w:r>
      <w:r w:rsidRPr="007137EB">
        <w:rPr>
          <w:rFonts w:ascii="Times New Roman" w:eastAsia="Times New Roman" w:hAnsi="Times New Roman" w:cs="Times New Roman"/>
          <w:color w:val="000000"/>
          <w:sz w:val="28"/>
          <w:szCs w:val="24"/>
        </w:rPr>
        <w:t>полага</w:t>
      </w:r>
      <w:r w:rsidRPr="007137EB">
        <w:rPr>
          <w:rFonts w:ascii="Times New Roman" w:eastAsia="Times New Roman" w:hAnsi="Times New Roman" w:cs="Times New Roman"/>
          <w:color w:val="000000"/>
          <w:spacing w:val="-1"/>
          <w:sz w:val="28"/>
          <w:szCs w:val="24"/>
        </w:rPr>
        <w:t>е</w:t>
      </w:r>
      <w:r w:rsidRPr="007137EB">
        <w:rPr>
          <w:rFonts w:ascii="Times New Roman" w:eastAsia="Times New Roman" w:hAnsi="Times New Roman" w:cs="Times New Roman"/>
          <w:color w:val="000000"/>
          <w:sz w:val="28"/>
          <w:szCs w:val="24"/>
        </w:rPr>
        <w:t xml:space="preserve">т, </w:t>
      </w:r>
      <w:r w:rsidRPr="007137EB">
        <w:rPr>
          <w:rFonts w:ascii="Times New Roman" w:eastAsia="Times New Roman" w:hAnsi="Times New Roman" w:cs="Times New Roman"/>
          <w:color w:val="000000"/>
          <w:spacing w:val="1"/>
          <w:sz w:val="28"/>
          <w:szCs w:val="24"/>
        </w:rPr>
        <w:t>п</w:t>
      </w:r>
      <w:r w:rsidRPr="007137EB">
        <w:rPr>
          <w:rFonts w:ascii="Times New Roman" w:eastAsia="Times New Roman" w:hAnsi="Times New Roman" w:cs="Times New Roman"/>
          <w:color w:val="000000"/>
          <w:sz w:val="28"/>
          <w:szCs w:val="24"/>
        </w:rPr>
        <w:t xml:space="preserve">режде </w:t>
      </w:r>
      <w:r w:rsidRPr="007137EB">
        <w:rPr>
          <w:rFonts w:ascii="Times New Roman" w:eastAsia="Times New Roman" w:hAnsi="Times New Roman" w:cs="Times New Roman"/>
          <w:color w:val="000000"/>
          <w:spacing w:val="1"/>
          <w:sz w:val="28"/>
          <w:szCs w:val="24"/>
        </w:rPr>
        <w:t>в</w:t>
      </w:r>
      <w:r w:rsidRPr="007137EB">
        <w:rPr>
          <w:rFonts w:ascii="Times New Roman" w:eastAsia="Times New Roman" w:hAnsi="Times New Roman" w:cs="Times New Roman"/>
          <w:color w:val="000000"/>
          <w:sz w:val="28"/>
          <w:szCs w:val="24"/>
        </w:rPr>
        <w:t>с</w:t>
      </w:r>
      <w:r w:rsidRPr="007137EB">
        <w:rPr>
          <w:rFonts w:ascii="Times New Roman" w:eastAsia="Times New Roman" w:hAnsi="Times New Roman" w:cs="Times New Roman"/>
          <w:color w:val="000000"/>
          <w:spacing w:val="-1"/>
          <w:sz w:val="28"/>
          <w:szCs w:val="24"/>
        </w:rPr>
        <w:t>е</w:t>
      </w:r>
      <w:r w:rsidRPr="007137EB">
        <w:rPr>
          <w:rFonts w:ascii="Times New Roman" w:eastAsia="Times New Roman" w:hAnsi="Times New Roman" w:cs="Times New Roman"/>
          <w:color w:val="000000"/>
          <w:sz w:val="28"/>
          <w:szCs w:val="24"/>
        </w:rPr>
        <w:t>го,</w:t>
      </w:r>
      <w:r w:rsidR="00C7337D">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со</w:t>
      </w:r>
      <w:r w:rsidRPr="007137EB">
        <w:rPr>
          <w:rFonts w:ascii="Times New Roman" w:eastAsia="Times New Roman" w:hAnsi="Times New Roman" w:cs="Times New Roman"/>
          <w:color w:val="000000"/>
          <w:spacing w:val="1"/>
          <w:sz w:val="28"/>
          <w:szCs w:val="24"/>
        </w:rPr>
        <w:t>з</w:t>
      </w:r>
      <w:r w:rsidRPr="007137EB">
        <w:rPr>
          <w:rFonts w:ascii="Times New Roman" w:eastAsia="Times New Roman" w:hAnsi="Times New Roman" w:cs="Times New Roman"/>
          <w:color w:val="000000"/>
          <w:sz w:val="28"/>
          <w:szCs w:val="24"/>
        </w:rPr>
        <w:t>дан</w:t>
      </w:r>
      <w:r w:rsidRPr="007137EB">
        <w:rPr>
          <w:rFonts w:ascii="Times New Roman" w:eastAsia="Times New Roman" w:hAnsi="Times New Roman" w:cs="Times New Roman"/>
          <w:color w:val="000000"/>
          <w:spacing w:val="1"/>
          <w:sz w:val="28"/>
          <w:szCs w:val="24"/>
        </w:rPr>
        <w:t>и</w:t>
      </w:r>
      <w:r w:rsidRPr="007137EB">
        <w:rPr>
          <w:rFonts w:ascii="Times New Roman" w:eastAsia="Times New Roman" w:hAnsi="Times New Roman" w:cs="Times New Roman"/>
          <w:color w:val="000000"/>
          <w:sz w:val="28"/>
          <w:szCs w:val="24"/>
        </w:rPr>
        <w:t>е</w:t>
      </w:r>
      <w:r w:rsidR="00C7337D">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pacing w:val="-4"/>
          <w:sz w:val="28"/>
          <w:szCs w:val="24"/>
        </w:rPr>
        <w:t>у</w:t>
      </w:r>
      <w:r w:rsidRPr="007137EB">
        <w:rPr>
          <w:rFonts w:ascii="Times New Roman" w:eastAsia="Times New Roman" w:hAnsi="Times New Roman" w:cs="Times New Roman"/>
          <w:color w:val="000000"/>
          <w:spacing w:val="-1"/>
          <w:sz w:val="28"/>
          <w:szCs w:val="24"/>
        </w:rPr>
        <w:t>с</w:t>
      </w:r>
      <w:r w:rsidRPr="007137EB">
        <w:rPr>
          <w:rFonts w:ascii="Times New Roman" w:eastAsia="Times New Roman" w:hAnsi="Times New Roman" w:cs="Times New Roman"/>
          <w:color w:val="000000"/>
          <w:sz w:val="28"/>
          <w:szCs w:val="24"/>
        </w:rPr>
        <w:t>л</w:t>
      </w:r>
      <w:r w:rsidRPr="007137EB">
        <w:rPr>
          <w:rFonts w:ascii="Times New Roman" w:eastAsia="Times New Roman" w:hAnsi="Times New Roman" w:cs="Times New Roman"/>
          <w:color w:val="000000"/>
          <w:spacing w:val="2"/>
          <w:sz w:val="28"/>
          <w:szCs w:val="24"/>
        </w:rPr>
        <w:t>о</w:t>
      </w:r>
      <w:r w:rsidRPr="007137EB">
        <w:rPr>
          <w:rFonts w:ascii="Times New Roman" w:eastAsia="Times New Roman" w:hAnsi="Times New Roman" w:cs="Times New Roman"/>
          <w:color w:val="000000"/>
          <w:sz w:val="28"/>
          <w:szCs w:val="24"/>
        </w:rPr>
        <w:t>вий</w:t>
      </w:r>
      <w:r w:rsidR="00C7337D">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для системного развит</w:t>
      </w:r>
      <w:r w:rsidRPr="007137EB">
        <w:rPr>
          <w:rFonts w:ascii="Times New Roman" w:eastAsia="Times New Roman" w:hAnsi="Times New Roman" w:cs="Times New Roman"/>
          <w:color w:val="000000"/>
          <w:spacing w:val="2"/>
          <w:sz w:val="28"/>
          <w:szCs w:val="24"/>
        </w:rPr>
        <w:t>и</w:t>
      </w:r>
      <w:r w:rsidRPr="007137EB">
        <w:rPr>
          <w:rFonts w:ascii="Times New Roman" w:eastAsia="Times New Roman" w:hAnsi="Times New Roman" w:cs="Times New Roman"/>
          <w:color w:val="000000"/>
          <w:sz w:val="28"/>
          <w:szCs w:val="24"/>
        </w:rPr>
        <w:t>я во</w:t>
      </w:r>
      <w:r w:rsidRPr="007137EB">
        <w:rPr>
          <w:rFonts w:ascii="Times New Roman" w:eastAsia="Times New Roman" w:hAnsi="Times New Roman" w:cs="Times New Roman"/>
          <w:color w:val="000000"/>
          <w:spacing w:val="1"/>
          <w:sz w:val="28"/>
          <w:szCs w:val="24"/>
        </w:rPr>
        <w:t>з</w:t>
      </w:r>
      <w:r w:rsidRPr="007137EB">
        <w:rPr>
          <w:rFonts w:ascii="Times New Roman" w:eastAsia="Times New Roman" w:hAnsi="Times New Roman" w:cs="Times New Roman"/>
          <w:color w:val="000000"/>
          <w:sz w:val="28"/>
          <w:szCs w:val="24"/>
        </w:rPr>
        <w:t>можностей</w:t>
      </w:r>
      <w:r w:rsidR="00C7337D">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проблемного ребенка в ц</w:t>
      </w:r>
      <w:r w:rsidRPr="007137EB">
        <w:rPr>
          <w:rFonts w:ascii="Times New Roman" w:eastAsia="Times New Roman" w:hAnsi="Times New Roman" w:cs="Times New Roman"/>
          <w:color w:val="000000"/>
          <w:spacing w:val="-1"/>
          <w:sz w:val="28"/>
          <w:szCs w:val="24"/>
        </w:rPr>
        <w:t>е</w:t>
      </w:r>
      <w:r w:rsidRPr="007137EB">
        <w:rPr>
          <w:rFonts w:ascii="Times New Roman" w:eastAsia="Times New Roman" w:hAnsi="Times New Roman" w:cs="Times New Roman"/>
          <w:color w:val="000000"/>
          <w:sz w:val="28"/>
          <w:szCs w:val="24"/>
        </w:rPr>
        <w:t>лях</w:t>
      </w:r>
      <w:r w:rsidR="00C7337D">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z w:val="28"/>
          <w:szCs w:val="24"/>
        </w:rPr>
        <w:t>обогащения его</w:t>
      </w:r>
      <w:r w:rsidR="00C7337D">
        <w:rPr>
          <w:rFonts w:ascii="Times New Roman" w:eastAsia="Times New Roman" w:hAnsi="Times New Roman" w:cs="Times New Roman"/>
          <w:color w:val="000000"/>
          <w:sz w:val="28"/>
          <w:szCs w:val="24"/>
        </w:rPr>
        <w:t xml:space="preserve"> </w:t>
      </w:r>
      <w:r w:rsidRPr="007137EB">
        <w:rPr>
          <w:rFonts w:ascii="Times New Roman" w:eastAsia="Times New Roman" w:hAnsi="Times New Roman" w:cs="Times New Roman"/>
          <w:color w:val="000000"/>
          <w:spacing w:val="-1"/>
          <w:sz w:val="28"/>
          <w:szCs w:val="24"/>
        </w:rPr>
        <w:t>с</w:t>
      </w:r>
      <w:r w:rsidRPr="007137EB">
        <w:rPr>
          <w:rFonts w:ascii="Times New Roman" w:eastAsia="Times New Roman" w:hAnsi="Times New Roman" w:cs="Times New Roman"/>
          <w:color w:val="000000"/>
          <w:sz w:val="28"/>
          <w:szCs w:val="24"/>
        </w:rPr>
        <w:t>о</w:t>
      </w:r>
      <w:r w:rsidRPr="007137EB">
        <w:rPr>
          <w:rFonts w:ascii="Times New Roman" w:eastAsia="Times New Roman" w:hAnsi="Times New Roman" w:cs="Times New Roman"/>
          <w:color w:val="000000"/>
          <w:spacing w:val="1"/>
          <w:sz w:val="28"/>
          <w:szCs w:val="24"/>
        </w:rPr>
        <w:t>ци</w:t>
      </w:r>
      <w:r w:rsidRPr="007137EB">
        <w:rPr>
          <w:rFonts w:ascii="Times New Roman" w:eastAsia="Times New Roman" w:hAnsi="Times New Roman" w:cs="Times New Roman"/>
          <w:color w:val="000000"/>
          <w:sz w:val="28"/>
          <w:szCs w:val="24"/>
        </w:rPr>
        <w:t>аль</w:t>
      </w:r>
      <w:r w:rsidRPr="007137EB">
        <w:rPr>
          <w:rFonts w:ascii="Times New Roman" w:eastAsia="Times New Roman" w:hAnsi="Times New Roman" w:cs="Times New Roman"/>
          <w:color w:val="000000"/>
          <w:spacing w:val="1"/>
          <w:sz w:val="28"/>
          <w:szCs w:val="24"/>
        </w:rPr>
        <w:t>н</w:t>
      </w:r>
      <w:r w:rsidRPr="007137EB">
        <w:rPr>
          <w:rFonts w:ascii="Times New Roman" w:eastAsia="Times New Roman" w:hAnsi="Times New Roman" w:cs="Times New Roman"/>
          <w:color w:val="000000"/>
          <w:sz w:val="28"/>
          <w:szCs w:val="24"/>
        </w:rPr>
        <w:t xml:space="preserve">ого </w:t>
      </w:r>
      <w:r w:rsidRPr="007137EB">
        <w:rPr>
          <w:rFonts w:ascii="Times New Roman" w:eastAsia="Times New Roman" w:hAnsi="Times New Roman" w:cs="Times New Roman"/>
          <w:color w:val="000000"/>
          <w:spacing w:val="-1"/>
          <w:sz w:val="28"/>
          <w:szCs w:val="24"/>
        </w:rPr>
        <w:t>о</w:t>
      </w:r>
      <w:r w:rsidRPr="007137EB">
        <w:rPr>
          <w:rFonts w:ascii="Times New Roman" w:eastAsia="Times New Roman" w:hAnsi="Times New Roman" w:cs="Times New Roman"/>
          <w:color w:val="000000"/>
          <w:sz w:val="28"/>
          <w:szCs w:val="24"/>
        </w:rPr>
        <w:t>пыта.</w:t>
      </w:r>
    </w:p>
    <w:p w:rsidR="00583948" w:rsidRPr="00583948" w:rsidRDefault="00583948" w:rsidP="009479E6">
      <w:pPr>
        <w:spacing w:after="0" w:line="360" w:lineRule="auto"/>
        <w:ind w:right="-284" w:firstLine="709"/>
        <w:jc w:val="both"/>
        <w:rPr>
          <w:rFonts w:ascii="Times New Roman" w:hAnsi="Times New Roman" w:cs="Times New Roman"/>
          <w:sz w:val="28"/>
          <w:szCs w:val="28"/>
        </w:rPr>
      </w:pPr>
      <w:r w:rsidRPr="00583948">
        <w:rPr>
          <w:rFonts w:ascii="Times New Roman" w:hAnsi="Times New Roman" w:cs="Times New Roman"/>
          <w:sz w:val="28"/>
          <w:szCs w:val="28"/>
        </w:rPr>
        <w:t xml:space="preserve">В связи с тем, что основными разделами коррекционно-развивающей работы </w:t>
      </w:r>
      <w:r>
        <w:rPr>
          <w:rFonts w:ascii="Times New Roman" w:hAnsi="Times New Roman" w:cs="Times New Roman"/>
          <w:sz w:val="28"/>
          <w:szCs w:val="28"/>
        </w:rPr>
        <w:t>воспитателей с ребенком с ОНР</w:t>
      </w:r>
      <w:r w:rsidRPr="00583948">
        <w:rPr>
          <w:rFonts w:ascii="Times New Roman" w:hAnsi="Times New Roman" w:cs="Times New Roman"/>
          <w:sz w:val="28"/>
          <w:szCs w:val="28"/>
        </w:rPr>
        <w:t xml:space="preserve"> является развитие и коррекция речевой деятельности, то</w:t>
      </w:r>
      <w:r w:rsidR="00C7337D">
        <w:rPr>
          <w:rFonts w:ascii="Times New Roman" w:hAnsi="Times New Roman" w:cs="Times New Roman"/>
          <w:sz w:val="28"/>
          <w:szCs w:val="28"/>
        </w:rPr>
        <w:t xml:space="preserve"> </w:t>
      </w:r>
      <w:r w:rsidRPr="00583948">
        <w:rPr>
          <w:rFonts w:ascii="Times New Roman" w:hAnsi="Times New Roman" w:cs="Times New Roman"/>
          <w:sz w:val="28"/>
          <w:szCs w:val="28"/>
        </w:rPr>
        <w:t>целесообразно ориентироваться на целевые ориентиры по речевому развитию для</w:t>
      </w:r>
      <w:r w:rsidR="00C7337D">
        <w:rPr>
          <w:rFonts w:ascii="Times New Roman" w:hAnsi="Times New Roman" w:cs="Times New Roman"/>
          <w:sz w:val="28"/>
          <w:szCs w:val="28"/>
        </w:rPr>
        <w:t xml:space="preserve"> </w:t>
      </w:r>
      <w:r w:rsidRPr="00583948">
        <w:rPr>
          <w:rFonts w:ascii="Times New Roman" w:hAnsi="Times New Roman" w:cs="Times New Roman"/>
          <w:sz w:val="28"/>
          <w:szCs w:val="28"/>
        </w:rPr>
        <w:t>нормально развивающихся сверстников.</w:t>
      </w:r>
    </w:p>
    <w:p w:rsidR="00A26D39" w:rsidRPr="00655C3E" w:rsidRDefault="00A26D39" w:rsidP="009479E6">
      <w:pPr>
        <w:spacing w:after="0" w:line="360" w:lineRule="auto"/>
        <w:ind w:right="-284" w:firstLine="709"/>
        <w:jc w:val="both"/>
        <w:rPr>
          <w:rFonts w:ascii="Times New Roman" w:hAnsi="Times New Roman" w:cs="Times New Roman"/>
          <w:sz w:val="28"/>
          <w:szCs w:val="28"/>
        </w:rPr>
      </w:pPr>
      <w:r w:rsidRPr="00655C3E">
        <w:rPr>
          <w:rFonts w:ascii="Times New Roman" w:hAnsi="Times New Roman" w:cs="Times New Roman"/>
          <w:sz w:val="28"/>
          <w:szCs w:val="28"/>
        </w:rPr>
        <w:t xml:space="preserve">Содержание педагогической работы с детьми, имеющими </w:t>
      </w:r>
      <w:r w:rsidR="00C7337D">
        <w:rPr>
          <w:rFonts w:ascii="Times New Roman" w:hAnsi="Times New Roman" w:cs="Times New Roman"/>
          <w:sz w:val="28"/>
          <w:szCs w:val="28"/>
        </w:rPr>
        <w:t>общие недарозвитие</w:t>
      </w:r>
      <w:r w:rsidRPr="00655C3E">
        <w:rPr>
          <w:rFonts w:ascii="Times New Roman" w:hAnsi="Times New Roman" w:cs="Times New Roman"/>
          <w:sz w:val="28"/>
          <w:szCs w:val="28"/>
        </w:rPr>
        <w:t xml:space="preserve"> речи, определяется целями и задачами коррекционно</w:t>
      </w:r>
      <w:r>
        <w:rPr>
          <w:rFonts w:ascii="Times New Roman" w:hAnsi="Times New Roman" w:cs="Times New Roman"/>
          <w:sz w:val="28"/>
          <w:szCs w:val="28"/>
        </w:rPr>
        <w:t>-</w:t>
      </w:r>
      <w:r w:rsidRPr="00655C3E">
        <w:rPr>
          <w:rFonts w:ascii="Times New Roman" w:hAnsi="Times New Roman" w:cs="Times New Roman"/>
          <w:sz w:val="28"/>
          <w:szCs w:val="28"/>
        </w:rPr>
        <w:t xml:space="preserve">развивающего воздействия, которое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 </w:t>
      </w:r>
    </w:p>
    <w:p w:rsidR="00A26D39" w:rsidRPr="00655C3E" w:rsidRDefault="00A26D39" w:rsidP="009479E6">
      <w:pPr>
        <w:spacing w:after="0" w:line="360" w:lineRule="auto"/>
        <w:ind w:right="-284" w:firstLine="709"/>
        <w:jc w:val="both"/>
        <w:rPr>
          <w:rFonts w:ascii="Times New Roman" w:hAnsi="Times New Roman" w:cs="Times New Roman"/>
          <w:sz w:val="28"/>
          <w:szCs w:val="28"/>
        </w:rPr>
      </w:pPr>
      <w:r w:rsidRPr="00655C3E">
        <w:rPr>
          <w:rFonts w:ascii="Times New Roman" w:hAnsi="Times New Roman" w:cs="Times New Roman"/>
          <w:sz w:val="28"/>
          <w:szCs w:val="28"/>
        </w:rPr>
        <w:t xml:space="preserve">На первой ступени проводится коррекционно-развивающая работа с детьми младшего дошкольного возраста. Она </w:t>
      </w:r>
      <w:r w:rsidR="0077614A" w:rsidRPr="00655C3E">
        <w:rPr>
          <w:rFonts w:ascii="Times New Roman" w:hAnsi="Times New Roman" w:cs="Times New Roman"/>
          <w:sz w:val="28"/>
          <w:szCs w:val="28"/>
        </w:rPr>
        <w:t>посвящена,</w:t>
      </w:r>
      <w:r w:rsidRPr="00655C3E">
        <w:rPr>
          <w:rFonts w:ascii="Times New Roman" w:hAnsi="Times New Roman" w:cs="Times New Roman"/>
          <w:sz w:val="28"/>
          <w:szCs w:val="28"/>
        </w:rPr>
        <w:t xml:space="preserve"> прежде </w:t>
      </w:r>
      <w:r w:rsidR="0077614A" w:rsidRPr="00655C3E">
        <w:rPr>
          <w:rFonts w:ascii="Times New Roman" w:hAnsi="Times New Roman" w:cs="Times New Roman"/>
          <w:sz w:val="28"/>
          <w:szCs w:val="28"/>
        </w:rPr>
        <w:t>всего,</w:t>
      </w:r>
      <w:r w:rsidRPr="00655C3E">
        <w:rPr>
          <w:rFonts w:ascii="Times New Roman" w:hAnsi="Times New Roman" w:cs="Times New Roman"/>
          <w:sz w:val="28"/>
          <w:szCs w:val="28"/>
        </w:rPr>
        <w:t xml:space="preserve"> совершенствованию психофизических механизмов развития детей с </w:t>
      </w:r>
      <w:r w:rsidR="00C36F04">
        <w:rPr>
          <w:rFonts w:ascii="Times New Roman" w:hAnsi="Times New Roman" w:cs="Times New Roman"/>
          <w:sz w:val="28"/>
          <w:szCs w:val="28"/>
        </w:rPr>
        <w:t>ОНР</w:t>
      </w:r>
      <w:r w:rsidRPr="00655C3E">
        <w:rPr>
          <w:rFonts w:ascii="Times New Roman" w:hAnsi="Times New Roman" w:cs="Times New Roman"/>
          <w:sz w:val="28"/>
          <w:szCs w:val="28"/>
        </w:rPr>
        <w:t xml:space="preserve">,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 </w:t>
      </w:r>
    </w:p>
    <w:p w:rsidR="00A26D39" w:rsidRPr="00655C3E" w:rsidRDefault="00A26D39" w:rsidP="009479E6">
      <w:pPr>
        <w:spacing w:after="0" w:line="360" w:lineRule="auto"/>
        <w:ind w:right="-284" w:firstLine="709"/>
        <w:jc w:val="both"/>
        <w:rPr>
          <w:rFonts w:ascii="Times New Roman" w:hAnsi="Times New Roman" w:cs="Times New Roman"/>
          <w:sz w:val="28"/>
          <w:szCs w:val="28"/>
        </w:rPr>
      </w:pPr>
      <w:r w:rsidRPr="00655C3E">
        <w:rPr>
          <w:rFonts w:ascii="Times New Roman" w:hAnsi="Times New Roman" w:cs="Times New Roman"/>
          <w:sz w:val="28"/>
          <w:szCs w:val="28"/>
        </w:rPr>
        <w:t>Вторая ступень посвящена работе с детьми среднего дошкольного возраста: восполняются пробелы в психо</w:t>
      </w:r>
      <w:r>
        <w:rPr>
          <w:rFonts w:ascii="Times New Roman" w:hAnsi="Times New Roman" w:cs="Times New Roman"/>
          <w:sz w:val="28"/>
          <w:szCs w:val="28"/>
        </w:rPr>
        <w:t>-</w:t>
      </w:r>
      <w:r w:rsidRPr="00655C3E">
        <w:rPr>
          <w:rFonts w:ascii="Times New Roman" w:hAnsi="Times New Roman" w:cs="Times New Roman"/>
          <w:sz w:val="28"/>
          <w:szCs w:val="28"/>
        </w:rPr>
        <w:t xml:space="preserve">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 </w:t>
      </w:r>
    </w:p>
    <w:p w:rsidR="00A26D39" w:rsidRPr="00127AB7" w:rsidRDefault="00A26D39" w:rsidP="009479E6">
      <w:pPr>
        <w:spacing w:after="0" w:line="360" w:lineRule="auto"/>
        <w:ind w:right="-284" w:firstLine="709"/>
        <w:jc w:val="both"/>
        <w:rPr>
          <w:rFonts w:ascii="Times New Roman" w:hAnsi="Times New Roman" w:cs="Times New Roman"/>
          <w:sz w:val="28"/>
          <w:szCs w:val="28"/>
        </w:rPr>
      </w:pPr>
      <w:r w:rsidRPr="00655C3E">
        <w:rPr>
          <w:rFonts w:ascii="Times New Roman" w:hAnsi="Times New Roman" w:cs="Times New Roman"/>
          <w:sz w:val="28"/>
          <w:szCs w:val="28"/>
        </w:rPr>
        <w:t xml:space="preserve">На третьей ступени целенаправленная работа со старшими дошкольниками с </w:t>
      </w:r>
      <w:r w:rsidR="00C36F04">
        <w:rPr>
          <w:rFonts w:ascii="Times New Roman" w:hAnsi="Times New Roman" w:cs="Times New Roman"/>
          <w:sz w:val="28"/>
          <w:szCs w:val="28"/>
        </w:rPr>
        <w:t>ОНР</w:t>
      </w:r>
      <w:r w:rsidRPr="00655C3E">
        <w:rPr>
          <w:rFonts w:ascii="Times New Roman" w:hAnsi="Times New Roman" w:cs="Times New Roman"/>
          <w:sz w:val="28"/>
          <w:szCs w:val="28"/>
        </w:rPr>
        <w:t xml:space="preserve">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r w:rsidRPr="00127AB7">
        <w:rPr>
          <w:rFonts w:ascii="Times New Roman" w:hAnsi="Times New Roman" w:cs="Times New Roman"/>
          <w:sz w:val="28"/>
          <w:szCs w:val="28"/>
        </w:rPr>
        <w:t>[</w:t>
      </w:r>
      <w:r>
        <w:rPr>
          <w:rFonts w:ascii="Times New Roman" w:hAnsi="Times New Roman" w:cs="Times New Roman"/>
          <w:sz w:val="28"/>
          <w:szCs w:val="28"/>
        </w:rPr>
        <w:t>9</w:t>
      </w:r>
      <w:r w:rsidRPr="00127AB7">
        <w:rPr>
          <w:rFonts w:ascii="Times New Roman" w:hAnsi="Times New Roman" w:cs="Times New Roman"/>
          <w:sz w:val="28"/>
          <w:szCs w:val="28"/>
        </w:rPr>
        <w:t>]</w:t>
      </w:r>
    </w:p>
    <w:p w:rsidR="00B10BB5" w:rsidRDefault="00A26D39" w:rsidP="009479E6">
      <w:pPr>
        <w:widowControl w:val="0"/>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w:t>
      </w:r>
      <w:r>
        <w:rPr>
          <w:rFonts w:ascii="Times New Roman" w:eastAsia="Times New Roman" w:hAnsi="Times New Roman" w:cs="Times New Roman"/>
          <w:color w:val="000000"/>
          <w:sz w:val="28"/>
          <w:szCs w:val="24"/>
        </w:rPr>
        <w:t>а</w:t>
      </w:r>
      <w:r w:rsidRPr="008741B8">
        <w:rPr>
          <w:rFonts w:ascii="Times New Roman" w:eastAsia="Times New Roman" w:hAnsi="Times New Roman" w:cs="Times New Roman"/>
          <w:color w:val="000000"/>
          <w:sz w:val="28"/>
          <w:szCs w:val="24"/>
        </w:rPr>
        <w:t>даптивной программой предусматривается разностороннее развитие детей, коррекция недостатков в их речевом развитии, а также профилактика</w:t>
      </w:r>
      <w:r w:rsidRPr="00007039">
        <w:rPr>
          <w:rFonts w:ascii="Times New Roman" w:hAnsi="Times New Roman" w:cs="Times New Roman"/>
          <w:sz w:val="28"/>
          <w:szCs w:val="28"/>
        </w:rPr>
        <w:t xml:space="preserve"> вторичных нарушений, развитие личности, мотивации и способностей детей в различных видах деятельности.</w:t>
      </w:r>
    </w:p>
    <w:p w:rsidR="00A26D39" w:rsidRPr="00233E23" w:rsidRDefault="00A26D39" w:rsidP="009479E6">
      <w:pPr>
        <w:spacing w:after="0" w:line="360" w:lineRule="auto"/>
        <w:ind w:right="-284" w:firstLine="709"/>
        <w:jc w:val="both"/>
        <w:rPr>
          <w:rFonts w:ascii="Times New Roman" w:hAnsi="Times New Roman" w:cs="Times New Roman"/>
          <w:sz w:val="28"/>
          <w:szCs w:val="28"/>
        </w:rPr>
      </w:pPr>
      <w:r w:rsidRPr="00233E23">
        <w:rPr>
          <w:rFonts w:ascii="Times New Roman" w:hAnsi="Times New Roman" w:cs="Times New Roman"/>
          <w:sz w:val="28"/>
          <w:szCs w:val="28"/>
        </w:rPr>
        <w:t xml:space="preserve">Эффективное решение проблемы преодоления </w:t>
      </w:r>
      <w:r w:rsidR="00C36F04">
        <w:rPr>
          <w:rFonts w:ascii="Times New Roman" w:hAnsi="Times New Roman" w:cs="Times New Roman"/>
          <w:sz w:val="28"/>
          <w:szCs w:val="28"/>
        </w:rPr>
        <w:t>ОНР</w:t>
      </w:r>
      <w:r w:rsidRPr="00233E23">
        <w:rPr>
          <w:rFonts w:ascii="Times New Roman" w:hAnsi="Times New Roman" w:cs="Times New Roman"/>
          <w:sz w:val="28"/>
          <w:szCs w:val="28"/>
        </w:rPr>
        <w:t xml:space="preserve">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w:t>
      </w:r>
      <w:r w:rsidR="00B10BB5">
        <w:rPr>
          <w:rFonts w:ascii="Times New Roman" w:hAnsi="Times New Roman" w:cs="Times New Roman"/>
          <w:sz w:val="28"/>
          <w:szCs w:val="28"/>
        </w:rPr>
        <w:t xml:space="preserve">развития речи у детей. </w:t>
      </w:r>
      <w:r w:rsidRPr="00233E23">
        <w:rPr>
          <w:rFonts w:ascii="Times New Roman" w:hAnsi="Times New Roman" w:cs="Times New Roman"/>
          <w:sz w:val="28"/>
          <w:szCs w:val="28"/>
        </w:rPr>
        <w:t>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A26D39" w:rsidRPr="00233E23" w:rsidRDefault="00A26D39" w:rsidP="009479E6">
      <w:pPr>
        <w:spacing w:after="0" w:line="360" w:lineRule="auto"/>
        <w:ind w:right="-284" w:firstLine="709"/>
        <w:jc w:val="both"/>
        <w:rPr>
          <w:rFonts w:ascii="Times New Roman" w:hAnsi="Times New Roman" w:cs="Times New Roman"/>
          <w:sz w:val="28"/>
          <w:szCs w:val="28"/>
        </w:rPr>
      </w:pPr>
      <w:r w:rsidRPr="00233E23">
        <w:rPr>
          <w:rFonts w:ascii="Times New Roman" w:hAnsi="Times New Roman" w:cs="Times New Roman"/>
          <w:sz w:val="28"/>
          <w:szCs w:val="28"/>
        </w:rPr>
        <w:t>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w:t>
      </w:r>
    </w:p>
    <w:p w:rsidR="00A26D39" w:rsidRPr="00233E23" w:rsidRDefault="00A26D39" w:rsidP="009479E6">
      <w:pPr>
        <w:spacing w:after="0" w:line="360" w:lineRule="auto"/>
        <w:ind w:right="-284" w:firstLine="709"/>
        <w:jc w:val="both"/>
        <w:rPr>
          <w:rFonts w:ascii="Times New Roman" w:hAnsi="Times New Roman" w:cs="Times New Roman"/>
          <w:sz w:val="28"/>
          <w:szCs w:val="28"/>
        </w:rPr>
      </w:pPr>
      <w:r w:rsidRPr="00233E23">
        <w:rPr>
          <w:rFonts w:ascii="Times New Roman" w:hAnsi="Times New Roman" w:cs="Times New Roman"/>
          <w:sz w:val="28"/>
          <w:szCs w:val="28"/>
        </w:rPr>
        <w:t>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w:t>
      </w:r>
      <w:r w:rsidRPr="00233E23">
        <w:rPr>
          <w:rFonts w:ascii="Times New Roman" w:hAnsi="Times New Roman" w:cs="Times New Roman"/>
          <w:sz w:val="28"/>
          <w:szCs w:val="28"/>
        </w:rPr>
        <w:tab/>
        <w:t>характера нарушения, и вторичные,</w:t>
      </w:r>
      <w:r w:rsidRPr="00233E23">
        <w:rPr>
          <w:rFonts w:ascii="Times New Roman" w:hAnsi="Times New Roman" w:cs="Times New Roman"/>
          <w:sz w:val="28"/>
          <w:szCs w:val="28"/>
        </w:rPr>
        <w:tab/>
        <w:t xml:space="preserve">—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w:t>
      </w:r>
      <w:r w:rsidR="00C36F04">
        <w:rPr>
          <w:rFonts w:ascii="Times New Roman" w:hAnsi="Times New Roman" w:cs="Times New Roman"/>
          <w:sz w:val="28"/>
          <w:szCs w:val="28"/>
        </w:rPr>
        <w:t>ОНР</w:t>
      </w:r>
      <w:r w:rsidRPr="00233E23">
        <w:rPr>
          <w:rFonts w:ascii="Times New Roman" w:hAnsi="Times New Roman" w:cs="Times New Roman"/>
          <w:sz w:val="28"/>
          <w:szCs w:val="28"/>
        </w:rPr>
        <w:t xml:space="preserve"> определить структуру дефекта, выявить в ней характер ведущего нарушения, характер соотношения первичных и вторичных расстройств.</w:t>
      </w:r>
    </w:p>
    <w:p w:rsidR="00A26D39" w:rsidRPr="00233E23" w:rsidRDefault="00A26D39" w:rsidP="009479E6">
      <w:pPr>
        <w:spacing w:after="0" w:line="360" w:lineRule="auto"/>
        <w:ind w:right="-284" w:firstLine="709"/>
        <w:jc w:val="both"/>
        <w:rPr>
          <w:rFonts w:ascii="Times New Roman" w:hAnsi="Times New Roman" w:cs="Times New Roman"/>
          <w:sz w:val="28"/>
          <w:szCs w:val="28"/>
        </w:rPr>
      </w:pPr>
      <w:r w:rsidRPr="00233E23">
        <w:rPr>
          <w:rFonts w:ascii="Times New Roman" w:hAnsi="Times New Roman" w:cs="Times New Roman"/>
          <w:sz w:val="28"/>
          <w:szCs w:val="28"/>
        </w:rPr>
        <w:t xml:space="preserve">Развитие психики ребенка с </w:t>
      </w:r>
      <w:r w:rsidR="00C7337D">
        <w:rPr>
          <w:rFonts w:ascii="Times New Roman" w:hAnsi="Times New Roman" w:cs="Times New Roman"/>
          <w:sz w:val="28"/>
          <w:szCs w:val="28"/>
        </w:rPr>
        <w:t xml:space="preserve">ОНР </w:t>
      </w:r>
      <w:r w:rsidRPr="00233E23">
        <w:rPr>
          <w:rFonts w:ascii="Times New Roman" w:hAnsi="Times New Roman" w:cs="Times New Roman"/>
          <w:sz w:val="28"/>
          <w:szCs w:val="28"/>
        </w:rPr>
        <w:t>подчиняется в основном тем же закономерностям, что и развитие психики ребенка в норме. В соответствии с концепцией</w:t>
      </w:r>
      <w:r w:rsidR="007D487B">
        <w:rPr>
          <w:rFonts w:ascii="Times New Roman" w:hAnsi="Times New Roman" w:cs="Times New Roman"/>
          <w:sz w:val="28"/>
          <w:szCs w:val="28"/>
        </w:rPr>
        <w:t xml:space="preserve"> Л.</w:t>
      </w:r>
      <w:r w:rsidRPr="00233E23">
        <w:rPr>
          <w:rFonts w:ascii="Times New Roman" w:hAnsi="Times New Roman" w:cs="Times New Roman"/>
          <w:sz w:val="28"/>
          <w:szCs w:val="28"/>
        </w:rPr>
        <w:t xml:space="preserve">С. Выготского об общих и специфических закономерностях развития аномальных детей в структуре речевого дефекта детей с </w:t>
      </w:r>
      <w:r w:rsidR="00C36F04">
        <w:rPr>
          <w:rFonts w:ascii="Times New Roman" w:hAnsi="Times New Roman" w:cs="Times New Roman"/>
          <w:sz w:val="28"/>
          <w:szCs w:val="28"/>
        </w:rPr>
        <w:t>ОНР</w:t>
      </w:r>
      <w:r w:rsidRPr="00233E23">
        <w:rPr>
          <w:rFonts w:ascii="Times New Roman" w:hAnsi="Times New Roman" w:cs="Times New Roman"/>
          <w:sz w:val="28"/>
          <w:szCs w:val="28"/>
        </w:rPr>
        <w:t xml:space="preserve">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w:t>
      </w:r>
      <w:r w:rsidR="00C36F04">
        <w:rPr>
          <w:rFonts w:ascii="Times New Roman" w:hAnsi="Times New Roman" w:cs="Times New Roman"/>
          <w:sz w:val="28"/>
          <w:szCs w:val="28"/>
        </w:rPr>
        <w:t>ОНР</w:t>
      </w:r>
      <w:r w:rsidRPr="00E9458A">
        <w:rPr>
          <w:rFonts w:ascii="Times New Roman" w:hAnsi="Times New Roman" w:cs="Times New Roman"/>
          <w:sz w:val="28"/>
          <w:szCs w:val="28"/>
        </w:rPr>
        <w:t xml:space="preserve"> может стать причиной характерных особенностей структуры речевого дефекта, что обусловливает</w:t>
      </w:r>
      <w:r w:rsidRPr="00E9458A">
        <w:rPr>
          <w:rFonts w:ascii="Times New Roman" w:hAnsi="Times New Roman" w:cs="Times New Roman"/>
          <w:sz w:val="28"/>
          <w:szCs w:val="28"/>
        </w:rPr>
        <w:tab/>
        <w:t>необходимость</w:t>
      </w:r>
      <w:r>
        <w:rPr>
          <w:rFonts w:ascii="Times New Roman" w:hAnsi="Times New Roman" w:cs="Times New Roman"/>
          <w:sz w:val="28"/>
          <w:szCs w:val="28"/>
        </w:rPr>
        <w:t xml:space="preserve"> осуществления дифференцированного </w:t>
      </w:r>
      <w:r w:rsidRPr="00E9458A">
        <w:rPr>
          <w:rFonts w:ascii="Times New Roman" w:hAnsi="Times New Roman" w:cs="Times New Roman"/>
          <w:sz w:val="28"/>
          <w:szCs w:val="28"/>
        </w:rPr>
        <w:t>подхода в процессе комплексной коррекционно-образовательной работы.</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мы знаем, речь </w:t>
      </w:r>
      <w:r w:rsidRPr="00233E23">
        <w:rPr>
          <w:rFonts w:ascii="Times New Roman" w:hAnsi="Times New Roman" w:cs="Times New Roman"/>
          <w:sz w:val="28"/>
          <w:szCs w:val="28"/>
        </w:rPr>
        <w:t>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Слово само по себе становится орудием мышления, включаясь в познавательную деятельность ребенка. 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A26D39" w:rsidRPr="00F80EAF"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33E23">
        <w:rPr>
          <w:rFonts w:ascii="Times New Roman" w:hAnsi="Times New Roman" w:cs="Times New Roman"/>
          <w:sz w:val="28"/>
          <w:szCs w:val="28"/>
        </w:rPr>
        <w:t>согласно адаптивной программе,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w:t>
      </w:r>
      <w:r w:rsidRPr="00FC5A06">
        <w:rPr>
          <w:rFonts w:ascii="Times New Roman" w:hAnsi="Times New Roman" w:cs="Times New Roman"/>
          <w:sz w:val="28"/>
          <w:szCs w:val="28"/>
        </w:rPr>
        <w:t>[</w:t>
      </w:r>
      <w:r>
        <w:rPr>
          <w:rFonts w:ascii="Times New Roman" w:hAnsi="Times New Roman" w:cs="Times New Roman"/>
          <w:sz w:val="28"/>
          <w:szCs w:val="28"/>
        </w:rPr>
        <w:t>5</w:t>
      </w:r>
      <w:r w:rsidRPr="00FC5A06">
        <w:rPr>
          <w:rFonts w:ascii="Times New Roman" w:hAnsi="Times New Roman" w:cs="Times New Roman"/>
          <w:sz w:val="28"/>
          <w:szCs w:val="28"/>
        </w:rPr>
        <w:t>]</w:t>
      </w:r>
    </w:p>
    <w:p w:rsidR="00A26D39" w:rsidRDefault="00A26D39" w:rsidP="009479E6">
      <w:pPr>
        <w:ind w:right="-284" w:firstLine="709"/>
        <w:rPr>
          <w:rFonts w:ascii="Times New Roman" w:hAnsi="Times New Roman" w:cs="Times New Roman"/>
          <w:b/>
          <w:sz w:val="28"/>
          <w:szCs w:val="28"/>
        </w:rPr>
      </w:pPr>
      <w:r>
        <w:rPr>
          <w:b/>
          <w:sz w:val="28"/>
          <w:szCs w:val="28"/>
        </w:rPr>
        <w:br w:type="page"/>
      </w:r>
    </w:p>
    <w:p w:rsidR="00A26D39" w:rsidRDefault="00A26D39" w:rsidP="009479E6">
      <w:pPr>
        <w:pStyle w:val="a4"/>
        <w:shd w:val="clear" w:color="auto" w:fill="FFFFFF"/>
        <w:spacing w:before="0" w:beforeAutospacing="0" w:after="0" w:afterAutospacing="0" w:line="360" w:lineRule="auto"/>
        <w:ind w:right="-284"/>
        <w:jc w:val="center"/>
        <w:rPr>
          <w:b/>
          <w:sz w:val="28"/>
          <w:szCs w:val="28"/>
        </w:rPr>
      </w:pPr>
      <w:r w:rsidRPr="006657F4">
        <w:rPr>
          <w:rFonts w:eastAsiaTheme="minorEastAsia"/>
          <w:b/>
          <w:sz w:val="28"/>
          <w:szCs w:val="28"/>
        </w:rPr>
        <w:t xml:space="preserve">ГЛАВА 2. </w:t>
      </w:r>
      <w:r w:rsidRPr="006657F4">
        <w:rPr>
          <w:b/>
          <w:sz w:val="28"/>
          <w:szCs w:val="28"/>
        </w:rPr>
        <w:t xml:space="preserve">ПРАКТИЧЕСКИЕ АСПЕКТЫ СЕНСОРНОГО РАЗВИТИЯ ДЕТЕЙ </w:t>
      </w:r>
    </w:p>
    <w:p w:rsidR="00CA1741" w:rsidRDefault="00CA1741" w:rsidP="009479E6">
      <w:pPr>
        <w:pStyle w:val="a4"/>
        <w:shd w:val="clear" w:color="auto" w:fill="FFFFFF"/>
        <w:spacing w:before="0" w:beforeAutospacing="0" w:after="0" w:afterAutospacing="0" w:line="360" w:lineRule="auto"/>
        <w:ind w:right="-284" w:firstLine="709"/>
        <w:jc w:val="center"/>
        <w:rPr>
          <w:rFonts w:eastAsiaTheme="minorEastAsia"/>
          <w:b/>
          <w:sz w:val="28"/>
          <w:szCs w:val="28"/>
        </w:rPr>
      </w:pPr>
    </w:p>
    <w:p w:rsidR="009479E6" w:rsidRPr="006657F4" w:rsidRDefault="009479E6" w:rsidP="009479E6">
      <w:pPr>
        <w:pStyle w:val="a4"/>
        <w:shd w:val="clear" w:color="auto" w:fill="FFFFFF"/>
        <w:spacing w:before="0" w:beforeAutospacing="0" w:after="0" w:afterAutospacing="0" w:line="360" w:lineRule="auto"/>
        <w:ind w:right="-284" w:firstLine="709"/>
        <w:jc w:val="center"/>
        <w:rPr>
          <w:rFonts w:eastAsiaTheme="minorEastAsia"/>
          <w:b/>
          <w:sz w:val="28"/>
          <w:szCs w:val="28"/>
        </w:rPr>
      </w:pPr>
    </w:p>
    <w:p w:rsidR="00A26D39" w:rsidRDefault="00A26D39" w:rsidP="009479E6">
      <w:pPr>
        <w:spacing w:after="0" w:line="360" w:lineRule="auto"/>
        <w:ind w:right="-284" w:firstLine="709"/>
        <w:jc w:val="both"/>
        <w:rPr>
          <w:rFonts w:ascii="Times New Roman" w:hAnsi="Times New Roman" w:cs="Times New Roman"/>
          <w:b/>
          <w:sz w:val="28"/>
          <w:szCs w:val="28"/>
        </w:rPr>
      </w:pPr>
      <w:r w:rsidRPr="009C3E0A">
        <w:rPr>
          <w:rFonts w:ascii="Times New Roman" w:hAnsi="Times New Roman" w:cs="Times New Roman"/>
          <w:b/>
          <w:sz w:val="28"/>
          <w:szCs w:val="28"/>
        </w:rPr>
        <w:t>2.1 Психолого-педагогическая характе</w:t>
      </w:r>
      <w:r>
        <w:rPr>
          <w:rFonts w:ascii="Times New Roman" w:hAnsi="Times New Roman" w:cs="Times New Roman"/>
          <w:b/>
          <w:sz w:val="28"/>
          <w:szCs w:val="28"/>
        </w:rPr>
        <w:t xml:space="preserve">ристика детей с </w:t>
      </w:r>
      <w:r w:rsidR="00C7337D">
        <w:rPr>
          <w:rFonts w:ascii="Times New Roman" w:hAnsi="Times New Roman" w:cs="Times New Roman"/>
          <w:b/>
          <w:sz w:val="28"/>
          <w:szCs w:val="28"/>
        </w:rPr>
        <w:t>общим недоразвитием</w:t>
      </w:r>
      <w:r>
        <w:rPr>
          <w:rFonts w:ascii="Times New Roman" w:hAnsi="Times New Roman" w:cs="Times New Roman"/>
          <w:b/>
          <w:sz w:val="28"/>
          <w:szCs w:val="28"/>
        </w:rPr>
        <w:t xml:space="preserve"> речи</w:t>
      </w:r>
    </w:p>
    <w:p w:rsidR="00620FA4" w:rsidRPr="009C3E0A" w:rsidRDefault="00620FA4" w:rsidP="009479E6">
      <w:pPr>
        <w:spacing w:after="0" w:line="360" w:lineRule="auto"/>
        <w:ind w:right="-284" w:firstLine="709"/>
        <w:jc w:val="both"/>
        <w:rPr>
          <w:rFonts w:ascii="Times New Roman" w:hAnsi="Times New Roman" w:cs="Times New Roman"/>
          <w:b/>
          <w:sz w:val="28"/>
          <w:szCs w:val="28"/>
        </w:rPr>
      </w:pPr>
    </w:p>
    <w:p w:rsidR="007F6106" w:rsidRPr="00DB4FDB" w:rsidRDefault="007F6106" w:rsidP="009479E6">
      <w:pPr>
        <w:spacing w:after="0" w:line="360" w:lineRule="auto"/>
        <w:ind w:right="-284" w:firstLine="709"/>
        <w:jc w:val="both"/>
        <w:rPr>
          <w:rFonts w:ascii="Times New Roman" w:hAnsi="Times New Roman" w:cs="Times New Roman"/>
          <w:sz w:val="28"/>
          <w:szCs w:val="28"/>
        </w:rPr>
      </w:pPr>
      <w:r w:rsidRPr="000F5DF8">
        <w:rPr>
          <w:rFonts w:ascii="Times New Roman" w:hAnsi="Times New Roman" w:cs="Times New Roman"/>
          <w:sz w:val="28"/>
          <w:szCs w:val="28"/>
        </w:rPr>
        <w:t>Речь играет исключительно важную роль в формировании высших психических функций у ребенка. Выполняя функцию общения ребенка со взрослым, она является</w:t>
      </w:r>
      <w:r w:rsidRPr="00DB4FDB">
        <w:rPr>
          <w:rFonts w:ascii="Times New Roman" w:hAnsi="Times New Roman" w:cs="Times New Roman"/>
          <w:sz w:val="28"/>
          <w:szCs w:val="28"/>
        </w:rPr>
        <w:t xml:space="preserve"> базой для развития мышления, обеспечивает возможность планирования и регуляции поведения ребенка, организации всей его психической жизни, влияет на развитие личности в целом.</w:t>
      </w:r>
    </w:p>
    <w:p w:rsidR="007F6106" w:rsidRPr="00DB4FDB" w:rsidRDefault="007F6106" w:rsidP="009479E6">
      <w:pPr>
        <w:spacing w:after="0" w:line="360" w:lineRule="auto"/>
        <w:ind w:right="-284" w:firstLine="709"/>
        <w:jc w:val="both"/>
        <w:rPr>
          <w:rFonts w:ascii="Times New Roman" w:hAnsi="Times New Roman" w:cs="Times New Roman"/>
          <w:sz w:val="28"/>
          <w:szCs w:val="28"/>
        </w:rPr>
      </w:pPr>
      <w:r w:rsidRPr="00DB4FDB">
        <w:rPr>
          <w:rFonts w:ascii="Times New Roman" w:hAnsi="Times New Roman" w:cs="Times New Roman"/>
          <w:sz w:val="28"/>
          <w:szCs w:val="28"/>
        </w:rPr>
        <w:t>Дети с нарушениями речевого развития — это особая категория детей с отклонениями в развитии; у них сохранен слух и интеллект, но есть значительные нарушения речи, влияющие на формирование других сторон психики.</w:t>
      </w:r>
    </w:p>
    <w:p w:rsidR="00C36F04" w:rsidRPr="00C36F04" w:rsidRDefault="00E86B7A"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Pr>
          <w:rFonts w:eastAsiaTheme="minorEastAsia"/>
          <w:sz w:val="28"/>
          <w:szCs w:val="28"/>
        </w:rPr>
        <w:t>Общее недоразвитие</w:t>
      </w:r>
      <w:r w:rsidR="00C36F04" w:rsidRPr="00C36F04">
        <w:rPr>
          <w:rFonts w:eastAsiaTheme="minorEastAsia"/>
          <w:sz w:val="28"/>
          <w:szCs w:val="28"/>
        </w:rPr>
        <w:t xml:space="preserve">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 xml:space="preserve">Р.Е. Лeвина и другиe учeные выделяют три уровня речевого развития, отражающие типичное состояние компонентов языка у детей дошкольного и школьного возраста с общим </w:t>
      </w:r>
      <w:r w:rsidR="003A24EC">
        <w:rPr>
          <w:rFonts w:eastAsiaTheme="minorEastAsia"/>
          <w:sz w:val="28"/>
          <w:szCs w:val="28"/>
        </w:rPr>
        <w:t>нарушением</w:t>
      </w:r>
      <w:r w:rsidRPr="00C36F04">
        <w:rPr>
          <w:rFonts w:eastAsiaTheme="minorEastAsia"/>
          <w:sz w:val="28"/>
          <w:szCs w:val="28"/>
        </w:rPr>
        <w:t xml:space="preserve"> речи.</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Первый уровень речевого развития характеризуется крайне ограниченными речевыми средствами общения. Активный словарь детей состоит из небольшого количества нечетко произносимых обиходных слов, звукоподражаний и звуковых комплексов, используются указательные жесты, мимика. Дети пользуются одним и тем же комплексом для обозначения предметов, действий, качеств, обозначая разницу значений интонацией и жестами. Дифференцированное обозначение предметов и действий почти отсутствует. Названия действий заменяются названиями предметов и наоборот, а также xарактерна многозначность употребляемых слов.</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Переход ко второму уровню речевого развития характеризуется возросшей речевой активностью ребенка. Дифференцированно обозначаются названия предметов, действий, отдельных признаков. Речевая недостаточность отчетливо проявляется во всех компонентах.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Наблюдаются грубые ошибки в употреблении грамматических конструкций:</w:t>
      </w:r>
    </w:p>
    <w:p w:rsidR="00C36F04" w:rsidRPr="00C36F04" w:rsidRDefault="003A24EC"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t xml:space="preserve">—  </w:t>
      </w:r>
      <w:r w:rsidR="00C36F04" w:rsidRPr="00C36F04">
        <w:rPr>
          <w:rFonts w:eastAsiaTheme="minorEastAsia"/>
          <w:sz w:val="28"/>
          <w:szCs w:val="28"/>
        </w:rPr>
        <w:t>смешение падежных форм («едет машину» вместо на машине);</w:t>
      </w:r>
    </w:p>
    <w:p w:rsidR="00C36F04" w:rsidRPr="00C36F04" w:rsidRDefault="003A24EC"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t xml:space="preserve">—  </w:t>
      </w:r>
      <w:r w:rsidR="00C36F04" w:rsidRPr="00C36F04">
        <w:rPr>
          <w:rFonts w:eastAsiaTheme="minorEastAsia"/>
          <w:sz w:val="28"/>
          <w:szCs w:val="28"/>
        </w:rPr>
        <w:t>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C36F04" w:rsidRPr="00C36F04" w:rsidRDefault="003A24EC"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t xml:space="preserve">—  </w:t>
      </w:r>
      <w:r w:rsidR="00C36F04" w:rsidRPr="00C36F04">
        <w:rPr>
          <w:rFonts w:eastAsiaTheme="minorEastAsia"/>
          <w:sz w:val="28"/>
          <w:szCs w:val="28"/>
        </w:rPr>
        <w:t>в употреблении числа и рода глаголов, при изменении существительных по числам («два каси» – два карандаша, «де тун» – два стула);</w:t>
      </w:r>
    </w:p>
    <w:p w:rsidR="00C36F04" w:rsidRPr="00C36F04" w:rsidRDefault="003A24EC"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t xml:space="preserve">—  </w:t>
      </w:r>
      <w:r w:rsidR="00C36F04" w:rsidRPr="00C36F04">
        <w:rPr>
          <w:rFonts w:eastAsiaTheme="minorEastAsia"/>
          <w:sz w:val="28"/>
          <w:szCs w:val="28"/>
        </w:rPr>
        <w:t>отсутствие согласования прилагательных с существительными, числительных с существительными.</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Общение осуществляется посредством использования постоянного, но искаженного и ограниченного запаса общеупотребительных слов.</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Многолетнее изучение речи 6-7-летних дошкольников позволило установить, что выделяется еще одна категория детей, которая оказывается за пределами вышеописанных уровней и может быть определена как четвертый уровень речевого развития– нерезко выраженн</w:t>
      </w:r>
      <w:r w:rsidR="003A24EC">
        <w:rPr>
          <w:rFonts w:eastAsiaTheme="minorEastAsia"/>
          <w:sz w:val="28"/>
          <w:szCs w:val="28"/>
        </w:rPr>
        <w:t>ые нарушения</w:t>
      </w:r>
      <w:r w:rsidRPr="00C36F04">
        <w:rPr>
          <w:rFonts w:eastAsiaTheme="minorEastAsia"/>
          <w:sz w:val="28"/>
          <w:szCs w:val="28"/>
        </w:rPr>
        <w:t xml:space="preserve"> речи.</w:t>
      </w:r>
    </w:p>
    <w:p w:rsidR="00A35EF6"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Дети с четвертым уровнем речевого развития достаточно легко справляются с подбором общеупотребительных антонимов, указывающих на размер предмета, пространственную противоположность, оценочную характеристику</w:t>
      </w:r>
      <w:r w:rsidR="00A35EF6">
        <w:rPr>
          <w:rFonts w:eastAsiaTheme="minorEastAsia"/>
          <w:sz w:val="28"/>
          <w:szCs w:val="28"/>
        </w:rPr>
        <w:t>. Однако в то же время н</w:t>
      </w:r>
      <w:r w:rsidR="00A35EF6" w:rsidRPr="00A35EF6">
        <w:rPr>
          <w:rFonts w:eastAsiaTheme="minorEastAsia"/>
          <w:sz w:val="28"/>
          <w:szCs w:val="28"/>
        </w:rPr>
        <w:t>едоступными являются задания на подбор антонимов к словам с более абстрактным</w:t>
      </w:r>
      <w:r w:rsidR="007352CB">
        <w:rPr>
          <w:rFonts w:eastAsiaTheme="minorEastAsia"/>
          <w:sz w:val="28"/>
          <w:szCs w:val="28"/>
        </w:rPr>
        <w:t xml:space="preserve"> </w:t>
      </w:r>
      <w:r w:rsidR="00A35EF6" w:rsidRPr="00A35EF6">
        <w:rPr>
          <w:rFonts w:eastAsiaTheme="minorEastAsia"/>
          <w:sz w:val="28"/>
          <w:szCs w:val="28"/>
        </w:rPr>
        <w:t>значением, таким, как: молодость, свет, горе и т. д.</w:t>
      </w:r>
    </w:p>
    <w:p w:rsidR="00A35EF6" w:rsidRPr="00A35EF6" w:rsidRDefault="00A35EF6"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A35EF6">
        <w:rPr>
          <w:rFonts w:eastAsiaTheme="minorEastAsia"/>
          <w:sz w:val="28"/>
          <w:szCs w:val="28"/>
        </w:rPr>
        <w:t>Для детей данного уровня типичным является несколько вялая артикуляция звуков,</w:t>
      </w:r>
      <w:r w:rsidR="007352CB">
        <w:rPr>
          <w:rFonts w:eastAsiaTheme="minorEastAsia"/>
          <w:sz w:val="28"/>
          <w:szCs w:val="28"/>
        </w:rPr>
        <w:t xml:space="preserve"> </w:t>
      </w:r>
      <w:r w:rsidRPr="00A35EF6">
        <w:rPr>
          <w:rFonts w:eastAsiaTheme="minorEastAsia"/>
          <w:sz w:val="28"/>
          <w:szCs w:val="28"/>
        </w:rPr>
        <w:t>недостаточная выразит</w:t>
      </w:r>
      <w:r>
        <w:rPr>
          <w:rFonts w:eastAsiaTheme="minorEastAsia"/>
          <w:sz w:val="28"/>
          <w:szCs w:val="28"/>
        </w:rPr>
        <w:t xml:space="preserve">ельность речи, нечеткая дикция, а также </w:t>
      </w:r>
      <w:r w:rsidRPr="00A35EF6">
        <w:rPr>
          <w:rFonts w:eastAsiaTheme="minorEastAsia"/>
          <w:sz w:val="28"/>
          <w:szCs w:val="28"/>
        </w:rPr>
        <w:t>отдельные нарушения смысловой стороны речи. Так,</w:t>
      </w:r>
      <w:r w:rsidR="007352CB">
        <w:rPr>
          <w:rFonts w:eastAsiaTheme="minorEastAsia"/>
          <w:sz w:val="28"/>
          <w:szCs w:val="28"/>
        </w:rPr>
        <w:t xml:space="preserve"> </w:t>
      </w:r>
      <w:r w:rsidRPr="00A35EF6">
        <w:rPr>
          <w:rFonts w:eastAsiaTheme="minorEastAsia"/>
          <w:sz w:val="28"/>
          <w:szCs w:val="28"/>
        </w:rPr>
        <w:t>достаточно разнообразном предметном словаре, дети могут неточно знать и понимать</w:t>
      </w:r>
      <w:r w:rsidR="00C5109E">
        <w:rPr>
          <w:rFonts w:eastAsiaTheme="minorEastAsia"/>
          <w:sz w:val="28"/>
          <w:szCs w:val="28"/>
        </w:rPr>
        <w:t xml:space="preserve"> </w:t>
      </w:r>
      <w:r w:rsidRPr="00A35EF6">
        <w:rPr>
          <w:rFonts w:eastAsiaTheme="minorEastAsia"/>
          <w:sz w:val="28"/>
          <w:szCs w:val="28"/>
        </w:rPr>
        <w:t xml:space="preserve">слова, редко встречающихся </w:t>
      </w:r>
      <w:r>
        <w:rPr>
          <w:rFonts w:eastAsiaTheme="minorEastAsia"/>
          <w:sz w:val="28"/>
          <w:szCs w:val="28"/>
        </w:rPr>
        <w:t>в повседневной речевой практике(</w:t>
      </w:r>
      <w:r w:rsidRPr="00A35EF6">
        <w:rPr>
          <w:rFonts w:eastAsiaTheme="minorEastAsia"/>
          <w:sz w:val="28"/>
          <w:szCs w:val="28"/>
        </w:rPr>
        <w:t>названия некоторых</w:t>
      </w:r>
      <w:r w:rsidR="00C5109E">
        <w:rPr>
          <w:rFonts w:eastAsiaTheme="minorEastAsia"/>
          <w:sz w:val="28"/>
          <w:szCs w:val="28"/>
        </w:rPr>
        <w:t xml:space="preserve"> </w:t>
      </w:r>
      <w:r w:rsidRPr="00A35EF6">
        <w:rPr>
          <w:rFonts w:eastAsiaTheme="minorEastAsia"/>
          <w:sz w:val="28"/>
          <w:szCs w:val="28"/>
        </w:rPr>
        <w:t>животных и птиц (па</w:t>
      </w:r>
      <w:r>
        <w:rPr>
          <w:rFonts w:eastAsiaTheme="minorEastAsia"/>
          <w:sz w:val="28"/>
          <w:szCs w:val="28"/>
        </w:rPr>
        <w:t xml:space="preserve">влин, пингвин, страус, кукушка). </w:t>
      </w:r>
    </w:p>
    <w:p w:rsidR="00C36F04" w:rsidRP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в использовании некоторых предлогов. Кроме того, в отдельных случаях отмечаются нарушения согласования прилагательных с существительными. Особую сложность представляют для этих детей конструкции предложений с разными придаточными:</w:t>
      </w:r>
    </w:p>
    <w:p w:rsidR="00C36F04" w:rsidRPr="00C36F04" w:rsidRDefault="003A24EC"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t xml:space="preserve">—  </w:t>
      </w:r>
      <w:r w:rsidR="00C36F04" w:rsidRPr="00C36F04">
        <w:rPr>
          <w:rFonts w:eastAsiaTheme="minorEastAsia"/>
          <w:sz w:val="28"/>
          <w:szCs w:val="28"/>
        </w:rPr>
        <w:t>пропуски союзов: «мама предупредила, я не ходил далеко» (чтобы не ходил далеко);</w:t>
      </w:r>
    </w:p>
    <w:p w:rsidR="00C36F04" w:rsidRPr="00C36F04" w:rsidRDefault="003A24EC"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t xml:space="preserve">— </w:t>
      </w:r>
      <w:r w:rsidR="00C36F04" w:rsidRPr="00C36F04">
        <w:rPr>
          <w:rFonts w:eastAsiaTheme="minorEastAsia"/>
          <w:sz w:val="28"/>
          <w:szCs w:val="28"/>
        </w:rPr>
        <w:t>замена союзов: «я побежал, куда сидел щенок» (где сидел щенок);</w:t>
      </w:r>
    </w:p>
    <w:p w:rsidR="00C36F04" w:rsidRPr="00C36F04" w:rsidRDefault="003A24EC"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t xml:space="preserve">—  </w:t>
      </w:r>
      <w:r w:rsidR="00C36F04" w:rsidRPr="00C36F04">
        <w:rPr>
          <w:rFonts w:eastAsiaTheme="minorEastAsia"/>
          <w:sz w:val="28"/>
          <w:szCs w:val="28"/>
        </w:rPr>
        <w:t>инверсия: «наконец, все увидели, долго искали которого котенка» (увидели котенка, которого долго искали).</w:t>
      </w:r>
    </w:p>
    <w:p w:rsidR="009479E6"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 xml:space="preserve">У детей с третьим и четвертым уровнем речевого развития увеличивается объем кратковременной и долговременной памяти по сравнению с детьми второго и первого уровня, но он также не соответствует возрастной норме, тем самым дошкольники не могут точно воспроизводить стихотворения, запоминать продолжительные рассказы и сказки. Внимание у этих детей неустойчивое, легко переключаемое. </w:t>
      </w:r>
    </w:p>
    <w:p w:rsidR="009479E6"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 xml:space="preserve">Дошкольники с общим недоразвитием речи третьего и четвертого уровня на занятиях легко отвлекаемые, для привлечения их внимания необходим яркий стимул. </w:t>
      </w:r>
    </w:p>
    <w:p w:rsidR="00C36F04"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Также у детей отмечается мало продуктивность внимания, они за большой промежуток времени могут выполнить только несложное и небольшое по объему задание, часто допускают ошибки.</w:t>
      </w:r>
    </w:p>
    <w:p w:rsidR="009479E6" w:rsidRDefault="007F6106" w:rsidP="009479E6">
      <w:pPr>
        <w:spacing w:after="0" w:line="360" w:lineRule="auto"/>
        <w:ind w:right="-284" w:firstLine="709"/>
        <w:jc w:val="both"/>
        <w:rPr>
          <w:rFonts w:ascii="Times New Roman" w:hAnsi="Times New Roman" w:cs="Times New Roman"/>
          <w:sz w:val="28"/>
          <w:szCs w:val="28"/>
        </w:rPr>
      </w:pPr>
      <w:r w:rsidRPr="00DB4FDB">
        <w:rPr>
          <w:rFonts w:ascii="Times New Roman" w:hAnsi="Times New Roman" w:cs="Times New Roman"/>
          <w:sz w:val="28"/>
          <w:szCs w:val="28"/>
        </w:rPr>
        <w:t>Полноценная речь ребенка является одним из основных условий его развития.</w:t>
      </w:r>
    </w:p>
    <w:p w:rsidR="009479E6" w:rsidRDefault="007F6106" w:rsidP="009479E6">
      <w:pPr>
        <w:spacing w:after="0" w:line="360" w:lineRule="auto"/>
        <w:ind w:right="-284" w:firstLine="709"/>
        <w:jc w:val="both"/>
        <w:rPr>
          <w:rFonts w:ascii="Times New Roman" w:hAnsi="Times New Roman" w:cs="Times New Roman"/>
          <w:sz w:val="28"/>
          <w:szCs w:val="28"/>
        </w:rPr>
      </w:pPr>
      <w:r w:rsidRPr="00DB4FDB">
        <w:rPr>
          <w:rFonts w:ascii="Times New Roman" w:hAnsi="Times New Roman" w:cs="Times New Roman"/>
          <w:sz w:val="28"/>
          <w:szCs w:val="28"/>
        </w:rPr>
        <w:t>Речевые нарушения сами по себе не исчезают и при отсутствии специально организованной логопедической помощи могут отрицательно сказаться на развитии ребенка.</w:t>
      </w:r>
    </w:p>
    <w:p w:rsidR="009479E6" w:rsidRDefault="007F6106" w:rsidP="009479E6">
      <w:pPr>
        <w:spacing w:after="0" w:line="360" w:lineRule="auto"/>
        <w:ind w:right="-284" w:firstLine="709"/>
        <w:jc w:val="both"/>
        <w:rPr>
          <w:rFonts w:ascii="Times New Roman" w:hAnsi="Times New Roman" w:cs="Times New Roman"/>
          <w:sz w:val="28"/>
          <w:szCs w:val="28"/>
        </w:rPr>
      </w:pPr>
      <w:r w:rsidRPr="00DB4FDB">
        <w:rPr>
          <w:rFonts w:ascii="Times New Roman" w:hAnsi="Times New Roman" w:cs="Times New Roman"/>
          <w:sz w:val="28"/>
          <w:szCs w:val="28"/>
        </w:rPr>
        <w:t xml:space="preserve"> Следует отметить, что, хотя коррекция речи детей с </w:t>
      </w:r>
      <w:r>
        <w:rPr>
          <w:rFonts w:ascii="Times New Roman" w:hAnsi="Times New Roman" w:cs="Times New Roman"/>
          <w:sz w:val="28"/>
          <w:szCs w:val="28"/>
        </w:rPr>
        <w:t>ОНР</w:t>
      </w:r>
      <w:r w:rsidRPr="00DB4FDB">
        <w:rPr>
          <w:rFonts w:ascii="Times New Roman" w:hAnsi="Times New Roman" w:cs="Times New Roman"/>
          <w:sz w:val="28"/>
          <w:szCs w:val="28"/>
        </w:rPr>
        <w:t xml:space="preserve"> является длительным и сложным процессом, тем не </w:t>
      </w:r>
      <w:r w:rsidR="00A400B6" w:rsidRPr="00DB4FDB">
        <w:rPr>
          <w:rFonts w:ascii="Times New Roman" w:hAnsi="Times New Roman" w:cs="Times New Roman"/>
          <w:sz w:val="28"/>
          <w:szCs w:val="28"/>
        </w:rPr>
        <w:t>менее,</w:t>
      </w:r>
      <w:r w:rsidRPr="00DB4FDB">
        <w:rPr>
          <w:rFonts w:ascii="Times New Roman" w:hAnsi="Times New Roman" w:cs="Times New Roman"/>
          <w:sz w:val="28"/>
          <w:szCs w:val="28"/>
        </w:rPr>
        <w:t xml:space="preserve"> в результате занятий у детей постепенно развивается чутьё языка, происходит овладение речевыми средствами, на основе которых возможен переход к самостоятельному раз</w:t>
      </w:r>
      <w:r w:rsidRPr="00DB4FDB">
        <w:rPr>
          <w:rFonts w:ascii="Times New Roman" w:hAnsi="Times New Roman" w:cs="Times New Roman"/>
          <w:sz w:val="28"/>
          <w:szCs w:val="28"/>
        </w:rPr>
        <w:softHyphen/>
        <w:t>витию и обогащению речи в процессе свободного общения.</w:t>
      </w:r>
      <w:r w:rsidRPr="00982CE5">
        <w:rPr>
          <w:rFonts w:ascii="Times New Roman" w:hAnsi="Times New Roman" w:cs="Times New Roman"/>
          <w:sz w:val="28"/>
          <w:szCs w:val="28"/>
        </w:rPr>
        <w:t xml:space="preserve"> Возможности компенс</w:t>
      </w:r>
      <w:r>
        <w:rPr>
          <w:rFonts w:ascii="Times New Roman" w:hAnsi="Times New Roman" w:cs="Times New Roman"/>
          <w:sz w:val="28"/>
          <w:szCs w:val="28"/>
        </w:rPr>
        <w:t xml:space="preserve">ации отношений реализуются при </w:t>
      </w:r>
      <w:r w:rsidRPr="00982CE5">
        <w:rPr>
          <w:rFonts w:ascii="Times New Roman" w:hAnsi="Times New Roman" w:cs="Times New Roman"/>
          <w:sz w:val="28"/>
          <w:szCs w:val="28"/>
        </w:rPr>
        <w:t xml:space="preserve">благоприятных условиях воспитания и обучения. </w:t>
      </w:r>
    </w:p>
    <w:p w:rsidR="007F6106" w:rsidRPr="007F6106" w:rsidRDefault="007F6106" w:rsidP="009479E6">
      <w:pPr>
        <w:spacing w:after="0" w:line="360" w:lineRule="auto"/>
        <w:ind w:right="-284" w:firstLine="709"/>
        <w:jc w:val="both"/>
        <w:rPr>
          <w:rFonts w:ascii="Times New Roman" w:hAnsi="Times New Roman" w:cs="Times New Roman"/>
          <w:sz w:val="28"/>
          <w:szCs w:val="28"/>
        </w:rPr>
      </w:pPr>
      <w:r w:rsidRPr="00982CE5">
        <w:rPr>
          <w:rFonts w:ascii="Times New Roman" w:hAnsi="Times New Roman" w:cs="Times New Roman"/>
          <w:sz w:val="28"/>
          <w:szCs w:val="28"/>
        </w:rPr>
        <w:t xml:space="preserve">Знание общих закономерностей и специальных особенностей психологического развития ребёнка определяет содержание и коррекционно-развивающей воспитательной работы для детей </w:t>
      </w:r>
      <w:r>
        <w:rPr>
          <w:rFonts w:ascii="Times New Roman" w:hAnsi="Times New Roman" w:cs="Times New Roman"/>
          <w:sz w:val="28"/>
          <w:szCs w:val="28"/>
        </w:rPr>
        <w:t xml:space="preserve">дошкольного возраста </w:t>
      </w:r>
      <w:r w:rsidRPr="00982CE5">
        <w:rPr>
          <w:rFonts w:ascii="Times New Roman" w:hAnsi="Times New Roman" w:cs="Times New Roman"/>
          <w:sz w:val="28"/>
          <w:szCs w:val="28"/>
        </w:rPr>
        <w:t>с</w:t>
      </w:r>
      <w:r w:rsidR="00E86B7A">
        <w:rPr>
          <w:rFonts w:ascii="Times New Roman" w:hAnsi="Times New Roman" w:cs="Times New Roman"/>
          <w:sz w:val="28"/>
          <w:szCs w:val="28"/>
        </w:rPr>
        <w:t xml:space="preserve"> общим недоразвитием речи</w:t>
      </w:r>
      <w:r>
        <w:rPr>
          <w:rFonts w:ascii="Times New Roman" w:hAnsi="Times New Roman" w:cs="Times New Roman"/>
          <w:sz w:val="28"/>
          <w:szCs w:val="28"/>
        </w:rPr>
        <w:t>.</w:t>
      </w:r>
    </w:p>
    <w:p w:rsidR="003A24EC" w:rsidRDefault="00C36F04"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r w:rsidRPr="00C36F04">
        <w:rPr>
          <w:rFonts w:eastAsiaTheme="minorEastAsia"/>
          <w:sz w:val="28"/>
          <w:szCs w:val="28"/>
        </w:rPr>
        <w:t xml:space="preserve">Таким образом, знание </w:t>
      </w:r>
      <w:r w:rsidR="003A24EC">
        <w:rPr>
          <w:rFonts w:eastAsiaTheme="minorEastAsia"/>
          <w:sz w:val="28"/>
          <w:szCs w:val="28"/>
        </w:rPr>
        <w:t>воспитателем</w:t>
      </w:r>
      <w:r w:rsidRPr="00C36F04">
        <w:rPr>
          <w:rFonts w:eastAsiaTheme="minorEastAsia"/>
          <w:sz w:val="28"/>
          <w:szCs w:val="28"/>
        </w:rPr>
        <w:t xml:space="preserve"> общих закономерностей формирования детской речи, понимание того, в какой последовательности осуществляется овладение различными сторонами родного языка (его лексикой, фонетикой, грамматическим строем), поможет определить требования к нормативности речи детей на этапах ее формирования, выявить характерные проявления ОНР, подобрать дифференцированные методические приемы коррекции.</w:t>
      </w:r>
    </w:p>
    <w:p w:rsidR="009479E6" w:rsidRPr="00A35EF6" w:rsidRDefault="009479E6" w:rsidP="009479E6">
      <w:pPr>
        <w:pStyle w:val="a4"/>
        <w:shd w:val="clear" w:color="auto" w:fill="FFFFFF"/>
        <w:spacing w:before="0" w:beforeAutospacing="0" w:after="0" w:afterAutospacing="0" w:line="360" w:lineRule="auto"/>
        <w:ind w:right="-284" w:firstLine="709"/>
        <w:jc w:val="both"/>
        <w:rPr>
          <w:rFonts w:eastAsiaTheme="minorEastAsia"/>
          <w:sz w:val="28"/>
          <w:szCs w:val="28"/>
        </w:rPr>
      </w:pPr>
    </w:p>
    <w:p w:rsidR="00A26D39" w:rsidRDefault="00A26D39" w:rsidP="009479E6">
      <w:pPr>
        <w:spacing w:after="0" w:line="360" w:lineRule="auto"/>
        <w:ind w:right="-284" w:firstLine="709"/>
        <w:jc w:val="both"/>
        <w:rPr>
          <w:rFonts w:ascii="Times New Roman" w:hAnsi="Times New Roman" w:cs="Times New Roman"/>
          <w:b/>
          <w:sz w:val="28"/>
          <w:szCs w:val="28"/>
        </w:rPr>
      </w:pPr>
      <w:r w:rsidRPr="00655C3E">
        <w:rPr>
          <w:rFonts w:ascii="Times New Roman" w:hAnsi="Times New Roman" w:cs="Times New Roman"/>
          <w:b/>
          <w:sz w:val="28"/>
          <w:szCs w:val="28"/>
        </w:rPr>
        <w:t xml:space="preserve">2.2 Особенности методики </w:t>
      </w:r>
      <w:r w:rsidRPr="00366F0B">
        <w:rPr>
          <w:rFonts w:ascii="Times New Roman" w:hAnsi="Times New Roman" w:cs="Times New Roman"/>
          <w:b/>
          <w:sz w:val="28"/>
          <w:szCs w:val="28"/>
        </w:rPr>
        <w:t xml:space="preserve">сенсорного развития детей дошкольного возраста с </w:t>
      </w:r>
      <w:r w:rsidR="00C36F04">
        <w:rPr>
          <w:rFonts w:ascii="Times New Roman" w:hAnsi="Times New Roman" w:cs="Times New Roman"/>
          <w:b/>
          <w:sz w:val="28"/>
          <w:szCs w:val="28"/>
        </w:rPr>
        <w:t>ОНР</w:t>
      </w:r>
    </w:p>
    <w:p w:rsidR="00FA1C4F" w:rsidRDefault="00FA1C4F" w:rsidP="009479E6">
      <w:pPr>
        <w:spacing w:after="0" w:line="360" w:lineRule="auto"/>
        <w:ind w:right="-284" w:firstLine="709"/>
        <w:jc w:val="both"/>
        <w:rPr>
          <w:rFonts w:ascii="Times New Roman" w:hAnsi="Times New Roman" w:cs="Times New Roman"/>
          <w:b/>
          <w:sz w:val="28"/>
          <w:szCs w:val="28"/>
        </w:rPr>
      </w:pPr>
    </w:p>
    <w:p w:rsidR="00B10BB5" w:rsidRDefault="00CE665D" w:rsidP="009479E6">
      <w:pPr>
        <w:widowControl w:val="0"/>
        <w:spacing w:after="0" w:line="360" w:lineRule="auto"/>
        <w:ind w:right="-284" w:firstLine="709"/>
        <w:jc w:val="both"/>
        <w:rPr>
          <w:rFonts w:ascii="Times New Roman" w:eastAsia="Times New Roman" w:hAnsi="Times New Roman" w:cs="Times New Roman"/>
          <w:sz w:val="28"/>
          <w:szCs w:val="24"/>
        </w:rPr>
      </w:pPr>
      <w:r w:rsidRPr="003D22A0">
        <w:rPr>
          <w:rFonts w:ascii="Times New Roman" w:hAnsi="Times New Roman" w:cs="Times New Roman"/>
          <w:sz w:val="28"/>
          <w:szCs w:val="28"/>
        </w:rPr>
        <w:t xml:space="preserve">Как говорилось ранее, </w:t>
      </w:r>
      <w:r w:rsidR="003D22A0" w:rsidRPr="003D22A0">
        <w:rPr>
          <w:rFonts w:ascii="Times New Roman" w:hAnsi="Times New Roman" w:cs="Times New Roman"/>
          <w:sz w:val="28"/>
          <w:szCs w:val="28"/>
        </w:rPr>
        <w:t>в соответствии</w:t>
      </w:r>
      <w:r w:rsidR="00395BBB">
        <w:rPr>
          <w:rFonts w:ascii="Times New Roman" w:hAnsi="Times New Roman" w:cs="Times New Roman"/>
          <w:sz w:val="28"/>
          <w:szCs w:val="28"/>
        </w:rPr>
        <w:t xml:space="preserve"> </w:t>
      </w:r>
      <w:r w:rsidR="003D22A0" w:rsidRPr="003D22A0">
        <w:rPr>
          <w:rFonts w:ascii="Times New Roman" w:hAnsi="Times New Roman" w:cs="Times New Roman"/>
          <w:sz w:val="28"/>
          <w:szCs w:val="28"/>
        </w:rPr>
        <w:t>с программой ФГОС, утвержденной Пра</w:t>
      </w:r>
      <w:r w:rsidR="003D22A0">
        <w:rPr>
          <w:rFonts w:ascii="Times New Roman" w:hAnsi="Times New Roman" w:cs="Times New Roman"/>
          <w:sz w:val="28"/>
          <w:szCs w:val="28"/>
        </w:rPr>
        <w:t>в</w:t>
      </w:r>
      <w:r w:rsidR="003D22A0" w:rsidRPr="003D22A0">
        <w:rPr>
          <w:rFonts w:ascii="Times New Roman" w:hAnsi="Times New Roman" w:cs="Times New Roman"/>
          <w:sz w:val="28"/>
          <w:szCs w:val="28"/>
        </w:rPr>
        <w:t>ительс</w:t>
      </w:r>
      <w:r w:rsidR="003D22A0">
        <w:rPr>
          <w:rFonts w:ascii="Times New Roman" w:hAnsi="Times New Roman" w:cs="Times New Roman"/>
          <w:sz w:val="28"/>
          <w:szCs w:val="28"/>
        </w:rPr>
        <w:t>т</w:t>
      </w:r>
      <w:r w:rsidR="003D22A0" w:rsidRPr="003D22A0">
        <w:rPr>
          <w:rFonts w:ascii="Times New Roman" w:hAnsi="Times New Roman" w:cs="Times New Roman"/>
          <w:sz w:val="28"/>
          <w:szCs w:val="28"/>
        </w:rPr>
        <w:t xml:space="preserve">вом РФ в каждом ДОУ создается </w:t>
      </w:r>
      <w:r w:rsidR="003D22A0">
        <w:rPr>
          <w:rFonts w:ascii="Times New Roman" w:hAnsi="Times New Roman" w:cs="Times New Roman"/>
          <w:sz w:val="28"/>
          <w:szCs w:val="28"/>
        </w:rPr>
        <w:t>особая образовательная программа, разработанная</w:t>
      </w:r>
      <w:r w:rsidR="003D22A0" w:rsidRPr="007137EB">
        <w:rPr>
          <w:rFonts w:ascii="Times New Roman" w:hAnsi="Times New Roman" w:cs="Times New Roman"/>
          <w:sz w:val="28"/>
          <w:szCs w:val="28"/>
        </w:rPr>
        <w:t xml:space="preserve"> на базе основных образовательных программ ДОУ с учетом психофизических особенностей и возможностей таких обучающихся</w:t>
      </w:r>
      <w:r w:rsidR="003D22A0" w:rsidRPr="003D22A0">
        <w:rPr>
          <w:rFonts w:ascii="Times New Roman" w:hAnsi="Times New Roman" w:cs="Times New Roman"/>
          <w:sz w:val="28"/>
          <w:szCs w:val="28"/>
        </w:rPr>
        <w:t xml:space="preserve">, на которую ориентируются воспитатели в процессе своей педагогической деятельности. </w:t>
      </w:r>
    </w:p>
    <w:p w:rsidR="00A26D39" w:rsidRDefault="003D22A0"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Согласно данной адаптированной программе</w:t>
      </w:r>
      <w:r w:rsidR="00B10BB5">
        <w:rPr>
          <w:rStyle w:val="c3"/>
          <w:color w:val="000000"/>
          <w:sz w:val="28"/>
          <w:szCs w:val="28"/>
        </w:rPr>
        <w:t>, которая при</w:t>
      </w:r>
      <w:r w:rsidR="00F512AC">
        <w:rPr>
          <w:rStyle w:val="c3"/>
          <w:color w:val="000000"/>
          <w:sz w:val="28"/>
          <w:szCs w:val="28"/>
        </w:rPr>
        <w:t>нята</w:t>
      </w:r>
      <w:r w:rsidR="00B10BB5">
        <w:rPr>
          <w:rStyle w:val="c3"/>
          <w:color w:val="000000"/>
          <w:sz w:val="28"/>
          <w:szCs w:val="28"/>
        </w:rPr>
        <w:t xml:space="preserve"> в МБДОУ №459 г. Челябинска</w:t>
      </w:r>
      <w:r w:rsidRPr="00F635E0">
        <w:rPr>
          <w:rStyle w:val="c3"/>
          <w:color w:val="000000"/>
          <w:sz w:val="28"/>
          <w:szCs w:val="28"/>
        </w:rPr>
        <w:t xml:space="preserve">, в нашем детском саду </w:t>
      </w:r>
      <w:r w:rsidR="00F635E0">
        <w:rPr>
          <w:rStyle w:val="c3"/>
          <w:color w:val="000000"/>
          <w:sz w:val="28"/>
          <w:szCs w:val="28"/>
        </w:rPr>
        <w:t>проводится работа</w:t>
      </w:r>
      <w:r w:rsidR="00A26D39" w:rsidRPr="00F635E0">
        <w:rPr>
          <w:rStyle w:val="c3"/>
          <w:color w:val="000000"/>
          <w:sz w:val="28"/>
          <w:szCs w:val="28"/>
        </w:rPr>
        <w:t xml:space="preserve"> по направленному формированию речевой деятельности: развитие потребности общения, его мотивационной основы. </w:t>
      </w:r>
      <w:r w:rsidR="00F635E0" w:rsidRPr="00F635E0">
        <w:rPr>
          <w:rStyle w:val="c3"/>
          <w:color w:val="000000"/>
          <w:sz w:val="28"/>
          <w:szCs w:val="28"/>
        </w:rPr>
        <w:t>Одной из главных наших задач – научить детей</w:t>
      </w:r>
      <w:r w:rsidR="00A26D39" w:rsidRPr="00F635E0">
        <w:rPr>
          <w:rStyle w:val="c3"/>
          <w:color w:val="000000"/>
          <w:sz w:val="28"/>
          <w:szCs w:val="28"/>
        </w:rPr>
        <w:t xml:space="preserve"> фиксировать внимание на речи, расшир</w:t>
      </w:r>
      <w:r w:rsidR="00F635E0" w:rsidRPr="00F635E0">
        <w:rPr>
          <w:rStyle w:val="c3"/>
          <w:color w:val="000000"/>
          <w:sz w:val="28"/>
          <w:szCs w:val="28"/>
        </w:rPr>
        <w:t>ение</w:t>
      </w:r>
      <w:r w:rsidR="00A26D39" w:rsidRPr="00F635E0">
        <w:rPr>
          <w:rStyle w:val="c3"/>
          <w:color w:val="000000"/>
          <w:sz w:val="28"/>
          <w:szCs w:val="28"/>
        </w:rPr>
        <w:t xml:space="preserve"> и уточн</w:t>
      </w:r>
      <w:r w:rsidR="00F635E0" w:rsidRPr="00F635E0">
        <w:rPr>
          <w:rStyle w:val="c3"/>
          <w:color w:val="000000"/>
          <w:sz w:val="28"/>
          <w:szCs w:val="28"/>
        </w:rPr>
        <w:t>ение их фонематическое восприятия. Для этого проводится р</w:t>
      </w:r>
      <w:r w:rsidR="00A26D39" w:rsidRPr="00F635E0">
        <w:rPr>
          <w:rStyle w:val="c3"/>
          <w:color w:val="000000"/>
          <w:sz w:val="28"/>
          <w:szCs w:val="28"/>
        </w:rPr>
        <w:t xml:space="preserve">абота по </w:t>
      </w:r>
      <w:r w:rsidRPr="00F635E0">
        <w:rPr>
          <w:rStyle w:val="c3"/>
          <w:color w:val="000000"/>
          <w:sz w:val="28"/>
          <w:szCs w:val="28"/>
        </w:rPr>
        <w:t xml:space="preserve">правильному </w:t>
      </w:r>
      <w:r w:rsidR="00A26D39" w:rsidRPr="00F635E0">
        <w:rPr>
          <w:rStyle w:val="c3"/>
          <w:color w:val="000000"/>
          <w:sz w:val="28"/>
          <w:szCs w:val="28"/>
        </w:rPr>
        <w:t>восприятию звуков</w:t>
      </w:r>
      <w:r w:rsidR="00F635E0" w:rsidRPr="00F635E0">
        <w:rPr>
          <w:rStyle w:val="c3"/>
          <w:color w:val="000000"/>
          <w:sz w:val="28"/>
          <w:szCs w:val="28"/>
        </w:rPr>
        <w:t xml:space="preserve"> и </w:t>
      </w:r>
      <w:r w:rsidRPr="00F635E0">
        <w:rPr>
          <w:rStyle w:val="c3"/>
          <w:color w:val="000000"/>
          <w:sz w:val="28"/>
          <w:szCs w:val="28"/>
        </w:rPr>
        <w:t>слов</w:t>
      </w:r>
      <w:r w:rsidR="00F635E0" w:rsidRPr="00F635E0">
        <w:rPr>
          <w:rStyle w:val="c3"/>
          <w:color w:val="000000"/>
          <w:sz w:val="28"/>
          <w:szCs w:val="28"/>
        </w:rPr>
        <w:t>,</w:t>
      </w:r>
      <w:r w:rsidR="00395BBB">
        <w:rPr>
          <w:rStyle w:val="c3"/>
          <w:color w:val="000000"/>
          <w:sz w:val="28"/>
          <w:szCs w:val="28"/>
        </w:rPr>
        <w:t xml:space="preserve"> </w:t>
      </w:r>
      <w:r w:rsidR="00F635E0" w:rsidRPr="00F635E0">
        <w:rPr>
          <w:rStyle w:val="c3"/>
          <w:color w:val="000000"/>
          <w:sz w:val="28"/>
          <w:szCs w:val="28"/>
        </w:rPr>
        <w:t xml:space="preserve">формированию </w:t>
      </w:r>
      <w:r w:rsidR="00A26D39" w:rsidRPr="00F635E0">
        <w:rPr>
          <w:rStyle w:val="c3"/>
          <w:color w:val="000000"/>
          <w:sz w:val="28"/>
          <w:szCs w:val="28"/>
        </w:rPr>
        <w:t>элементарных видов деятельности.</w:t>
      </w:r>
    </w:p>
    <w:p w:rsidR="00A02259" w:rsidRDefault="00A02259" w:rsidP="009479E6">
      <w:pPr>
        <w:pStyle w:val="c5"/>
        <w:shd w:val="clear" w:color="auto" w:fill="FFFFFF"/>
        <w:spacing w:before="0" w:beforeAutospacing="0" w:after="0" w:afterAutospacing="0" w:line="360" w:lineRule="auto"/>
        <w:ind w:right="-284" w:firstLine="709"/>
        <w:jc w:val="both"/>
        <w:rPr>
          <w:rStyle w:val="c3"/>
          <w:sz w:val="28"/>
          <w:szCs w:val="28"/>
        </w:rPr>
      </w:pPr>
      <w:r w:rsidRPr="00A02259">
        <w:rPr>
          <w:rStyle w:val="c3"/>
          <w:sz w:val="28"/>
          <w:szCs w:val="28"/>
        </w:rPr>
        <w:t xml:space="preserve">Коррекционно-развивающая работа с дошкольниками, имеющими </w:t>
      </w:r>
      <w:r w:rsidR="00E86B7A">
        <w:rPr>
          <w:rStyle w:val="c3"/>
          <w:sz w:val="28"/>
          <w:szCs w:val="28"/>
        </w:rPr>
        <w:t xml:space="preserve">общее недоразвитие </w:t>
      </w:r>
      <w:r w:rsidRPr="00A02259">
        <w:rPr>
          <w:rStyle w:val="c3"/>
          <w:sz w:val="28"/>
          <w:szCs w:val="28"/>
        </w:rPr>
        <w:t>речи,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A02259" w:rsidRDefault="00A0225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A02259">
        <w:rPr>
          <w:rStyle w:val="c3"/>
          <w:color w:val="000000"/>
          <w:sz w:val="28"/>
          <w:szCs w:val="28"/>
        </w:rPr>
        <w:t>Режим дня и регламент занятий воспитателей строится с учетом</w:t>
      </w:r>
      <w:r w:rsidR="00395BBB">
        <w:rPr>
          <w:rStyle w:val="c3"/>
          <w:color w:val="000000"/>
          <w:sz w:val="28"/>
          <w:szCs w:val="28"/>
        </w:rPr>
        <w:t xml:space="preserve"> </w:t>
      </w:r>
      <w:r w:rsidRPr="00A02259">
        <w:rPr>
          <w:rStyle w:val="c3"/>
          <w:color w:val="000000"/>
          <w:sz w:val="28"/>
          <w:szCs w:val="28"/>
        </w:rPr>
        <w:t>возрастных, речевых и индивидуальных особенностей де</w:t>
      </w:r>
      <w:r w:rsidR="006C4645">
        <w:rPr>
          <w:rStyle w:val="c3"/>
          <w:color w:val="000000"/>
          <w:sz w:val="28"/>
          <w:szCs w:val="28"/>
        </w:rPr>
        <w:t>тей, также учетом коррекционно-</w:t>
      </w:r>
      <w:r w:rsidRPr="00A02259">
        <w:rPr>
          <w:rStyle w:val="c3"/>
          <w:color w:val="000000"/>
          <w:sz w:val="28"/>
          <w:szCs w:val="28"/>
        </w:rPr>
        <w:t xml:space="preserve">развивающих задач. </w:t>
      </w:r>
    </w:p>
    <w:p w:rsidR="00A02259" w:rsidRPr="00A02259" w:rsidRDefault="00A02259" w:rsidP="009479E6">
      <w:pPr>
        <w:pStyle w:val="c5"/>
        <w:shd w:val="clear" w:color="auto" w:fill="FFFFFF"/>
        <w:spacing w:before="0" w:beforeAutospacing="0" w:after="0" w:afterAutospacing="0" w:line="360" w:lineRule="auto"/>
        <w:ind w:right="-284" w:firstLine="709"/>
        <w:jc w:val="both"/>
        <w:rPr>
          <w:rStyle w:val="c3"/>
          <w:sz w:val="28"/>
          <w:szCs w:val="28"/>
        </w:rPr>
      </w:pPr>
      <w:r w:rsidRPr="00A02259">
        <w:rPr>
          <w:rStyle w:val="c3"/>
          <w:color w:val="000000"/>
          <w:sz w:val="28"/>
          <w:szCs w:val="28"/>
        </w:rPr>
        <w:t>Процесс усвоения языковых средств в условиях коррекционного воздействия ориентирован на осмысление детьми учебного материала, закрепление знаний и умений в ходе образовательной деятельности и упрочение соответствующих навыков в актах речевой коммуникации.</w:t>
      </w:r>
    </w:p>
    <w:p w:rsidR="00A26D39" w:rsidRPr="00F635E0"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Для правильной устной речи в организме должны слаженно и системно работать все артикуляционные органы.</w:t>
      </w:r>
      <w:r w:rsidR="00F635E0" w:rsidRPr="00F635E0">
        <w:rPr>
          <w:rStyle w:val="c3"/>
          <w:color w:val="000000"/>
          <w:sz w:val="28"/>
          <w:szCs w:val="28"/>
        </w:rPr>
        <w:t xml:space="preserve"> В этом помогает </w:t>
      </w:r>
      <w:r w:rsidRPr="00F635E0">
        <w:rPr>
          <w:rStyle w:val="c3"/>
          <w:color w:val="000000"/>
          <w:sz w:val="28"/>
          <w:szCs w:val="28"/>
        </w:rPr>
        <w:t>артикуляционная гимнастика.</w:t>
      </w:r>
      <w:r w:rsidR="00395BBB">
        <w:rPr>
          <w:rStyle w:val="c3"/>
          <w:color w:val="000000"/>
          <w:sz w:val="28"/>
          <w:szCs w:val="28"/>
        </w:rPr>
        <w:t xml:space="preserve"> </w:t>
      </w:r>
      <w:r w:rsidRPr="00F635E0">
        <w:rPr>
          <w:rStyle w:val="c3"/>
          <w:color w:val="000000"/>
          <w:sz w:val="28"/>
          <w:szCs w:val="28"/>
        </w:rPr>
        <w:t>Для преодоления нарушения речи</w:t>
      </w:r>
      <w:r w:rsidR="00F635E0" w:rsidRPr="00F635E0">
        <w:rPr>
          <w:rStyle w:val="c3"/>
          <w:color w:val="000000"/>
          <w:sz w:val="28"/>
          <w:szCs w:val="28"/>
        </w:rPr>
        <w:t xml:space="preserve"> у детей с </w:t>
      </w:r>
      <w:r w:rsidR="00C36F04">
        <w:rPr>
          <w:rStyle w:val="c3"/>
          <w:color w:val="000000"/>
          <w:sz w:val="28"/>
          <w:szCs w:val="28"/>
        </w:rPr>
        <w:t>ОНР</w:t>
      </w:r>
      <w:r w:rsidR="00E86B7A">
        <w:rPr>
          <w:rStyle w:val="c3"/>
          <w:color w:val="000000"/>
          <w:sz w:val="28"/>
          <w:szCs w:val="28"/>
        </w:rPr>
        <w:t xml:space="preserve"> </w:t>
      </w:r>
      <w:r w:rsidR="00F635E0" w:rsidRPr="00F635E0">
        <w:rPr>
          <w:rStyle w:val="c3"/>
          <w:color w:val="000000"/>
          <w:sz w:val="28"/>
          <w:szCs w:val="28"/>
        </w:rPr>
        <w:t xml:space="preserve">мы в обязательном порядке делаем с детьми </w:t>
      </w:r>
      <w:r w:rsidRPr="00F635E0">
        <w:rPr>
          <w:rStyle w:val="c3"/>
          <w:color w:val="000000"/>
          <w:sz w:val="28"/>
          <w:szCs w:val="28"/>
        </w:rPr>
        <w:t>упражнения по артикуляционной гимнастике для языка, губ, щек и нёба. </w:t>
      </w:r>
    </w:p>
    <w:p w:rsidR="00A26D39" w:rsidRPr="00F635E0"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Основные правила гимнастики</w:t>
      </w:r>
      <w:r w:rsidR="00F635E0" w:rsidRPr="00F635E0">
        <w:rPr>
          <w:rStyle w:val="c3"/>
          <w:color w:val="000000"/>
          <w:sz w:val="28"/>
          <w:szCs w:val="28"/>
        </w:rPr>
        <w:t>, которым я следую в своей работе</w:t>
      </w:r>
      <w:r w:rsidRPr="00F635E0">
        <w:rPr>
          <w:rStyle w:val="c3"/>
          <w:color w:val="000000"/>
          <w:sz w:val="28"/>
          <w:szCs w:val="28"/>
        </w:rPr>
        <w:t>:</w:t>
      </w:r>
    </w:p>
    <w:p w:rsidR="00A26D39" w:rsidRPr="00F635E0"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 xml:space="preserve">–продолжительность проведения </w:t>
      </w:r>
      <w:r w:rsidR="00F635E0" w:rsidRPr="00F635E0">
        <w:rPr>
          <w:rStyle w:val="c3"/>
          <w:color w:val="000000"/>
          <w:sz w:val="28"/>
          <w:szCs w:val="28"/>
        </w:rPr>
        <w:t xml:space="preserve">артикуляционной гимнастики - </w:t>
      </w:r>
      <w:r w:rsidRPr="00F635E0">
        <w:rPr>
          <w:rStyle w:val="c3"/>
          <w:color w:val="000000"/>
          <w:sz w:val="28"/>
          <w:szCs w:val="28"/>
        </w:rPr>
        <w:t>не более 10 минут;</w:t>
      </w:r>
    </w:p>
    <w:p w:rsidR="00A26D39" w:rsidRPr="00F635E0"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–занятия проводятся в размеренном темпе, по 4 - 5 упражнений за сеанс;</w:t>
      </w:r>
    </w:p>
    <w:p w:rsidR="00A26D39" w:rsidRPr="00F635E0"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–если малышу сложно повторить з</w:t>
      </w:r>
      <w:r w:rsidR="00F635E0" w:rsidRPr="00F635E0">
        <w:rPr>
          <w:rStyle w:val="c3"/>
          <w:color w:val="000000"/>
          <w:sz w:val="28"/>
          <w:szCs w:val="28"/>
        </w:rPr>
        <w:t>а вами артикуляционное движение – упрощаем движения</w:t>
      </w:r>
      <w:r w:rsidR="002D7836">
        <w:rPr>
          <w:rStyle w:val="c3"/>
          <w:color w:val="000000"/>
          <w:sz w:val="28"/>
          <w:szCs w:val="28"/>
        </w:rPr>
        <w:t>.</w:t>
      </w:r>
    </w:p>
    <w:p w:rsidR="00A26D39" w:rsidRPr="00F635E0" w:rsidRDefault="00F635E0"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Моя главная задача</w:t>
      </w:r>
      <w:r w:rsidR="00395BBB">
        <w:rPr>
          <w:rStyle w:val="c3"/>
          <w:color w:val="000000"/>
          <w:sz w:val="28"/>
          <w:szCs w:val="28"/>
        </w:rPr>
        <w:t xml:space="preserve"> как воспитателя </w:t>
      </w:r>
      <w:r w:rsidR="002D7836" w:rsidRPr="00F635E0">
        <w:rPr>
          <w:rStyle w:val="c3"/>
          <w:color w:val="000000"/>
          <w:sz w:val="28"/>
          <w:szCs w:val="28"/>
        </w:rPr>
        <w:t>–</w:t>
      </w:r>
      <w:r w:rsidR="00A26D39" w:rsidRPr="00F635E0">
        <w:rPr>
          <w:rStyle w:val="c3"/>
          <w:color w:val="000000"/>
          <w:sz w:val="28"/>
          <w:szCs w:val="28"/>
        </w:rPr>
        <w:t xml:space="preserve"> следить за правильностью и плавностью выполнения действий, иначе</w:t>
      </w:r>
      <w:r w:rsidRPr="00F635E0">
        <w:rPr>
          <w:rStyle w:val="c3"/>
          <w:color w:val="000000"/>
          <w:sz w:val="28"/>
          <w:szCs w:val="28"/>
        </w:rPr>
        <w:t xml:space="preserve"> артикуляционная</w:t>
      </w:r>
      <w:r w:rsidR="00A26D39" w:rsidRPr="00F635E0">
        <w:rPr>
          <w:rStyle w:val="c3"/>
          <w:color w:val="000000"/>
          <w:sz w:val="28"/>
          <w:szCs w:val="28"/>
        </w:rPr>
        <w:t xml:space="preserve"> гимнастика не </w:t>
      </w:r>
      <w:r w:rsidRPr="00F635E0">
        <w:rPr>
          <w:rStyle w:val="c3"/>
          <w:color w:val="000000"/>
          <w:sz w:val="28"/>
          <w:szCs w:val="28"/>
        </w:rPr>
        <w:t>будет иметь</w:t>
      </w:r>
      <w:r w:rsidR="00A26D39" w:rsidRPr="00F635E0">
        <w:rPr>
          <w:rStyle w:val="c3"/>
          <w:color w:val="000000"/>
          <w:sz w:val="28"/>
          <w:szCs w:val="28"/>
        </w:rPr>
        <w:t xml:space="preserve"> смысла.[14]</w:t>
      </w:r>
    </w:p>
    <w:p w:rsidR="00A26D39" w:rsidRPr="00F635E0"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Артикуляционные упражнения бывают статические (язык неподвижно фиксируется в определённом положении) и динамические (участвуют все органы речевого аппарата).</w:t>
      </w:r>
    </w:p>
    <w:p w:rsidR="00A26D39" w:rsidRPr="006019FF" w:rsidRDefault="00A26D39" w:rsidP="009479E6">
      <w:pPr>
        <w:spacing w:after="0" w:line="360" w:lineRule="auto"/>
        <w:ind w:right="-284" w:firstLine="709"/>
        <w:jc w:val="both"/>
        <w:rPr>
          <w:rStyle w:val="c3"/>
          <w:rFonts w:ascii="Times New Roman" w:hAnsi="Times New Roman" w:cs="Times New Roman"/>
          <w:sz w:val="28"/>
          <w:szCs w:val="28"/>
        </w:rPr>
      </w:pPr>
      <w:r w:rsidRPr="00CB5EDE">
        <w:rPr>
          <w:rStyle w:val="c3"/>
          <w:rFonts w:ascii="Times New Roman" w:eastAsia="Times New Roman" w:hAnsi="Times New Roman" w:cs="Times New Roman"/>
          <w:color w:val="000000"/>
          <w:sz w:val="28"/>
          <w:szCs w:val="28"/>
        </w:rPr>
        <w:t>Пример</w:t>
      </w:r>
      <w:r w:rsidR="00CB5EDE" w:rsidRPr="00CB5EDE">
        <w:rPr>
          <w:rStyle w:val="c3"/>
          <w:rFonts w:ascii="Times New Roman" w:eastAsia="Times New Roman" w:hAnsi="Times New Roman" w:cs="Times New Roman"/>
          <w:color w:val="000000"/>
          <w:sz w:val="28"/>
          <w:szCs w:val="28"/>
        </w:rPr>
        <w:t>ами</w:t>
      </w:r>
      <w:r w:rsidRPr="00CB5EDE">
        <w:rPr>
          <w:rStyle w:val="c3"/>
          <w:rFonts w:ascii="Times New Roman" w:eastAsia="Times New Roman" w:hAnsi="Times New Roman" w:cs="Times New Roman"/>
          <w:color w:val="000000"/>
          <w:sz w:val="28"/>
          <w:szCs w:val="28"/>
        </w:rPr>
        <w:t xml:space="preserve"> статистического упражнения </w:t>
      </w:r>
      <w:r w:rsidR="00CB5EDE" w:rsidRPr="00CB5EDE">
        <w:rPr>
          <w:rStyle w:val="c3"/>
          <w:rFonts w:ascii="Times New Roman" w:eastAsia="Times New Roman" w:hAnsi="Times New Roman" w:cs="Times New Roman"/>
          <w:color w:val="000000"/>
          <w:sz w:val="28"/>
          <w:szCs w:val="28"/>
        </w:rPr>
        <w:t>являются</w:t>
      </w:r>
      <w:r w:rsidRPr="00CB5EDE">
        <w:rPr>
          <w:rStyle w:val="c3"/>
          <w:rFonts w:ascii="Times New Roman" w:eastAsia="Times New Roman" w:hAnsi="Times New Roman" w:cs="Times New Roman"/>
          <w:color w:val="000000"/>
          <w:sz w:val="28"/>
          <w:szCs w:val="28"/>
        </w:rPr>
        <w:t xml:space="preserve"> «Лопатка» (широко открываем рот, «укладываем» расслабленный языч</w:t>
      </w:r>
      <w:r w:rsidR="00CB5EDE" w:rsidRPr="00CB5EDE">
        <w:rPr>
          <w:rStyle w:val="c3"/>
          <w:rFonts w:ascii="Times New Roman" w:eastAsia="Times New Roman" w:hAnsi="Times New Roman" w:cs="Times New Roman"/>
          <w:color w:val="000000"/>
          <w:sz w:val="28"/>
          <w:szCs w:val="28"/>
        </w:rPr>
        <w:t>ок на нижнюю губу), «Трубочка» (рот открыт, боковые края языка загнуты вверх) и «Чашечка» (рот широко открыт, передний и боковой края широкого языка подняты, но не касаются зубов).</w:t>
      </w:r>
      <w:r w:rsidR="00CB5EDE">
        <w:rPr>
          <w:rStyle w:val="c3"/>
          <w:rFonts w:ascii="Times New Roman" w:eastAsia="Times New Roman" w:hAnsi="Times New Roman" w:cs="Times New Roman"/>
          <w:color w:val="000000"/>
          <w:sz w:val="28"/>
          <w:szCs w:val="28"/>
        </w:rPr>
        <w:t xml:space="preserve"> К д</w:t>
      </w:r>
      <w:r w:rsidRPr="00CB5EDE">
        <w:rPr>
          <w:rStyle w:val="c3"/>
          <w:rFonts w:ascii="Times New Roman" w:eastAsia="Times New Roman" w:hAnsi="Times New Roman" w:cs="Times New Roman"/>
          <w:color w:val="000000"/>
          <w:sz w:val="28"/>
          <w:szCs w:val="28"/>
        </w:rPr>
        <w:t>инамическ</w:t>
      </w:r>
      <w:r w:rsidR="00CB5EDE">
        <w:rPr>
          <w:rStyle w:val="c3"/>
          <w:rFonts w:ascii="Times New Roman" w:eastAsia="Times New Roman" w:hAnsi="Times New Roman" w:cs="Times New Roman"/>
          <w:color w:val="000000"/>
          <w:sz w:val="28"/>
          <w:szCs w:val="28"/>
        </w:rPr>
        <w:t>им артикуляционным упражнениям, которые</w:t>
      </w:r>
      <w:r w:rsidR="00CB5EDE" w:rsidRPr="00CB5EDE">
        <w:rPr>
          <w:rStyle w:val="c3"/>
          <w:rFonts w:ascii="Times New Roman" w:eastAsia="Times New Roman" w:hAnsi="Times New Roman" w:cs="Times New Roman"/>
          <w:color w:val="000000"/>
          <w:sz w:val="28"/>
          <w:szCs w:val="28"/>
        </w:rPr>
        <w:t xml:space="preserve"> мы с детьми выполняем ежедневно, </w:t>
      </w:r>
      <w:r w:rsidR="002D7836">
        <w:rPr>
          <w:rStyle w:val="c3"/>
          <w:rFonts w:ascii="Times New Roman" w:eastAsia="Times New Roman" w:hAnsi="Times New Roman" w:cs="Times New Roman"/>
          <w:color w:val="000000"/>
          <w:sz w:val="28"/>
          <w:szCs w:val="28"/>
        </w:rPr>
        <w:t xml:space="preserve">относятся </w:t>
      </w:r>
      <w:r w:rsidRPr="00CB5EDE">
        <w:rPr>
          <w:rStyle w:val="c3"/>
          <w:rFonts w:ascii="Times New Roman" w:eastAsia="Times New Roman" w:hAnsi="Times New Roman" w:cs="Times New Roman"/>
          <w:color w:val="000000"/>
          <w:sz w:val="28"/>
          <w:szCs w:val="28"/>
        </w:rPr>
        <w:t>«Качели»</w:t>
      </w:r>
      <w:r w:rsidR="00CB5EDE">
        <w:rPr>
          <w:rStyle w:val="c3"/>
          <w:rFonts w:ascii="Times New Roman" w:eastAsia="Times New Roman" w:hAnsi="Times New Roman" w:cs="Times New Roman"/>
          <w:color w:val="000000"/>
          <w:sz w:val="28"/>
          <w:szCs w:val="28"/>
        </w:rPr>
        <w:t>(</w:t>
      </w:r>
      <w:r w:rsidR="00CB5EDE" w:rsidRPr="00CB5EDE">
        <w:rPr>
          <w:rStyle w:val="c3"/>
          <w:rFonts w:ascii="Times New Roman" w:eastAsia="Times New Roman" w:hAnsi="Times New Roman" w:cs="Times New Roman"/>
          <w:color w:val="000000"/>
          <w:sz w:val="28"/>
          <w:szCs w:val="28"/>
        </w:rPr>
        <w:t>ребёнку предлагаю</w:t>
      </w:r>
      <w:r w:rsidRPr="00CB5EDE">
        <w:rPr>
          <w:rStyle w:val="c3"/>
          <w:rFonts w:ascii="Times New Roman" w:eastAsia="Times New Roman" w:hAnsi="Times New Roman" w:cs="Times New Roman"/>
          <w:color w:val="000000"/>
          <w:sz w:val="28"/>
          <w:szCs w:val="28"/>
        </w:rPr>
        <w:t xml:space="preserve"> открыть рот и тянуться</w:t>
      </w:r>
      <w:r w:rsidR="00395BBB">
        <w:rPr>
          <w:rStyle w:val="c3"/>
          <w:rFonts w:ascii="Times New Roman" w:eastAsia="Times New Roman" w:hAnsi="Times New Roman" w:cs="Times New Roman"/>
          <w:color w:val="000000"/>
          <w:sz w:val="28"/>
          <w:szCs w:val="28"/>
        </w:rPr>
        <w:t xml:space="preserve"> </w:t>
      </w:r>
      <w:r w:rsidRPr="00CB5EDE">
        <w:rPr>
          <w:rStyle w:val="c3"/>
          <w:rFonts w:ascii="Times New Roman" w:eastAsia="Times New Roman" w:hAnsi="Times New Roman" w:cs="Times New Roman"/>
          <w:color w:val="000000"/>
          <w:sz w:val="28"/>
          <w:szCs w:val="28"/>
        </w:rPr>
        <w:t>язычком то к под</w:t>
      </w:r>
      <w:r w:rsidR="00CB5EDE">
        <w:rPr>
          <w:rStyle w:val="c3"/>
          <w:rFonts w:ascii="Times New Roman" w:eastAsia="Times New Roman" w:hAnsi="Times New Roman" w:cs="Times New Roman"/>
          <w:color w:val="000000"/>
          <w:sz w:val="28"/>
          <w:szCs w:val="28"/>
        </w:rPr>
        <w:t>бородку, то к носу), «Ч</w:t>
      </w:r>
      <w:r w:rsidR="00CB5EDE">
        <w:rPr>
          <w:rFonts w:ascii="Times New Roman" w:hAnsi="Times New Roman" w:cs="Times New Roman"/>
          <w:sz w:val="28"/>
          <w:szCs w:val="28"/>
        </w:rPr>
        <w:t>истка зубов»(рот закрыт, к</w:t>
      </w:r>
      <w:r w:rsidR="00CB5EDE" w:rsidRPr="00BA0372">
        <w:rPr>
          <w:rFonts w:ascii="Times New Roman" w:hAnsi="Times New Roman" w:cs="Times New Roman"/>
          <w:sz w:val="28"/>
          <w:szCs w:val="28"/>
        </w:rPr>
        <w:t>руговым движением язык</w:t>
      </w:r>
      <w:r w:rsidR="00CB5EDE">
        <w:rPr>
          <w:rFonts w:ascii="Times New Roman" w:hAnsi="Times New Roman" w:cs="Times New Roman"/>
          <w:sz w:val="28"/>
          <w:szCs w:val="28"/>
        </w:rPr>
        <w:t>а</w:t>
      </w:r>
      <w:r w:rsidR="002D7836">
        <w:rPr>
          <w:rFonts w:ascii="Times New Roman" w:hAnsi="Times New Roman" w:cs="Times New Roman"/>
          <w:sz w:val="28"/>
          <w:szCs w:val="28"/>
        </w:rPr>
        <w:t xml:space="preserve"> обвести между губами и зубами), </w:t>
      </w:r>
      <w:r w:rsidR="006019FF">
        <w:rPr>
          <w:rFonts w:ascii="Times New Roman" w:hAnsi="Times New Roman" w:cs="Times New Roman"/>
          <w:sz w:val="28"/>
          <w:szCs w:val="28"/>
        </w:rPr>
        <w:t>«</w:t>
      </w:r>
      <w:r w:rsidR="006019FF" w:rsidRPr="00BA0372">
        <w:rPr>
          <w:rFonts w:ascii="Times New Roman" w:hAnsi="Times New Roman" w:cs="Times New Roman"/>
          <w:sz w:val="28"/>
          <w:szCs w:val="28"/>
        </w:rPr>
        <w:t>Лошадка</w:t>
      </w:r>
      <w:r w:rsidR="006019FF">
        <w:rPr>
          <w:rFonts w:ascii="Times New Roman" w:hAnsi="Times New Roman" w:cs="Times New Roman"/>
          <w:sz w:val="28"/>
          <w:szCs w:val="28"/>
        </w:rPr>
        <w:t>» (п</w:t>
      </w:r>
      <w:r w:rsidR="006019FF" w:rsidRPr="00BA0372">
        <w:rPr>
          <w:rFonts w:ascii="Times New Roman" w:hAnsi="Times New Roman" w:cs="Times New Roman"/>
          <w:sz w:val="28"/>
          <w:szCs w:val="28"/>
        </w:rPr>
        <w:t>рисосать</w:t>
      </w:r>
      <w:r w:rsidR="006019FF">
        <w:rPr>
          <w:rFonts w:ascii="Times New Roman" w:hAnsi="Times New Roman" w:cs="Times New Roman"/>
          <w:sz w:val="28"/>
          <w:szCs w:val="28"/>
        </w:rPr>
        <w:t xml:space="preserve"> язык к нёбу, щелкнуть языком, ц</w:t>
      </w:r>
      <w:r w:rsidR="006019FF" w:rsidRPr="00BA0372">
        <w:rPr>
          <w:rFonts w:ascii="Times New Roman" w:hAnsi="Times New Roman" w:cs="Times New Roman"/>
          <w:sz w:val="28"/>
          <w:szCs w:val="28"/>
        </w:rPr>
        <w:t>ока</w:t>
      </w:r>
      <w:r w:rsidR="006019FF">
        <w:rPr>
          <w:rFonts w:ascii="Times New Roman" w:hAnsi="Times New Roman" w:cs="Times New Roman"/>
          <w:sz w:val="28"/>
          <w:szCs w:val="28"/>
        </w:rPr>
        <w:t>ем</w:t>
      </w:r>
      <w:r w:rsidR="006019FF" w:rsidRPr="00BA0372">
        <w:rPr>
          <w:rFonts w:ascii="Times New Roman" w:hAnsi="Times New Roman" w:cs="Times New Roman"/>
          <w:sz w:val="28"/>
          <w:szCs w:val="28"/>
        </w:rPr>
        <w:t xml:space="preserve"> медленно и си</w:t>
      </w:r>
      <w:r w:rsidR="006019FF">
        <w:rPr>
          <w:rFonts w:ascii="Times New Roman" w:hAnsi="Times New Roman" w:cs="Times New Roman"/>
          <w:sz w:val="28"/>
          <w:szCs w:val="28"/>
        </w:rPr>
        <w:t>льно)</w:t>
      </w:r>
      <w:r w:rsidR="002D7836">
        <w:rPr>
          <w:rFonts w:ascii="Times New Roman" w:hAnsi="Times New Roman" w:cs="Times New Roman"/>
          <w:sz w:val="28"/>
          <w:szCs w:val="28"/>
        </w:rPr>
        <w:t xml:space="preserve"> и многие другие. </w:t>
      </w:r>
    </w:p>
    <w:p w:rsidR="00A26D39" w:rsidRPr="00CB5EDE"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CB5EDE">
        <w:rPr>
          <w:rStyle w:val="c3"/>
          <w:color w:val="000000"/>
          <w:sz w:val="28"/>
          <w:szCs w:val="28"/>
        </w:rPr>
        <w:t>Говоря о пользе и необходимости артикуляционной гимнастики для развития четкого звукопроизношения, не нужно забывать, что не менее важен правильно сформированный речевой выдох.</w:t>
      </w:r>
      <w:r w:rsidR="00395BBB">
        <w:rPr>
          <w:rStyle w:val="c3"/>
          <w:color w:val="000000"/>
          <w:sz w:val="28"/>
          <w:szCs w:val="28"/>
        </w:rPr>
        <w:t xml:space="preserve"> </w:t>
      </w:r>
      <w:r w:rsidRPr="00CB5EDE">
        <w:rPr>
          <w:rStyle w:val="c3"/>
          <w:color w:val="000000"/>
          <w:sz w:val="28"/>
          <w:szCs w:val="28"/>
        </w:rPr>
        <w:t xml:space="preserve">Правильное речевое дыхание обеспечивает нормальное звукообразование, достаточную громкость, соблюдение пауз, сохранение плавности речи и её выразительности. </w:t>
      </w:r>
      <w:r w:rsidRPr="00CB5EDE">
        <w:rPr>
          <w:rStyle w:val="c3"/>
          <w:sz w:val="28"/>
          <w:szCs w:val="28"/>
        </w:rPr>
        <w:t xml:space="preserve">Хорошо поставленное речевое дыхание обеспечивает ясную дикцию и четкое </w:t>
      </w:r>
      <w:r w:rsidRPr="00CB5EDE">
        <w:rPr>
          <w:rStyle w:val="c3"/>
          <w:color w:val="000000"/>
          <w:sz w:val="28"/>
          <w:szCs w:val="28"/>
        </w:rPr>
        <w:t xml:space="preserve">произношение звуков. </w:t>
      </w:r>
    </w:p>
    <w:p w:rsidR="00A26D39" w:rsidRPr="00CB5EDE" w:rsidRDefault="00F635E0" w:rsidP="009479E6">
      <w:pPr>
        <w:pStyle w:val="c5"/>
        <w:shd w:val="clear" w:color="auto" w:fill="FFFFFF"/>
        <w:spacing w:before="0" w:beforeAutospacing="0" w:after="0" w:afterAutospacing="0" w:line="360" w:lineRule="auto"/>
        <w:ind w:right="-284" w:firstLine="709"/>
        <w:jc w:val="both"/>
        <w:rPr>
          <w:rStyle w:val="c3"/>
          <w:sz w:val="28"/>
          <w:szCs w:val="28"/>
        </w:rPr>
      </w:pPr>
      <w:r w:rsidRPr="00CB5EDE">
        <w:rPr>
          <w:rStyle w:val="c3"/>
          <w:sz w:val="28"/>
          <w:szCs w:val="28"/>
        </w:rPr>
        <w:t>Дыхательную гимнастику</w:t>
      </w:r>
      <w:r w:rsidR="00A26D39" w:rsidRPr="00CB5EDE">
        <w:rPr>
          <w:rStyle w:val="c3"/>
          <w:sz w:val="28"/>
          <w:szCs w:val="28"/>
        </w:rPr>
        <w:t xml:space="preserve"> без использования игровых приемов </w:t>
      </w:r>
      <w:r w:rsidRPr="00CB5EDE">
        <w:rPr>
          <w:rStyle w:val="c3"/>
          <w:sz w:val="28"/>
          <w:szCs w:val="28"/>
        </w:rPr>
        <w:t xml:space="preserve">мы </w:t>
      </w:r>
      <w:r w:rsidR="00824468" w:rsidRPr="00CB5EDE">
        <w:rPr>
          <w:rStyle w:val="c3"/>
          <w:sz w:val="28"/>
          <w:szCs w:val="28"/>
        </w:rPr>
        <w:t>обычно проводи</w:t>
      </w:r>
      <w:r w:rsidRPr="00CB5EDE">
        <w:rPr>
          <w:rStyle w:val="c3"/>
          <w:sz w:val="28"/>
          <w:szCs w:val="28"/>
        </w:rPr>
        <w:t>м</w:t>
      </w:r>
      <w:r w:rsidR="00A26D39" w:rsidRPr="00CB5EDE">
        <w:rPr>
          <w:rStyle w:val="c3"/>
          <w:sz w:val="28"/>
          <w:szCs w:val="28"/>
        </w:rPr>
        <w:t xml:space="preserve"> в следующих</w:t>
      </w:r>
      <w:r w:rsidR="002D7836">
        <w:rPr>
          <w:rStyle w:val="c3"/>
          <w:sz w:val="28"/>
          <w:szCs w:val="28"/>
        </w:rPr>
        <w:t xml:space="preserve"> формах</w:t>
      </w:r>
      <w:r w:rsidR="00A26D39" w:rsidRPr="00CB5EDE">
        <w:rPr>
          <w:rStyle w:val="c3"/>
          <w:sz w:val="28"/>
          <w:szCs w:val="28"/>
        </w:rPr>
        <w:t>:</w:t>
      </w:r>
    </w:p>
    <w:p w:rsidR="00A26D39" w:rsidRPr="00CB5EDE" w:rsidRDefault="00A26D39" w:rsidP="009479E6">
      <w:pPr>
        <w:pStyle w:val="c5"/>
        <w:shd w:val="clear" w:color="auto" w:fill="FFFFFF"/>
        <w:spacing w:before="0" w:beforeAutospacing="0" w:after="0" w:afterAutospacing="0" w:line="360" w:lineRule="auto"/>
        <w:ind w:right="-284" w:firstLine="709"/>
        <w:jc w:val="both"/>
        <w:rPr>
          <w:rStyle w:val="c3"/>
          <w:sz w:val="28"/>
          <w:szCs w:val="28"/>
        </w:rPr>
      </w:pPr>
      <w:r w:rsidRPr="00CB5EDE">
        <w:rPr>
          <w:rStyle w:val="c3"/>
          <w:sz w:val="28"/>
          <w:szCs w:val="28"/>
        </w:rPr>
        <w:t xml:space="preserve">1) </w:t>
      </w:r>
      <w:r w:rsidR="009479E6">
        <w:rPr>
          <w:rStyle w:val="c3"/>
          <w:sz w:val="28"/>
          <w:szCs w:val="28"/>
        </w:rPr>
        <w:t>р</w:t>
      </w:r>
      <w:r w:rsidRPr="00CB5EDE">
        <w:rPr>
          <w:rStyle w:val="c3"/>
          <w:sz w:val="28"/>
          <w:szCs w:val="28"/>
        </w:rPr>
        <w:t>ебенок делает вдох – выдох (рот при этом закрыт, попеременно зажимая то одну, то другую ноздрю</w:t>
      </w:r>
      <w:r w:rsidR="00F635E0" w:rsidRPr="00CB5EDE">
        <w:rPr>
          <w:rStyle w:val="c3"/>
          <w:sz w:val="28"/>
          <w:szCs w:val="28"/>
        </w:rPr>
        <w:t>)</w:t>
      </w:r>
      <w:r w:rsidR="00CB5EDE" w:rsidRPr="00CB5EDE">
        <w:rPr>
          <w:rStyle w:val="c3"/>
          <w:sz w:val="28"/>
          <w:szCs w:val="28"/>
        </w:rPr>
        <w:t>;</w:t>
      </w:r>
    </w:p>
    <w:p w:rsidR="00A26D39" w:rsidRPr="00CB5EDE" w:rsidRDefault="00A26D39" w:rsidP="009479E6">
      <w:pPr>
        <w:pStyle w:val="c5"/>
        <w:shd w:val="clear" w:color="auto" w:fill="FFFFFF"/>
        <w:spacing w:before="0" w:beforeAutospacing="0" w:after="0" w:afterAutospacing="0" w:line="360" w:lineRule="auto"/>
        <w:ind w:right="-284" w:firstLine="709"/>
        <w:jc w:val="both"/>
        <w:rPr>
          <w:rStyle w:val="c3"/>
          <w:sz w:val="28"/>
          <w:szCs w:val="28"/>
        </w:rPr>
      </w:pPr>
      <w:r w:rsidRPr="00CB5EDE">
        <w:rPr>
          <w:rStyle w:val="c3"/>
          <w:sz w:val="28"/>
          <w:szCs w:val="28"/>
        </w:rPr>
        <w:t xml:space="preserve">2) </w:t>
      </w:r>
      <w:r w:rsidR="009479E6">
        <w:rPr>
          <w:rStyle w:val="c3"/>
          <w:sz w:val="28"/>
          <w:szCs w:val="28"/>
        </w:rPr>
        <w:t>т</w:t>
      </w:r>
      <w:r w:rsidRPr="00CB5EDE">
        <w:rPr>
          <w:rStyle w:val="c3"/>
          <w:sz w:val="28"/>
          <w:szCs w:val="28"/>
        </w:rPr>
        <w:t>ренировка носового выдоха. Ребенок глубоко вдыхает и длительно выдыхает</w:t>
      </w:r>
      <w:r w:rsidR="00CB5EDE" w:rsidRPr="00CB5EDE">
        <w:rPr>
          <w:rStyle w:val="c3"/>
          <w:sz w:val="28"/>
          <w:szCs w:val="28"/>
        </w:rPr>
        <w:t xml:space="preserve"> через нос, рот при этом закрыт;</w:t>
      </w:r>
    </w:p>
    <w:p w:rsidR="00A26D39" w:rsidRPr="00CB5EDE" w:rsidRDefault="00A26D39" w:rsidP="009479E6">
      <w:pPr>
        <w:pStyle w:val="c5"/>
        <w:shd w:val="clear" w:color="auto" w:fill="FFFFFF"/>
        <w:spacing w:before="0" w:beforeAutospacing="0" w:after="0" w:afterAutospacing="0" w:line="360" w:lineRule="auto"/>
        <w:ind w:right="-284" w:firstLine="709"/>
        <w:jc w:val="both"/>
        <w:rPr>
          <w:rStyle w:val="c3"/>
          <w:sz w:val="28"/>
          <w:szCs w:val="28"/>
        </w:rPr>
      </w:pPr>
      <w:r w:rsidRPr="00CB5EDE">
        <w:rPr>
          <w:rStyle w:val="c3"/>
          <w:sz w:val="28"/>
          <w:szCs w:val="28"/>
        </w:rPr>
        <w:t xml:space="preserve">3) </w:t>
      </w:r>
      <w:r w:rsidR="009479E6">
        <w:rPr>
          <w:rStyle w:val="c3"/>
          <w:sz w:val="28"/>
          <w:szCs w:val="28"/>
        </w:rPr>
        <w:t>т</w:t>
      </w:r>
      <w:r w:rsidRPr="00CB5EDE">
        <w:rPr>
          <w:rStyle w:val="c3"/>
          <w:sz w:val="28"/>
          <w:szCs w:val="28"/>
        </w:rPr>
        <w:t>ренировка ротового выдоха. Ребен</w:t>
      </w:r>
      <w:r w:rsidR="00CB5EDE" w:rsidRPr="00CB5EDE">
        <w:rPr>
          <w:rStyle w:val="c3"/>
          <w:sz w:val="28"/>
          <w:szCs w:val="28"/>
        </w:rPr>
        <w:t>ок вдыхает и выдыхает через рот;</w:t>
      </w:r>
    </w:p>
    <w:p w:rsidR="00A26D39" w:rsidRPr="00CB5EDE"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CB5EDE">
        <w:rPr>
          <w:rStyle w:val="c3"/>
          <w:color w:val="000000"/>
          <w:sz w:val="28"/>
          <w:szCs w:val="28"/>
        </w:rPr>
        <w:t xml:space="preserve">4) </w:t>
      </w:r>
      <w:r w:rsidR="009479E6">
        <w:rPr>
          <w:rStyle w:val="c3"/>
          <w:color w:val="000000"/>
          <w:sz w:val="28"/>
          <w:szCs w:val="28"/>
        </w:rPr>
        <w:t>в</w:t>
      </w:r>
      <w:r w:rsidRPr="00CB5EDE">
        <w:rPr>
          <w:rStyle w:val="c3"/>
          <w:color w:val="000000"/>
          <w:sz w:val="28"/>
          <w:szCs w:val="28"/>
        </w:rPr>
        <w:t>дох через нос, длительный выдох через рот. Необходимо следить, чтобы ребенок не поднимал плеч</w:t>
      </w:r>
      <w:r w:rsidR="00CB5EDE" w:rsidRPr="00CB5EDE">
        <w:rPr>
          <w:rStyle w:val="c3"/>
          <w:color w:val="000000"/>
          <w:sz w:val="28"/>
          <w:szCs w:val="28"/>
        </w:rPr>
        <w:t>и и не напрягался;</w:t>
      </w:r>
    </w:p>
    <w:p w:rsidR="00A26D39" w:rsidRPr="00CB5EDE"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sidRPr="00CB5EDE">
        <w:rPr>
          <w:rStyle w:val="c3"/>
          <w:color w:val="000000"/>
          <w:sz w:val="28"/>
          <w:szCs w:val="28"/>
        </w:rPr>
        <w:t xml:space="preserve">5) </w:t>
      </w:r>
      <w:r w:rsidR="009479E6">
        <w:rPr>
          <w:rStyle w:val="c3"/>
          <w:color w:val="000000"/>
          <w:sz w:val="28"/>
          <w:szCs w:val="28"/>
        </w:rPr>
        <w:t>в</w:t>
      </w:r>
      <w:r w:rsidR="00CB5EDE" w:rsidRPr="00CB5EDE">
        <w:rPr>
          <w:rStyle w:val="c3"/>
          <w:color w:val="000000"/>
          <w:sz w:val="28"/>
          <w:szCs w:val="28"/>
        </w:rPr>
        <w:t>дох через рот, выдох через нос</w:t>
      </w:r>
      <w:r w:rsidRPr="00CB5EDE">
        <w:rPr>
          <w:rStyle w:val="c3"/>
          <w:color w:val="000000"/>
          <w:sz w:val="28"/>
          <w:szCs w:val="28"/>
        </w:rPr>
        <w:t>[15]</w:t>
      </w:r>
      <w:r w:rsidR="00CB5EDE" w:rsidRPr="00CB5EDE">
        <w:rPr>
          <w:rStyle w:val="c3"/>
          <w:color w:val="000000"/>
          <w:sz w:val="28"/>
          <w:szCs w:val="28"/>
        </w:rPr>
        <w:t>.</w:t>
      </w:r>
    </w:p>
    <w:p w:rsidR="00A26D39" w:rsidRDefault="00A26D39" w:rsidP="009479E6">
      <w:pPr>
        <w:pStyle w:val="c5"/>
        <w:shd w:val="clear" w:color="auto" w:fill="FFFFFF"/>
        <w:spacing w:before="0" w:beforeAutospacing="0" w:after="0" w:afterAutospacing="0" w:line="360" w:lineRule="auto"/>
        <w:ind w:right="-284" w:firstLine="709"/>
        <w:jc w:val="both"/>
        <w:rPr>
          <w:rStyle w:val="c3"/>
          <w:sz w:val="28"/>
          <w:szCs w:val="28"/>
        </w:rPr>
      </w:pPr>
      <w:r w:rsidRPr="00CB5EDE">
        <w:rPr>
          <w:rStyle w:val="c3"/>
          <w:sz w:val="28"/>
          <w:szCs w:val="28"/>
        </w:rPr>
        <w:t>Дыхательная гимнастика с использованием игровых приемов может быть абсолютно разной, ее применение зависит, главным образом, от особенностей развития детей и тяжестью нарушений их речи.</w:t>
      </w:r>
    </w:p>
    <w:p w:rsidR="00824468" w:rsidRDefault="002D7836" w:rsidP="009479E6">
      <w:pPr>
        <w:pStyle w:val="c5"/>
        <w:shd w:val="clear" w:color="auto" w:fill="FFFFFF"/>
        <w:spacing w:before="0" w:beforeAutospacing="0" w:after="0" w:afterAutospacing="0" w:line="360" w:lineRule="auto"/>
        <w:ind w:right="-284" w:firstLine="709"/>
        <w:jc w:val="both"/>
        <w:rPr>
          <w:rStyle w:val="c3"/>
          <w:sz w:val="28"/>
          <w:szCs w:val="28"/>
        </w:rPr>
      </w:pPr>
      <w:r>
        <w:rPr>
          <w:rStyle w:val="c3"/>
          <w:sz w:val="28"/>
          <w:szCs w:val="28"/>
        </w:rPr>
        <w:t xml:space="preserve">Воспитатели нашего детского сада создали </w:t>
      </w:r>
      <w:r w:rsidR="00DD1F48">
        <w:rPr>
          <w:rStyle w:val="c3"/>
          <w:sz w:val="28"/>
          <w:szCs w:val="28"/>
        </w:rPr>
        <w:t xml:space="preserve">большую </w:t>
      </w:r>
      <w:r>
        <w:rPr>
          <w:rStyle w:val="c3"/>
          <w:sz w:val="28"/>
          <w:szCs w:val="28"/>
        </w:rPr>
        <w:t>картотеку</w:t>
      </w:r>
      <w:r w:rsidR="00824468">
        <w:rPr>
          <w:rStyle w:val="c3"/>
          <w:sz w:val="28"/>
          <w:szCs w:val="28"/>
        </w:rPr>
        <w:t xml:space="preserve"> с игровыми формами дыхательной гимнастики для детей с тяжёлыми нарушениями речи.</w:t>
      </w:r>
      <w:r>
        <w:rPr>
          <w:rStyle w:val="c3"/>
          <w:sz w:val="28"/>
          <w:szCs w:val="28"/>
        </w:rPr>
        <w:t xml:space="preserve"> В неё входят следующие упражнения:</w:t>
      </w:r>
    </w:p>
    <w:p w:rsidR="008A7B53" w:rsidRDefault="008A7B53" w:rsidP="009479E6">
      <w:pPr>
        <w:pStyle w:val="c5"/>
        <w:shd w:val="clear" w:color="auto" w:fill="FFFFFF"/>
        <w:spacing w:before="0" w:beforeAutospacing="0" w:after="0" w:afterAutospacing="0" w:line="360" w:lineRule="auto"/>
        <w:ind w:right="-284" w:firstLine="709"/>
        <w:jc w:val="both"/>
        <w:rPr>
          <w:sz w:val="28"/>
          <w:szCs w:val="28"/>
        </w:rPr>
      </w:pPr>
      <w:r w:rsidRPr="00BD23D5">
        <w:rPr>
          <w:sz w:val="28"/>
          <w:szCs w:val="28"/>
        </w:rPr>
        <w:t xml:space="preserve"> 1) </w:t>
      </w:r>
      <w:r w:rsidR="00824468" w:rsidRPr="00BD23D5">
        <w:rPr>
          <w:sz w:val="28"/>
          <w:szCs w:val="28"/>
        </w:rPr>
        <w:t>«Футбол».</w:t>
      </w:r>
      <w:r w:rsidR="009C2C11">
        <w:rPr>
          <w:sz w:val="28"/>
          <w:szCs w:val="28"/>
        </w:rPr>
        <w:t xml:space="preserve"> </w:t>
      </w:r>
      <w:r>
        <w:rPr>
          <w:sz w:val="28"/>
          <w:szCs w:val="28"/>
        </w:rPr>
        <w:t>Делаем из кусочка ваты шарик (</w:t>
      </w:r>
      <w:r w:rsidR="00824468" w:rsidRPr="00A81B91">
        <w:rPr>
          <w:sz w:val="28"/>
          <w:szCs w:val="28"/>
        </w:rPr>
        <w:t>мяч</w:t>
      </w:r>
      <w:r>
        <w:rPr>
          <w:sz w:val="28"/>
          <w:szCs w:val="28"/>
        </w:rPr>
        <w:t>)</w:t>
      </w:r>
      <w:r w:rsidR="00824468" w:rsidRPr="00A81B91">
        <w:rPr>
          <w:sz w:val="28"/>
          <w:szCs w:val="28"/>
        </w:rPr>
        <w:t>. Ворота – два кубика или карандаша. Ребенок дует на «мяч», пытаясь «забить гол»</w:t>
      </w:r>
      <w:r>
        <w:rPr>
          <w:sz w:val="28"/>
          <w:szCs w:val="28"/>
        </w:rPr>
        <w:t>.</w:t>
      </w:r>
    </w:p>
    <w:p w:rsidR="00824468" w:rsidRPr="00A81B91" w:rsidRDefault="002D7836"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2</w:t>
      </w:r>
      <w:r w:rsidR="008A7B53" w:rsidRPr="00BD23D5">
        <w:rPr>
          <w:rFonts w:ascii="Times New Roman" w:hAnsi="Times New Roman" w:cs="Times New Roman"/>
          <w:sz w:val="28"/>
          <w:szCs w:val="28"/>
        </w:rPr>
        <w:t>)</w:t>
      </w:r>
      <w:r w:rsidR="00824468" w:rsidRPr="00BD23D5">
        <w:rPr>
          <w:rFonts w:ascii="Times New Roman" w:hAnsi="Times New Roman" w:cs="Times New Roman"/>
          <w:sz w:val="28"/>
          <w:szCs w:val="28"/>
        </w:rPr>
        <w:t xml:space="preserve"> «Бабочка».</w:t>
      </w:r>
      <w:r w:rsidR="009C2C11">
        <w:rPr>
          <w:rFonts w:ascii="Times New Roman" w:hAnsi="Times New Roman" w:cs="Times New Roman"/>
          <w:sz w:val="28"/>
          <w:szCs w:val="28"/>
        </w:rPr>
        <w:t xml:space="preserve"> </w:t>
      </w:r>
      <w:r w:rsidR="00824468">
        <w:rPr>
          <w:rFonts w:ascii="Times New Roman" w:hAnsi="Times New Roman" w:cs="Times New Roman"/>
          <w:sz w:val="28"/>
          <w:szCs w:val="28"/>
        </w:rPr>
        <w:t>Из бумаги заготовлено</w:t>
      </w:r>
      <w:r w:rsidR="00824468" w:rsidRPr="00A81B91">
        <w:rPr>
          <w:rFonts w:ascii="Times New Roman" w:hAnsi="Times New Roman" w:cs="Times New Roman"/>
          <w:sz w:val="28"/>
          <w:szCs w:val="28"/>
        </w:rPr>
        <w:t xml:space="preserve"> несколько бабочек. К каждой бабочке привя</w:t>
      </w:r>
      <w:r w:rsidR="00824468">
        <w:rPr>
          <w:rFonts w:ascii="Times New Roman" w:hAnsi="Times New Roman" w:cs="Times New Roman"/>
          <w:sz w:val="28"/>
          <w:szCs w:val="28"/>
        </w:rPr>
        <w:t>зана</w:t>
      </w:r>
      <w:r w:rsidR="008A7B53">
        <w:rPr>
          <w:rFonts w:ascii="Times New Roman" w:hAnsi="Times New Roman" w:cs="Times New Roman"/>
          <w:sz w:val="28"/>
          <w:szCs w:val="28"/>
        </w:rPr>
        <w:t xml:space="preserve"> нитка</w:t>
      </w:r>
      <w:r w:rsidR="00824468" w:rsidRPr="00A81B91">
        <w:rPr>
          <w:rFonts w:ascii="Times New Roman" w:hAnsi="Times New Roman" w:cs="Times New Roman"/>
          <w:sz w:val="28"/>
          <w:szCs w:val="28"/>
        </w:rPr>
        <w:t xml:space="preserve"> на уровне лица ребенка. </w:t>
      </w:r>
      <w:r w:rsidR="008A7B53">
        <w:rPr>
          <w:rFonts w:ascii="Times New Roman" w:hAnsi="Times New Roman" w:cs="Times New Roman"/>
          <w:sz w:val="28"/>
          <w:szCs w:val="28"/>
        </w:rPr>
        <w:t>Дети должны дуть</w:t>
      </w:r>
      <w:r w:rsidR="00824468" w:rsidRPr="00A81B91">
        <w:rPr>
          <w:rFonts w:ascii="Times New Roman" w:hAnsi="Times New Roman" w:cs="Times New Roman"/>
          <w:sz w:val="28"/>
          <w:szCs w:val="28"/>
        </w:rPr>
        <w:t xml:space="preserve"> на бабочку длительным плавным выдохом, «чтобы она полетела».</w:t>
      </w:r>
    </w:p>
    <w:p w:rsidR="00824468" w:rsidRDefault="002D7836"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3</w:t>
      </w:r>
      <w:r w:rsidR="008A7B53" w:rsidRPr="00BD23D5">
        <w:rPr>
          <w:rFonts w:ascii="Times New Roman" w:hAnsi="Times New Roman" w:cs="Times New Roman"/>
          <w:sz w:val="28"/>
          <w:szCs w:val="28"/>
        </w:rPr>
        <w:t xml:space="preserve">) </w:t>
      </w:r>
      <w:r w:rsidR="00824468" w:rsidRPr="00BD23D5">
        <w:rPr>
          <w:rFonts w:ascii="Times New Roman" w:hAnsi="Times New Roman" w:cs="Times New Roman"/>
          <w:sz w:val="28"/>
          <w:szCs w:val="28"/>
        </w:rPr>
        <w:t>«Мыльные пузыри».</w:t>
      </w:r>
      <w:r w:rsidR="009C2C11">
        <w:rPr>
          <w:rFonts w:ascii="Times New Roman" w:hAnsi="Times New Roman" w:cs="Times New Roman"/>
          <w:sz w:val="28"/>
          <w:szCs w:val="28"/>
        </w:rPr>
        <w:t xml:space="preserve"> </w:t>
      </w:r>
      <w:r w:rsidR="008A7B53">
        <w:rPr>
          <w:rFonts w:ascii="Times New Roman" w:hAnsi="Times New Roman" w:cs="Times New Roman"/>
          <w:sz w:val="28"/>
          <w:szCs w:val="28"/>
        </w:rPr>
        <w:t>Довольно редкая игра для нашего детского сада, но наиболее интересная для детей:</w:t>
      </w:r>
      <w:r w:rsidR="00824468" w:rsidRPr="00A81B91">
        <w:rPr>
          <w:rFonts w:ascii="Times New Roman" w:hAnsi="Times New Roman" w:cs="Times New Roman"/>
          <w:sz w:val="28"/>
          <w:szCs w:val="28"/>
        </w:rPr>
        <w:t xml:space="preserve"> вдох – носом, а выдох через сложенные в трубочку губы, длинный и мягкий</w:t>
      </w:r>
      <w:r w:rsidR="008A7B53">
        <w:rPr>
          <w:rFonts w:ascii="Times New Roman" w:hAnsi="Times New Roman" w:cs="Times New Roman"/>
          <w:sz w:val="28"/>
          <w:szCs w:val="28"/>
        </w:rPr>
        <w:t xml:space="preserve"> выдох</w:t>
      </w:r>
      <w:r w:rsidR="00824468" w:rsidRPr="00A81B91">
        <w:rPr>
          <w:rFonts w:ascii="Times New Roman" w:hAnsi="Times New Roman" w:cs="Times New Roman"/>
          <w:sz w:val="28"/>
          <w:szCs w:val="28"/>
        </w:rPr>
        <w:t>, тогда пузырь получится большой и красивый.</w:t>
      </w:r>
    </w:p>
    <w:p w:rsidR="00DD1F48" w:rsidRDefault="00824468"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для сенсорного развития детей с </w:t>
      </w:r>
      <w:r w:rsidR="00C36F04">
        <w:rPr>
          <w:rFonts w:ascii="Times New Roman" w:hAnsi="Times New Roman" w:cs="Times New Roman"/>
          <w:sz w:val="28"/>
          <w:szCs w:val="28"/>
        </w:rPr>
        <w:t>ОНР</w:t>
      </w:r>
      <w:r>
        <w:rPr>
          <w:rFonts w:ascii="Times New Roman" w:hAnsi="Times New Roman" w:cs="Times New Roman"/>
          <w:sz w:val="28"/>
          <w:szCs w:val="28"/>
        </w:rPr>
        <w:t xml:space="preserve"> в нашей группе активно используются</w:t>
      </w:r>
      <w:r w:rsidRPr="00A81B91">
        <w:rPr>
          <w:rFonts w:ascii="Times New Roman" w:hAnsi="Times New Roman" w:cs="Times New Roman"/>
          <w:sz w:val="28"/>
          <w:szCs w:val="28"/>
        </w:rPr>
        <w:t xml:space="preserve"> де</w:t>
      </w:r>
      <w:r>
        <w:rPr>
          <w:rFonts w:ascii="Times New Roman" w:hAnsi="Times New Roman" w:cs="Times New Roman"/>
          <w:sz w:val="28"/>
          <w:szCs w:val="28"/>
        </w:rPr>
        <w:t>тские дудочки, губные гармошки, которые помогают в трениро</w:t>
      </w:r>
      <w:r w:rsidRPr="00A81B91">
        <w:rPr>
          <w:rFonts w:ascii="Times New Roman" w:hAnsi="Times New Roman" w:cs="Times New Roman"/>
          <w:sz w:val="28"/>
          <w:szCs w:val="28"/>
        </w:rPr>
        <w:t xml:space="preserve">вке у ребенка плавного и длительного выдоха. </w:t>
      </w:r>
    </w:p>
    <w:p w:rsidR="001A0CE7" w:rsidRDefault="001A0CE7" w:rsidP="009479E6">
      <w:pPr>
        <w:spacing w:after="0" w:line="360" w:lineRule="auto"/>
        <w:ind w:right="-284" w:firstLine="709"/>
        <w:jc w:val="both"/>
        <w:rPr>
          <w:rFonts w:ascii="Times New Roman" w:hAnsi="Times New Roman" w:cs="Times New Roman"/>
          <w:sz w:val="28"/>
          <w:szCs w:val="28"/>
        </w:rPr>
      </w:pPr>
      <w:r w:rsidRPr="001A0CE7">
        <w:rPr>
          <w:rFonts w:ascii="Times New Roman" w:hAnsi="Times New Roman" w:cs="Times New Roman"/>
          <w:sz w:val="28"/>
          <w:szCs w:val="28"/>
        </w:rPr>
        <w:t>Ведущее место в комплексном подходе к коррекции ОНР отводится формированию</w:t>
      </w:r>
      <w:r w:rsidR="00C5109E">
        <w:rPr>
          <w:rFonts w:ascii="Times New Roman" w:hAnsi="Times New Roman" w:cs="Times New Roman"/>
          <w:sz w:val="28"/>
          <w:szCs w:val="28"/>
        </w:rPr>
        <w:t xml:space="preserve"> </w:t>
      </w:r>
      <w:r w:rsidRPr="001A0CE7">
        <w:rPr>
          <w:rFonts w:ascii="Times New Roman" w:hAnsi="Times New Roman" w:cs="Times New Roman"/>
          <w:sz w:val="28"/>
          <w:szCs w:val="28"/>
        </w:rPr>
        <w:t>фонематического восприятия, т. е. способности воспринимать и различать звуки речи</w:t>
      </w:r>
      <w:r w:rsidR="00961A62">
        <w:rPr>
          <w:rFonts w:ascii="Times New Roman" w:hAnsi="Times New Roman" w:cs="Times New Roman"/>
          <w:sz w:val="28"/>
          <w:szCs w:val="28"/>
        </w:rPr>
        <w:t xml:space="preserve"> </w:t>
      </w:r>
      <w:r w:rsidRPr="001A0CE7">
        <w:rPr>
          <w:rFonts w:ascii="Times New Roman" w:hAnsi="Times New Roman" w:cs="Times New Roman"/>
          <w:sz w:val="28"/>
          <w:szCs w:val="28"/>
        </w:rPr>
        <w:t>(фонемы). Развитие фонематического восприятия положительно влияет на формирование всей</w:t>
      </w:r>
      <w:r w:rsidR="00C5109E">
        <w:rPr>
          <w:rFonts w:ascii="Times New Roman" w:hAnsi="Times New Roman" w:cs="Times New Roman"/>
          <w:sz w:val="28"/>
          <w:szCs w:val="28"/>
        </w:rPr>
        <w:t xml:space="preserve">  </w:t>
      </w:r>
      <w:r w:rsidRPr="001A0CE7">
        <w:rPr>
          <w:rFonts w:ascii="Times New Roman" w:hAnsi="Times New Roman" w:cs="Times New Roman"/>
          <w:sz w:val="28"/>
          <w:szCs w:val="28"/>
        </w:rPr>
        <w:t>фонетической стороны речи, в том числе слоговой структуры слова. При планомерной работе</w:t>
      </w:r>
      <w:r w:rsidR="00C5109E">
        <w:rPr>
          <w:rFonts w:ascii="Times New Roman" w:hAnsi="Times New Roman" w:cs="Times New Roman"/>
          <w:sz w:val="28"/>
          <w:szCs w:val="28"/>
        </w:rPr>
        <w:t xml:space="preserve"> </w:t>
      </w:r>
      <w:r w:rsidRPr="001A0CE7">
        <w:rPr>
          <w:rFonts w:ascii="Times New Roman" w:hAnsi="Times New Roman" w:cs="Times New Roman"/>
          <w:sz w:val="28"/>
          <w:szCs w:val="28"/>
        </w:rPr>
        <w:t>по развитию фонематического слуха дети намного лучше воспринимают и различают</w:t>
      </w:r>
      <w:r>
        <w:rPr>
          <w:rFonts w:ascii="Times New Roman" w:hAnsi="Times New Roman" w:cs="Times New Roman"/>
          <w:sz w:val="28"/>
          <w:szCs w:val="28"/>
        </w:rPr>
        <w:t xml:space="preserve"> о</w:t>
      </w:r>
      <w:r w:rsidRPr="001A0CE7">
        <w:rPr>
          <w:rFonts w:ascii="Times New Roman" w:hAnsi="Times New Roman" w:cs="Times New Roman"/>
          <w:sz w:val="28"/>
          <w:szCs w:val="28"/>
        </w:rPr>
        <w:t>кончания слов, приставки в однокоренных словах, общие суффиксы, предлоги при стечении</w:t>
      </w:r>
      <w:r w:rsidR="00C5109E">
        <w:rPr>
          <w:rFonts w:ascii="Times New Roman" w:hAnsi="Times New Roman" w:cs="Times New Roman"/>
          <w:sz w:val="28"/>
          <w:szCs w:val="28"/>
        </w:rPr>
        <w:t xml:space="preserve"> </w:t>
      </w:r>
      <w:r w:rsidRPr="001A0CE7">
        <w:rPr>
          <w:rFonts w:ascii="Times New Roman" w:hAnsi="Times New Roman" w:cs="Times New Roman"/>
          <w:sz w:val="28"/>
          <w:szCs w:val="28"/>
        </w:rPr>
        <w:t>согласных звуков и т. п. кроме того, без достаточной сформированности основ</w:t>
      </w:r>
      <w:r w:rsidR="00EA482B">
        <w:rPr>
          <w:rFonts w:ascii="Times New Roman" w:hAnsi="Times New Roman" w:cs="Times New Roman"/>
          <w:sz w:val="28"/>
          <w:szCs w:val="28"/>
        </w:rPr>
        <w:t xml:space="preserve"> </w:t>
      </w:r>
      <w:r w:rsidRPr="001A0CE7">
        <w:rPr>
          <w:rFonts w:ascii="Times New Roman" w:hAnsi="Times New Roman" w:cs="Times New Roman"/>
          <w:sz w:val="28"/>
          <w:szCs w:val="28"/>
        </w:rPr>
        <w:t>фонематического восприятия невозможно становления его высшей ступени – звуковогоанализа. В свою очередь, без длительных специальных упражнений по формированию навыко</w:t>
      </w:r>
      <w:r>
        <w:rPr>
          <w:rFonts w:ascii="Times New Roman" w:hAnsi="Times New Roman" w:cs="Times New Roman"/>
          <w:sz w:val="28"/>
          <w:szCs w:val="28"/>
        </w:rPr>
        <w:t xml:space="preserve">в </w:t>
      </w:r>
      <w:r w:rsidRPr="001A0CE7">
        <w:rPr>
          <w:rFonts w:ascii="Times New Roman" w:hAnsi="Times New Roman" w:cs="Times New Roman"/>
          <w:sz w:val="28"/>
          <w:szCs w:val="28"/>
        </w:rPr>
        <w:t>звукового анализа и синтеза дети с общим недоразвитием речи не овладевают грамотным</w:t>
      </w:r>
      <w:r w:rsidR="00C5109E">
        <w:rPr>
          <w:rFonts w:ascii="Times New Roman" w:hAnsi="Times New Roman" w:cs="Times New Roman"/>
          <w:sz w:val="28"/>
          <w:szCs w:val="28"/>
        </w:rPr>
        <w:t xml:space="preserve"> </w:t>
      </w:r>
      <w:r w:rsidRPr="001A0CE7">
        <w:rPr>
          <w:rFonts w:ascii="Times New Roman" w:hAnsi="Times New Roman" w:cs="Times New Roman"/>
          <w:sz w:val="28"/>
          <w:szCs w:val="28"/>
        </w:rPr>
        <w:t>чтением и письмом. Поэтому одной из важнейших задач коррекционного обучения</w:t>
      </w:r>
      <w:r w:rsidR="00C5109E">
        <w:rPr>
          <w:rFonts w:ascii="Times New Roman" w:hAnsi="Times New Roman" w:cs="Times New Roman"/>
          <w:sz w:val="28"/>
          <w:szCs w:val="28"/>
        </w:rPr>
        <w:t xml:space="preserve"> </w:t>
      </w:r>
      <w:r w:rsidRPr="001A0CE7">
        <w:rPr>
          <w:rFonts w:ascii="Times New Roman" w:hAnsi="Times New Roman" w:cs="Times New Roman"/>
          <w:sz w:val="28"/>
          <w:szCs w:val="28"/>
        </w:rPr>
        <w:t>дошкольников с ОНР является обучение грамоте. Звук и буква изучаются параллельно, что</w:t>
      </w:r>
      <w:r w:rsidR="00EA482B">
        <w:rPr>
          <w:rFonts w:ascii="Times New Roman" w:hAnsi="Times New Roman" w:cs="Times New Roman"/>
          <w:sz w:val="28"/>
          <w:szCs w:val="28"/>
        </w:rPr>
        <w:t xml:space="preserve"> </w:t>
      </w:r>
      <w:r w:rsidRPr="001A0CE7">
        <w:rPr>
          <w:rFonts w:ascii="Times New Roman" w:hAnsi="Times New Roman" w:cs="Times New Roman"/>
          <w:sz w:val="28"/>
          <w:szCs w:val="28"/>
        </w:rPr>
        <w:t>ускоряет процесс формирования навыка послогового чтения.</w:t>
      </w:r>
    </w:p>
    <w:p w:rsidR="00A26D39" w:rsidRPr="00872CC4" w:rsidRDefault="00824468" w:rsidP="009479E6">
      <w:pPr>
        <w:pStyle w:val="a4"/>
        <w:shd w:val="clear" w:color="auto" w:fill="FFFFFF"/>
        <w:spacing w:before="0" w:beforeAutospacing="0" w:after="0" w:afterAutospacing="0" w:line="360" w:lineRule="auto"/>
        <w:ind w:right="-284" w:firstLine="709"/>
        <w:jc w:val="both"/>
        <w:rPr>
          <w:rStyle w:val="c3"/>
          <w:color w:val="000000"/>
          <w:sz w:val="28"/>
          <w:szCs w:val="28"/>
        </w:rPr>
      </w:pPr>
      <w:r>
        <w:rPr>
          <w:rStyle w:val="c3"/>
          <w:color w:val="000000"/>
          <w:sz w:val="28"/>
          <w:szCs w:val="28"/>
        </w:rPr>
        <w:t>З</w:t>
      </w:r>
      <w:r w:rsidR="00A26D39" w:rsidRPr="00982CE5">
        <w:rPr>
          <w:rStyle w:val="c3"/>
          <w:color w:val="000000"/>
          <w:sz w:val="28"/>
          <w:szCs w:val="28"/>
        </w:rPr>
        <w:t xml:space="preserve">начительное внимание уделяю развитию мелкой моторики у детей с нарушением речи, которая </w:t>
      </w:r>
      <w:r>
        <w:rPr>
          <w:rStyle w:val="c3"/>
          <w:color w:val="000000"/>
          <w:sz w:val="28"/>
          <w:szCs w:val="28"/>
        </w:rPr>
        <w:t xml:space="preserve">ведется мною </w:t>
      </w:r>
      <w:r w:rsidR="0002058B">
        <w:rPr>
          <w:rStyle w:val="c3"/>
          <w:color w:val="000000"/>
          <w:sz w:val="28"/>
          <w:szCs w:val="28"/>
        </w:rPr>
        <w:t>в старшей группе</w:t>
      </w:r>
      <w:r w:rsidR="00A26D39">
        <w:rPr>
          <w:rStyle w:val="c3"/>
          <w:color w:val="000000"/>
          <w:sz w:val="28"/>
          <w:szCs w:val="28"/>
        </w:rPr>
        <w:t>.</w:t>
      </w:r>
      <w:r w:rsidR="00C5109E">
        <w:rPr>
          <w:rStyle w:val="c3"/>
          <w:color w:val="000000"/>
          <w:sz w:val="28"/>
          <w:szCs w:val="28"/>
        </w:rPr>
        <w:t xml:space="preserve"> </w:t>
      </w:r>
      <w:r w:rsidR="00A26D39" w:rsidRPr="00872CC4">
        <w:rPr>
          <w:rStyle w:val="c3"/>
          <w:color w:val="000000"/>
          <w:sz w:val="28"/>
          <w:szCs w:val="28"/>
        </w:rPr>
        <w:t xml:space="preserve">Для развития мелкой моторики рук и координации движений </w:t>
      </w:r>
      <w:r w:rsidR="00A7345C">
        <w:rPr>
          <w:rStyle w:val="c3"/>
          <w:color w:val="000000"/>
          <w:sz w:val="28"/>
          <w:szCs w:val="28"/>
        </w:rPr>
        <w:t xml:space="preserve">мы используем </w:t>
      </w:r>
      <w:r w:rsidR="00A26D39" w:rsidRPr="00872CC4">
        <w:rPr>
          <w:rStyle w:val="c3"/>
          <w:color w:val="000000"/>
          <w:sz w:val="28"/>
          <w:szCs w:val="28"/>
        </w:rPr>
        <w:t>разные методы и приемы работы:</w:t>
      </w:r>
    </w:p>
    <w:p w:rsidR="00A26D39" w:rsidRPr="00872CC4" w:rsidRDefault="00A26D39" w:rsidP="009479E6">
      <w:pPr>
        <w:spacing w:after="0" w:line="360" w:lineRule="auto"/>
        <w:ind w:right="-284" w:firstLine="709"/>
        <w:jc w:val="both"/>
        <w:rPr>
          <w:rStyle w:val="c3"/>
          <w:rFonts w:ascii="Times New Roman" w:eastAsia="Times New Roman" w:hAnsi="Times New Roman" w:cs="Times New Roman"/>
          <w:color w:val="000000"/>
          <w:sz w:val="28"/>
          <w:szCs w:val="28"/>
        </w:rPr>
      </w:pPr>
      <w:r w:rsidRPr="00872CC4">
        <w:rPr>
          <w:rStyle w:val="c3"/>
          <w:rFonts w:ascii="Times New Roman" w:eastAsia="Times New Roman" w:hAnsi="Times New Roman" w:cs="Times New Roman"/>
          <w:color w:val="000000"/>
          <w:sz w:val="28"/>
          <w:szCs w:val="28"/>
        </w:rPr>
        <w:t xml:space="preserve">– </w:t>
      </w:r>
      <w:r>
        <w:rPr>
          <w:rStyle w:val="c3"/>
          <w:rFonts w:ascii="Times New Roman" w:eastAsia="Times New Roman" w:hAnsi="Times New Roman" w:cs="Times New Roman"/>
          <w:color w:val="000000"/>
          <w:sz w:val="28"/>
          <w:szCs w:val="28"/>
        </w:rPr>
        <w:t xml:space="preserve">массаж кистей и пальцев </w:t>
      </w:r>
      <w:r w:rsidR="008965EB">
        <w:rPr>
          <w:rStyle w:val="c3"/>
          <w:rFonts w:ascii="Times New Roman" w:eastAsia="Times New Roman" w:hAnsi="Times New Roman" w:cs="Times New Roman"/>
          <w:color w:val="000000"/>
          <w:sz w:val="28"/>
          <w:szCs w:val="28"/>
        </w:rPr>
        <w:t>рук;</w:t>
      </w:r>
    </w:p>
    <w:p w:rsidR="00A26D39" w:rsidRDefault="00A26D39" w:rsidP="009479E6">
      <w:pPr>
        <w:pStyle w:val="c5"/>
        <w:shd w:val="clear" w:color="auto" w:fill="FFFFFF"/>
        <w:spacing w:before="0" w:beforeAutospacing="0" w:after="0" w:afterAutospacing="0" w:line="360" w:lineRule="auto"/>
        <w:ind w:right="-284" w:firstLine="709"/>
        <w:jc w:val="both"/>
        <w:rPr>
          <w:sz w:val="28"/>
          <w:szCs w:val="28"/>
        </w:rPr>
      </w:pPr>
      <w:r w:rsidRPr="00872CC4">
        <w:rPr>
          <w:rStyle w:val="c3"/>
          <w:color w:val="000000"/>
          <w:sz w:val="28"/>
          <w:szCs w:val="28"/>
        </w:rPr>
        <w:t xml:space="preserve">– </w:t>
      </w:r>
      <w:r>
        <w:rPr>
          <w:sz w:val="28"/>
          <w:szCs w:val="28"/>
        </w:rPr>
        <w:t>п</w:t>
      </w:r>
      <w:r w:rsidR="00A124E2">
        <w:rPr>
          <w:sz w:val="28"/>
          <w:szCs w:val="28"/>
        </w:rPr>
        <w:t>альчиковую</w:t>
      </w:r>
      <w:r w:rsidRPr="00872CC4">
        <w:rPr>
          <w:sz w:val="28"/>
          <w:szCs w:val="28"/>
        </w:rPr>
        <w:t xml:space="preserve"> г</w:t>
      </w:r>
      <w:r w:rsidR="00A124E2">
        <w:rPr>
          <w:sz w:val="28"/>
          <w:szCs w:val="28"/>
        </w:rPr>
        <w:t>имнастику</w:t>
      </w:r>
      <w:r w:rsidRPr="00872CC4">
        <w:rPr>
          <w:sz w:val="28"/>
          <w:szCs w:val="28"/>
        </w:rPr>
        <w:t>, физкультминутки, пальчиковые игры со стихами, со скороговорками</w:t>
      </w:r>
      <w:r w:rsidR="008965EB">
        <w:rPr>
          <w:sz w:val="28"/>
          <w:szCs w:val="28"/>
        </w:rPr>
        <w:t xml:space="preserve"> и загадками;</w:t>
      </w:r>
    </w:p>
    <w:p w:rsidR="00A26D39" w:rsidRPr="00015C3A" w:rsidRDefault="00A26D39" w:rsidP="009479E6">
      <w:pPr>
        <w:pStyle w:val="c5"/>
        <w:shd w:val="clear" w:color="auto" w:fill="FFFFFF"/>
        <w:spacing w:before="0" w:beforeAutospacing="0" w:after="0" w:afterAutospacing="0" w:line="360" w:lineRule="auto"/>
        <w:ind w:right="-284" w:firstLine="709"/>
        <w:jc w:val="both"/>
        <w:rPr>
          <w:sz w:val="28"/>
          <w:szCs w:val="28"/>
        </w:rPr>
      </w:pPr>
      <w:r w:rsidRPr="00872CC4">
        <w:rPr>
          <w:rStyle w:val="c3"/>
          <w:color w:val="000000"/>
          <w:sz w:val="28"/>
          <w:szCs w:val="28"/>
        </w:rPr>
        <w:t xml:space="preserve">– </w:t>
      </w:r>
      <w:r>
        <w:rPr>
          <w:sz w:val="28"/>
          <w:szCs w:val="28"/>
        </w:rPr>
        <w:t>п</w:t>
      </w:r>
      <w:r w:rsidRPr="00872CC4">
        <w:rPr>
          <w:sz w:val="28"/>
          <w:szCs w:val="28"/>
        </w:rPr>
        <w:t>альчиковый театр</w:t>
      </w:r>
      <w:r w:rsidR="008965EB">
        <w:rPr>
          <w:sz w:val="28"/>
          <w:szCs w:val="28"/>
        </w:rPr>
        <w:t>;</w:t>
      </w:r>
    </w:p>
    <w:p w:rsidR="00A26D39" w:rsidRPr="00872CC4" w:rsidRDefault="00A26D39" w:rsidP="009479E6">
      <w:pPr>
        <w:spacing w:after="0" w:line="360" w:lineRule="auto"/>
        <w:ind w:right="-284" w:firstLine="709"/>
        <w:jc w:val="both"/>
        <w:rPr>
          <w:rStyle w:val="c3"/>
          <w:rFonts w:ascii="Times New Roman" w:eastAsia="Times New Roman" w:hAnsi="Times New Roman" w:cs="Times New Roman"/>
          <w:color w:val="000000"/>
          <w:sz w:val="28"/>
          <w:szCs w:val="28"/>
        </w:rPr>
      </w:pPr>
      <w:r w:rsidRPr="00872CC4">
        <w:rPr>
          <w:rStyle w:val="c3"/>
          <w:rFonts w:ascii="Times New Roman" w:eastAsia="Times New Roman" w:hAnsi="Times New Roman" w:cs="Times New Roman"/>
          <w:color w:val="000000"/>
          <w:sz w:val="28"/>
          <w:szCs w:val="28"/>
        </w:rPr>
        <w:t xml:space="preserve">– </w:t>
      </w:r>
      <w:r>
        <w:rPr>
          <w:rStyle w:val="c3"/>
          <w:rFonts w:ascii="Times New Roman" w:eastAsia="Times New Roman" w:hAnsi="Times New Roman" w:cs="Times New Roman"/>
          <w:color w:val="000000"/>
          <w:sz w:val="28"/>
          <w:szCs w:val="28"/>
        </w:rPr>
        <w:t>л</w:t>
      </w:r>
      <w:r w:rsidRPr="00872CC4">
        <w:rPr>
          <w:rStyle w:val="c3"/>
          <w:rFonts w:ascii="Times New Roman" w:eastAsia="Times New Roman" w:hAnsi="Times New Roman" w:cs="Times New Roman"/>
          <w:color w:val="000000"/>
          <w:sz w:val="28"/>
          <w:szCs w:val="28"/>
        </w:rPr>
        <w:t>епк</w:t>
      </w:r>
      <w:r w:rsidR="00A124E2">
        <w:rPr>
          <w:rStyle w:val="c3"/>
          <w:rFonts w:ascii="Times New Roman" w:eastAsia="Times New Roman" w:hAnsi="Times New Roman" w:cs="Times New Roman"/>
          <w:color w:val="000000"/>
          <w:sz w:val="28"/>
          <w:szCs w:val="28"/>
        </w:rPr>
        <w:t>у</w:t>
      </w:r>
      <w:r w:rsidRPr="00872CC4">
        <w:rPr>
          <w:rStyle w:val="c3"/>
          <w:rFonts w:ascii="Times New Roman" w:eastAsia="Times New Roman" w:hAnsi="Times New Roman" w:cs="Times New Roman"/>
          <w:color w:val="000000"/>
          <w:sz w:val="28"/>
          <w:szCs w:val="28"/>
        </w:rPr>
        <w:t xml:space="preserve"> из пластилина с использованием природного материала (семена, крупы, ракушки и т. д.)</w:t>
      </w:r>
      <w:r w:rsidR="00A124E2">
        <w:rPr>
          <w:rStyle w:val="c3"/>
          <w:rFonts w:ascii="Times New Roman" w:eastAsia="Times New Roman" w:hAnsi="Times New Roman" w:cs="Times New Roman"/>
          <w:color w:val="000000"/>
          <w:sz w:val="28"/>
          <w:szCs w:val="28"/>
        </w:rPr>
        <w:t xml:space="preserve"> и различных мелких украшений</w:t>
      </w:r>
      <w:r w:rsidR="008965EB">
        <w:rPr>
          <w:rStyle w:val="c3"/>
          <w:rFonts w:ascii="Times New Roman" w:eastAsia="Times New Roman" w:hAnsi="Times New Roman" w:cs="Times New Roman"/>
          <w:color w:val="000000"/>
          <w:sz w:val="28"/>
          <w:szCs w:val="28"/>
        </w:rPr>
        <w:t>;</w:t>
      </w:r>
    </w:p>
    <w:p w:rsidR="00A26D39" w:rsidRPr="00872CC4" w:rsidRDefault="00A26D39" w:rsidP="009479E6">
      <w:pPr>
        <w:spacing w:after="0" w:line="360" w:lineRule="auto"/>
        <w:ind w:right="-284" w:firstLine="709"/>
        <w:jc w:val="both"/>
        <w:rPr>
          <w:rStyle w:val="c3"/>
          <w:rFonts w:ascii="Times New Roman" w:eastAsia="Times New Roman" w:hAnsi="Times New Roman" w:cs="Times New Roman"/>
          <w:color w:val="000000"/>
          <w:sz w:val="28"/>
          <w:szCs w:val="28"/>
        </w:rPr>
      </w:pPr>
      <w:r w:rsidRPr="00872CC4">
        <w:rPr>
          <w:rStyle w:val="c3"/>
          <w:rFonts w:ascii="Times New Roman" w:eastAsia="Times New Roman" w:hAnsi="Times New Roman" w:cs="Times New Roman"/>
          <w:color w:val="000000"/>
          <w:sz w:val="28"/>
          <w:szCs w:val="28"/>
        </w:rPr>
        <w:t xml:space="preserve">– </w:t>
      </w:r>
      <w:r>
        <w:rPr>
          <w:rStyle w:val="c3"/>
          <w:rFonts w:ascii="Times New Roman" w:eastAsia="Times New Roman" w:hAnsi="Times New Roman" w:cs="Times New Roman"/>
          <w:color w:val="000000"/>
          <w:sz w:val="28"/>
          <w:szCs w:val="28"/>
        </w:rPr>
        <w:t>ра</w:t>
      </w:r>
      <w:r w:rsidR="008965EB">
        <w:rPr>
          <w:rStyle w:val="c3"/>
          <w:rFonts w:ascii="Times New Roman" w:eastAsia="Times New Roman" w:hAnsi="Times New Roman" w:cs="Times New Roman"/>
          <w:color w:val="000000"/>
          <w:sz w:val="28"/>
          <w:szCs w:val="28"/>
        </w:rPr>
        <w:t>звитие графической моторики;</w:t>
      </w:r>
    </w:p>
    <w:p w:rsidR="00A26D39" w:rsidRDefault="00A26D39" w:rsidP="009479E6">
      <w:pPr>
        <w:spacing w:after="0" w:line="360" w:lineRule="auto"/>
        <w:ind w:right="-284" w:firstLine="709"/>
        <w:jc w:val="both"/>
        <w:rPr>
          <w:rStyle w:val="c3"/>
          <w:rFonts w:ascii="Times New Roman" w:eastAsia="Times New Roman" w:hAnsi="Times New Roman" w:cs="Times New Roman"/>
          <w:color w:val="000000"/>
          <w:sz w:val="28"/>
          <w:szCs w:val="28"/>
        </w:rPr>
      </w:pPr>
      <w:r w:rsidRPr="00872CC4">
        <w:rPr>
          <w:rStyle w:val="c3"/>
          <w:rFonts w:ascii="Times New Roman" w:eastAsia="Times New Roman" w:hAnsi="Times New Roman" w:cs="Times New Roman"/>
          <w:color w:val="000000"/>
          <w:sz w:val="28"/>
          <w:szCs w:val="28"/>
        </w:rPr>
        <w:t xml:space="preserve">– </w:t>
      </w:r>
      <w:r>
        <w:rPr>
          <w:rStyle w:val="c3"/>
          <w:rFonts w:ascii="Times New Roman" w:eastAsia="Times New Roman" w:hAnsi="Times New Roman" w:cs="Times New Roman"/>
          <w:color w:val="000000"/>
          <w:sz w:val="28"/>
          <w:szCs w:val="28"/>
        </w:rPr>
        <w:t>д</w:t>
      </w:r>
      <w:r w:rsidRPr="00872CC4">
        <w:rPr>
          <w:rStyle w:val="c3"/>
          <w:rFonts w:ascii="Times New Roman" w:eastAsia="Times New Roman" w:hAnsi="Times New Roman" w:cs="Times New Roman"/>
          <w:color w:val="000000"/>
          <w:sz w:val="28"/>
          <w:szCs w:val="28"/>
        </w:rPr>
        <w:t>идактические игры (шнуровка М. Монтессори, игры с мелки</w:t>
      </w:r>
      <w:r w:rsidR="00A124E2">
        <w:rPr>
          <w:rStyle w:val="c3"/>
          <w:rFonts w:ascii="Times New Roman" w:eastAsia="Times New Roman" w:hAnsi="Times New Roman" w:cs="Times New Roman"/>
          <w:color w:val="000000"/>
          <w:sz w:val="28"/>
          <w:szCs w:val="28"/>
        </w:rPr>
        <w:t>ми предметами</w:t>
      </w:r>
      <w:r w:rsidR="0001603F">
        <w:rPr>
          <w:rStyle w:val="c3"/>
          <w:rFonts w:ascii="Times New Roman" w:eastAsia="Times New Roman" w:hAnsi="Times New Roman" w:cs="Times New Roman"/>
          <w:color w:val="000000"/>
          <w:sz w:val="28"/>
          <w:szCs w:val="28"/>
        </w:rPr>
        <w:t>).</w:t>
      </w:r>
    </w:p>
    <w:p w:rsidR="0001603F" w:rsidRDefault="00DD1F48" w:rsidP="009479E6">
      <w:pPr>
        <w:pStyle w:val="a4"/>
        <w:shd w:val="clear" w:color="auto" w:fill="FFFFFF"/>
        <w:spacing w:before="0" w:beforeAutospacing="0" w:after="0" w:afterAutospacing="0" w:line="360" w:lineRule="auto"/>
        <w:ind w:right="-284" w:firstLine="709"/>
        <w:jc w:val="both"/>
        <w:rPr>
          <w:color w:val="000000"/>
          <w:sz w:val="28"/>
          <w:szCs w:val="28"/>
        </w:rPr>
      </w:pPr>
      <w:r>
        <w:rPr>
          <w:color w:val="000000"/>
          <w:sz w:val="28"/>
          <w:szCs w:val="28"/>
        </w:rPr>
        <w:t xml:space="preserve">Так, в своей деятельности по сенсорному развитию детей с </w:t>
      </w:r>
      <w:r w:rsidR="00C36F04">
        <w:rPr>
          <w:color w:val="000000"/>
          <w:sz w:val="28"/>
          <w:szCs w:val="28"/>
        </w:rPr>
        <w:t>ОНР</w:t>
      </w:r>
      <w:r>
        <w:rPr>
          <w:color w:val="000000"/>
          <w:sz w:val="28"/>
          <w:szCs w:val="28"/>
        </w:rPr>
        <w:t xml:space="preserve"> мы применяем игру</w:t>
      </w:r>
      <w:r w:rsidR="0001603F" w:rsidRPr="0001603F">
        <w:rPr>
          <w:color w:val="000000"/>
          <w:sz w:val="28"/>
          <w:szCs w:val="28"/>
        </w:rPr>
        <w:t xml:space="preserve"> «Веселые карандаши», целью которой является улучшение координации движения рук, развитие подвижности пальцев, мелкую моторику. Детям предлагаются карандаши, которые они должны катать между ладонями, пальцами, приговаривая: «Карандаш в руках катаю, между пальчиков кручу. Непременно каждый пальчик быть послушным научу».</w:t>
      </w:r>
    </w:p>
    <w:p w:rsidR="00A26D39" w:rsidRDefault="0001603F" w:rsidP="009479E6">
      <w:pPr>
        <w:pStyle w:val="a4"/>
        <w:shd w:val="clear" w:color="auto" w:fill="FFFFFF"/>
        <w:spacing w:before="0" w:beforeAutospacing="0" w:after="0" w:afterAutospacing="0" w:line="360" w:lineRule="auto"/>
        <w:ind w:right="-284" w:firstLine="709"/>
        <w:jc w:val="both"/>
        <w:rPr>
          <w:rStyle w:val="c3"/>
          <w:color w:val="000000"/>
          <w:sz w:val="28"/>
          <w:szCs w:val="28"/>
        </w:rPr>
      </w:pPr>
      <w:r>
        <w:rPr>
          <w:color w:val="000000"/>
          <w:sz w:val="28"/>
          <w:szCs w:val="28"/>
        </w:rPr>
        <w:t>Нужно заметить, что в</w:t>
      </w:r>
      <w:r w:rsidR="00A26D39" w:rsidRPr="00982CE5">
        <w:rPr>
          <w:rStyle w:val="c3"/>
          <w:color w:val="000000"/>
          <w:sz w:val="28"/>
          <w:szCs w:val="28"/>
        </w:rPr>
        <w:t>се приемы работы по развитию мелкой моторики проводятся параллельно, они дополняют друг друга, а их чередование делает занятия эмоционально насыщенными.</w:t>
      </w:r>
    </w:p>
    <w:p w:rsidR="001A0CE7" w:rsidRPr="00DD1F48" w:rsidRDefault="001A0CE7" w:rsidP="009479E6">
      <w:pPr>
        <w:spacing w:after="0" w:line="360" w:lineRule="auto"/>
        <w:ind w:right="-284" w:firstLine="709"/>
        <w:jc w:val="both"/>
        <w:rPr>
          <w:rFonts w:ascii="Times New Roman" w:hAnsi="Times New Roman" w:cs="Times New Roman"/>
          <w:sz w:val="28"/>
          <w:szCs w:val="28"/>
        </w:rPr>
      </w:pPr>
      <w:r w:rsidRPr="00DD1F48">
        <w:rPr>
          <w:rStyle w:val="c3"/>
          <w:rFonts w:ascii="Times New Roman" w:hAnsi="Times New Roman" w:cs="Times New Roman"/>
          <w:color w:val="000000"/>
          <w:sz w:val="28"/>
          <w:szCs w:val="28"/>
        </w:rPr>
        <w:t xml:space="preserve">Для развития направленного внимания и работоспособности у детей с </w:t>
      </w:r>
      <w:r>
        <w:rPr>
          <w:rStyle w:val="c3"/>
          <w:rFonts w:ascii="Times New Roman" w:hAnsi="Times New Roman" w:cs="Times New Roman"/>
          <w:color w:val="000000"/>
          <w:sz w:val="28"/>
          <w:szCs w:val="28"/>
        </w:rPr>
        <w:t>ОНР</w:t>
      </w:r>
      <w:r w:rsidRPr="00DD1F48">
        <w:rPr>
          <w:rStyle w:val="c3"/>
          <w:rFonts w:ascii="Times New Roman" w:hAnsi="Times New Roman" w:cs="Times New Roman"/>
          <w:color w:val="000000"/>
          <w:sz w:val="28"/>
          <w:szCs w:val="28"/>
        </w:rPr>
        <w:t xml:space="preserve"> в старшей возрастной группе применяются различные пособия в виде вкладок, разрезных картинок, палочек (выкладывание узоров, геометрических фигур из счетных палочек), мозаика, </w:t>
      </w:r>
      <w:r w:rsidRPr="00DD1F48">
        <w:rPr>
          <w:rFonts w:ascii="Times New Roman" w:hAnsi="Times New Roman" w:cs="Times New Roman"/>
          <w:sz w:val="28"/>
          <w:szCs w:val="28"/>
        </w:rPr>
        <w:t xml:space="preserve">– </w:t>
      </w:r>
      <w:r w:rsidRPr="00DD1F48">
        <w:rPr>
          <w:rStyle w:val="c3"/>
          <w:rFonts w:ascii="Times New Roman" w:hAnsi="Times New Roman" w:cs="Times New Roman"/>
          <w:color w:val="000000"/>
          <w:sz w:val="28"/>
          <w:szCs w:val="28"/>
        </w:rPr>
        <w:t>и действия с ними: сортировка, классификация раздаточного материала по цвету, форме, величине и т. д. Мы используем следующие пособия:</w:t>
      </w:r>
    </w:p>
    <w:p w:rsidR="001A0CE7" w:rsidRPr="0094256D" w:rsidRDefault="001A0CE7" w:rsidP="009479E6">
      <w:pPr>
        <w:pStyle w:val="a4"/>
        <w:shd w:val="clear" w:color="auto" w:fill="FFFFFF"/>
        <w:spacing w:before="0" w:beforeAutospacing="0" w:after="0" w:afterAutospacing="0" w:line="360" w:lineRule="auto"/>
        <w:ind w:right="-284" w:firstLine="709"/>
        <w:jc w:val="both"/>
        <w:rPr>
          <w:color w:val="000000"/>
          <w:sz w:val="28"/>
          <w:szCs w:val="28"/>
        </w:rPr>
      </w:pPr>
      <w:r w:rsidRPr="00C1716F">
        <w:rPr>
          <w:color w:val="000000"/>
          <w:sz w:val="28"/>
          <w:szCs w:val="28"/>
        </w:rPr>
        <w:t xml:space="preserve">1) </w:t>
      </w:r>
      <w:r>
        <w:rPr>
          <w:color w:val="000000"/>
          <w:sz w:val="28"/>
          <w:szCs w:val="28"/>
        </w:rPr>
        <w:t>«Подбери фигуру». Ц</w:t>
      </w:r>
      <w:r w:rsidRPr="00C1716F">
        <w:rPr>
          <w:color w:val="000000"/>
          <w:sz w:val="28"/>
          <w:szCs w:val="28"/>
        </w:rPr>
        <w:t>ель: научить детей обследовать предметы</w:t>
      </w:r>
      <w:r w:rsidRPr="0094256D">
        <w:rPr>
          <w:color w:val="000000"/>
          <w:sz w:val="28"/>
          <w:szCs w:val="28"/>
        </w:rPr>
        <w:t xml:space="preserve"> разной формы и цвета, учить использовать обозначенные свойства геометрическо</w:t>
      </w:r>
      <w:r>
        <w:rPr>
          <w:color w:val="000000"/>
          <w:sz w:val="28"/>
          <w:szCs w:val="28"/>
        </w:rPr>
        <w:t xml:space="preserve">й фигуры (цвет, форма, размер). </w:t>
      </w:r>
    </w:p>
    <w:p w:rsidR="001A0CE7" w:rsidRPr="0094256D" w:rsidRDefault="001A0CE7" w:rsidP="009479E6">
      <w:pPr>
        <w:pStyle w:val="a4"/>
        <w:shd w:val="clear" w:color="auto" w:fill="FFFFFF"/>
        <w:spacing w:before="0" w:beforeAutospacing="0" w:after="0" w:afterAutospacing="0" w:line="360" w:lineRule="auto"/>
        <w:ind w:right="-284" w:firstLine="709"/>
        <w:jc w:val="both"/>
        <w:rPr>
          <w:color w:val="000000"/>
          <w:sz w:val="28"/>
          <w:szCs w:val="28"/>
        </w:rPr>
      </w:pPr>
      <w:r w:rsidRPr="00F635E0">
        <w:rPr>
          <w:rStyle w:val="c3"/>
          <w:color w:val="000000"/>
          <w:sz w:val="28"/>
          <w:szCs w:val="28"/>
        </w:rPr>
        <w:t>–</w:t>
      </w:r>
      <w:r>
        <w:rPr>
          <w:color w:val="000000"/>
          <w:sz w:val="28"/>
          <w:szCs w:val="28"/>
        </w:rPr>
        <w:t>1 вариант: п</w:t>
      </w:r>
      <w:r w:rsidRPr="0094256D">
        <w:rPr>
          <w:color w:val="000000"/>
          <w:sz w:val="28"/>
          <w:szCs w:val="28"/>
        </w:rPr>
        <w:t>редложить ребенку выбрать понравившуюся для него карточку и с помощью геометрических фигур выложить рисунок по образцу.</w:t>
      </w:r>
    </w:p>
    <w:p w:rsidR="001A0CE7" w:rsidRDefault="001A0CE7" w:rsidP="009479E6">
      <w:pPr>
        <w:pStyle w:val="a4"/>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w:t>
      </w:r>
      <w:r>
        <w:rPr>
          <w:color w:val="000000"/>
          <w:sz w:val="28"/>
          <w:szCs w:val="28"/>
        </w:rPr>
        <w:t>2 вариант: п</w:t>
      </w:r>
      <w:r w:rsidRPr="0094256D">
        <w:rPr>
          <w:color w:val="000000"/>
          <w:sz w:val="28"/>
          <w:szCs w:val="28"/>
        </w:rPr>
        <w:t>редложить ребенку, с помощью различных геометрических фигур, составить свой рисунок.</w:t>
      </w:r>
    </w:p>
    <w:p w:rsidR="00A26D39" w:rsidRDefault="00A26D39" w:rsidP="009479E6">
      <w:pPr>
        <w:pStyle w:val="c5"/>
        <w:shd w:val="clear" w:color="auto" w:fill="FFFFFF"/>
        <w:spacing w:before="0" w:beforeAutospacing="0" w:after="0" w:afterAutospacing="0" w:line="360" w:lineRule="auto"/>
        <w:ind w:right="-284" w:firstLine="709"/>
        <w:jc w:val="both"/>
        <w:rPr>
          <w:rFonts w:ascii="Arimo" w:hAnsi="Arimo"/>
          <w:color w:val="000000"/>
        </w:rPr>
      </w:pPr>
      <w:r>
        <w:rPr>
          <w:rStyle w:val="c3"/>
          <w:color w:val="000000"/>
          <w:sz w:val="28"/>
          <w:szCs w:val="28"/>
        </w:rPr>
        <w:t xml:space="preserve">Помимо этого, в процессе предметной и игровой деятельности ребенка </w:t>
      </w:r>
      <w:r w:rsidR="00C8061D">
        <w:rPr>
          <w:rStyle w:val="c3"/>
          <w:color w:val="000000"/>
          <w:sz w:val="28"/>
          <w:szCs w:val="28"/>
        </w:rPr>
        <w:t xml:space="preserve">мы учим детей </w:t>
      </w:r>
      <w:r>
        <w:rPr>
          <w:rStyle w:val="c3"/>
          <w:color w:val="000000"/>
          <w:sz w:val="28"/>
          <w:szCs w:val="28"/>
        </w:rPr>
        <w:t xml:space="preserve">сравнивать, устанавливать размеры предметов, определять их форму, цвет, пространственные взаимоотношения. Для совершенствования восприятия </w:t>
      </w:r>
      <w:r w:rsidR="00C8061D">
        <w:rPr>
          <w:rStyle w:val="c3"/>
          <w:color w:val="000000"/>
          <w:sz w:val="28"/>
          <w:szCs w:val="28"/>
        </w:rPr>
        <w:t xml:space="preserve">мы занимаемся рисованием, лепкой и </w:t>
      </w:r>
      <w:r>
        <w:rPr>
          <w:rStyle w:val="c3"/>
          <w:color w:val="000000"/>
          <w:sz w:val="28"/>
          <w:szCs w:val="28"/>
        </w:rPr>
        <w:t>конструированием</w:t>
      </w:r>
      <w:r w:rsidR="00C8061D">
        <w:rPr>
          <w:rStyle w:val="c3"/>
          <w:color w:val="000000"/>
          <w:sz w:val="28"/>
          <w:szCs w:val="28"/>
        </w:rPr>
        <w:t xml:space="preserve"> (оригами).</w:t>
      </w:r>
    </w:p>
    <w:p w:rsidR="00DF5DCA" w:rsidRPr="00DF5DCA" w:rsidRDefault="00A26D39" w:rsidP="009479E6">
      <w:pPr>
        <w:pStyle w:val="c5"/>
        <w:shd w:val="clear" w:color="auto" w:fill="FFFFFF"/>
        <w:spacing w:before="0" w:beforeAutospacing="0" w:after="0" w:afterAutospacing="0" w:line="360" w:lineRule="auto"/>
        <w:ind w:right="-284" w:firstLine="709"/>
        <w:jc w:val="both"/>
        <w:rPr>
          <w:color w:val="000000"/>
          <w:sz w:val="28"/>
          <w:szCs w:val="28"/>
        </w:rPr>
      </w:pPr>
      <w:r>
        <w:rPr>
          <w:rStyle w:val="c3"/>
          <w:color w:val="000000"/>
          <w:sz w:val="28"/>
          <w:szCs w:val="28"/>
        </w:rPr>
        <w:t>Формирование представлений о величине осуществляется в системе рассмотрения других свойств предметов (их предназначение, части, цвет, материал и др.). Это имеет существенное значение для умственного развития детей.</w:t>
      </w:r>
      <w:r w:rsidR="00C8061D">
        <w:rPr>
          <w:rStyle w:val="c3"/>
          <w:color w:val="000000"/>
          <w:sz w:val="28"/>
          <w:szCs w:val="28"/>
        </w:rPr>
        <w:t xml:space="preserve"> Чаще всего, мы используем у</w:t>
      </w:r>
      <w:r>
        <w:rPr>
          <w:rStyle w:val="c3"/>
          <w:color w:val="000000"/>
          <w:sz w:val="28"/>
          <w:szCs w:val="28"/>
        </w:rPr>
        <w:t>пражнения в сопоставлении величин (</w:t>
      </w:r>
      <w:r w:rsidR="00C8061D">
        <w:rPr>
          <w:rStyle w:val="c3"/>
          <w:color w:val="000000"/>
          <w:sz w:val="28"/>
          <w:szCs w:val="28"/>
        </w:rPr>
        <w:t xml:space="preserve">например, просим детей </w:t>
      </w:r>
      <w:r>
        <w:rPr>
          <w:rStyle w:val="c3"/>
          <w:color w:val="000000"/>
          <w:sz w:val="28"/>
          <w:szCs w:val="28"/>
        </w:rPr>
        <w:t>нарисовать 2 дорожки, чтобы одна из них б</w:t>
      </w:r>
      <w:r w:rsidR="00C8061D">
        <w:rPr>
          <w:rStyle w:val="c3"/>
          <w:color w:val="000000"/>
          <w:sz w:val="28"/>
          <w:szCs w:val="28"/>
        </w:rPr>
        <w:t>ыла длиннее другой) и у</w:t>
      </w:r>
      <w:r>
        <w:rPr>
          <w:rStyle w:val="c3"/>
          <w:color w:val="000000"/>
          <w:sz w:val="28"/>
          <w:szCs w:val="28"/>
        </w:rPr>
        <w:t>пражнения в группировке и упорядочивании предметов по отдельным изме</w:t>
      </w:r>
      <w:r w:rsidR="00C8061D">
        <w:rPr>
          <w:rStyle w:val="c3"/>
          <w:color w:val="000000"/>
          <w:sz w:val="28"/>
          <w:szCs w:val="28"/>
        </w:rPr>
        <w:t>рениям (по длине, ширине и др.).</w:t>
      </w:r>
      <w:r w:rsidR="00C5109E">
        <w:rPr>
          <w:rStyle w:val="c3"/>
          <w:color w:val="000000"/>
          <w:sz w:val="28"/>
          <w:szCs w:val="28"/>
        </w:rPr>
        <w:t xml:space="preserve"> </w:t>
      </w:r>
      <w:r w:rsidR="00DF5DCA">
        <w:rPr>
          <w:color w:val="000000"/>
          <w:sz w:val="28"/>
          <w:szCs w:val="28"/>
        </w:rPr>
        <w:t xml:space="preserve">К такому </w:t>
      </w:r>
      <w:r w:rsidR="0001603F">
        <w:rPr>
          <w:color w:val="000000"/>
          <w:sz w:val="28"/>
          <w:szCs w:val="28"/>
        </w:rPr>
        <w:t xml:space="preserve">виду </w:t>
      </w:r>
      <w:r w:rsidR="00DF5DCA">
        <w:rPr>
          <w:color w:val="000000"/>
          <w:sz w:val="28"/>
          <w:szCs w:val="28"/>
        </w:rPr>
        <w:t xml:space="preserve">упражнению относится игра </w:t>
      </w:r>
      <w:r w:rsidR="00DF5DCA" w:rsidRPr="00DF5DCA">
        <w:rPr>
          <w:color w:val="000000"/>
          <w:sz w:val="28"/>
          <w:szCs w:val="28"/>
        </w:rPr>
        <w:t>«Узнай и сравни».</w:t>
      </w:r>
      <w:r w:rsidR="00C5109E">
        <w:rPr>
          <w:color w:val="000000"/>
          <w:sz w:val="28"/>
          <w:szCs w:val="28"/>
        </w:rPr>
        <w:t xml:space="preserve"> </w:t>
      </w:r>
      <w:r w:rsidR="00DF5DCA" w:rsidRPr="00DF5DCA">
        <w:rPr>
          <w:color w:val="000000"/>
          <w:sz w:val="28"/>
          <w:szCs w:val="28"/>
        </w:rPr>
        <w:t>Е</w:t>
      </w:r>
      <w:r w:rsidR="00DF5DCA">
        <w:rPr>
          <w:color w:val="000000"/>
          <w:sz w:val="28"/>
          <w:szCs w:val="28"/>
        </w:rPr>
        <w:t>е</w:t>
      </w:r>
      <w:r w:rsidR="00DF5DCA" w:rsidRPr="00DF5DCA">
        <w:rPr>
          <w:color w:val="000000"/>
          <w:sz w:val="28"/>
          <w:szCs w:val="28"/>
        </w:rPr>
        <w:t xml:space="preserve"> цель</w:t>
      </w:r>
      <w:r w:rsidR="00DF5DCA">
        <w:rPr>
          <w:color w:val="000000"/>
          <w:sz w:val="28"/>
          <w:szCs w:val="28"/>
        </w:rPr>
        <w:t xml:space="preserve"> - закрепление</w:t>
      </w:r>
      <w:r w:rsidR="00DF5DCA" w:rsidRPr="0094256D">
        <w:rPr>
          <w:color w:val="000000"/>
          <w:sz w:val="28"/>
          <w:szCs w:val="28"/>
        </w:rPr>
        <w:t xml:space="preserve"> умени</w:t>
      </w:r>
      <w:r w:rsidR="00DF5DCA">
        <w:rPr>
          <w:color w:val="000000"/>
          <w:sz w:val="28"/>
          <w:szCs w:val="28"/>
        </w:rPr>
        <w:t>я</w:t>
      </w:r>
      <w:r w:rsidR="00DF5DCA" w:rsidRPr="0094256D">
        <w:rPr>
          <w:color w:val="000000"/>
          <w:sz w:val="28"/>
          <w:szCs w:val="28"/>
        </w:rPr>
        <w:t xml:space="preserve"> сравнивать два предмета по длине и ширине, пользуясь прие</w:t>
      </w:r>
      <w:r w:rsidR="00DF5DCA">
        <w:rPr>
          <w:color w:val="000000"/>
          <w:sz w:val="28"/>
          <w:szCs w:val="28"/>
        </w:rPr>
        <w:t xml:space="preserve">мом приложения их друг к другу, </w:t>
      </w:r>
      <w:r w:rsidR="00DF5DCA" w:rsidRPr="0094256D">
        <w:rPr>
          <w:color w:val="000000"/>
          <w:sz w:val="28"/>
          <w:szCs w:val="28"/>
        </w:rPr>
        <w:t>использо</w:t>
      </w:r>
      <w:r w:rsidR="00DF5DCA">
        <w:rPr>
          <w:color w:val="000000"/>
          <w:sz w:val="28"/>
          <w:szCs w:val="28"/>
        </w:rPr>
        <w:t>вание</w:t>
      </w:r>
      <w:r w:rsidR="00DF5DCA" w:rsidRPr="0094256D">
        <w:rPr>
          <w:color w:val="000000"/>
          <w:sz w:val="28"/>
          <w:szCs w:val="28"/>
        </w:rPr>
        <w:t xml:space="preserve"> сл</w:t>
      </w:r>
      <w:r w:rsidR="00DF5DCA">
        <w:rPr>
          <w:color w:val="000000"/>
          <w:sz w:val="28"/>
          <w:szCs w:val="28"/>
        </w:rPr>
        <w:t xml:space="preserve">ов: короче, длиннее, шире, уже, закрепление название цветов, </w:t>
      </w:r>
      <w:r w:rsidR="00DF5DCA" w:rsidRPr="0094256D">
        <w:rPr>
          <w:color w:val="000000"/>
          <w:sz w:val="28"/>
          <w:szCs w:val="28"/>
        </w:rPr>
        <w:t>развит</w:t>
      </w:r>
      <w:r w:rsidR="00DF5DCA">
        <w:rPr>
          <w:color w:val="000000"/>
          <w:sz w:val="28"/>
          <w:szCs w:val="28"/>
        </w:rPr>
        <w:t>ие умения</w:t>
      </w:r>
      <w:r w:rsidR="00DF5DCA" w:rsidRPr="0094256D">
        <w:rPr>
          <w:color w:val="000000"/>
          <w:sz w:val="28"/>
          <w:szCs w:val="28"/>
        </w:rPr>
        <w:t xml:space="preserve"> узнавать геометрические фигуры на ощупь, и называть их.</w:t>
      </w:r>
    </w:p>
    <w:p w:rsidR="00DF5DCA" w:rsidRPr="0094256D" w:rsidRDefault="00DF5DCA" w:rsidP="009479E6">
      <w:pPr>
        <w:pStyle w:val="a4"/>
        <w:shd w:val="clear" w:color="auto" w:fill="FFFFFF"/>
        <w:spacing w:before="0" w:beforeAutospacing="0" w:after="0" w:afterAutospacing="0" w:line="360" w:lineRule="auto"/>
        <w:ind w:right="-284" w:firstLine="709"/>
        <w:jc w:val="both"/>
        <w:rPr>
          <w:color w:val="000000"/>
          <w:sz w:val="28"/>
          <w:szCs w:val="28"/>
        </w:rPr>
      </w:pPr>
      <w:r w:rsidRPr="00F635E0">
        <w:rPr>
          <w:rStyle w:val="c3"/>
          <w:color w:val="000000"/>
          <w:sz w:val="28"/>
          <w:szCs w:val="28"/>
        </w:rPr>
        <w:t>–</w:t>
      </w:r>
      <w:r>
        <w:rPr>
          <w:color w:val="000000"/>
          <w:sz w:val="28"/>
          <w:szCs w:val="28"/>
        </w:rPr>
        <w:t>1 вариант: п</w:t>
      </w:r>
      <w:r w:rsidRPr="0094256D">
        <w:rPr>
          <w:color w:val="000000"/>
          <w:sz w:val="28"/>
          <w:szCs w:val="28"/>
        </w:rPr>
        <w:t>од платочком хаотично разложены геометрические фигуры (</w:t>
      </w:r>
      <w:r>
        <w:rPr>
          <w:color w:val="000000"/>
          <w:sz w:val="28"/>
          <w:szCs w:val="28"/>
        </w:rPr>
        <w:t>разные</w:t>
      </w:r>
      <w:r w:rsidRPr="0094256D">
        <w:rPr>
          <w:color w:val="000000"/>
          <w:sz w:val="28"/>
          <w:szCs w:val="28"/>
        </w:rPr>
        <w:t xml:space="preserve"> по величине, разной формы). Ребенку предлагается на ощупь, обследуя двумя руками, найти пару геометр</w:t>
      </w:r>
      <w:r>
        <w:rPr>
          <w:color w:val="000000"/>
          <w:sz w:val="28"/>
          <w:szCs w:val="28"/>
        </w:rPr>
        <w:t>ических фигур.</w:t>
      </w:r>
    </w:p>
    <w:p w:rsidR="00DF5DCA" w:rsidRDefault="00DF5DCA" w:rsidP="009479E6">
      <w:pPr>
        <w:pStyle w:val="a4"/>
        <w:shd w:val="clear" w:color="auto" w:fill="FFFFFF"/>
        <w:spacing w:before="0" w:beforeAutospacing="0" w:after="0" w:afterAutospacing="0" w:line="360" w:lineRule="auto"/>
        <w:ind w:right="-284" w:firstLine="709"/>
        <w:jc w:val="both"/>
        <w:rPr>
          <w:rStyle w:val="c3"/>
          <w:color w:val="000000"/>
          <w:sz w:val="28"/>
          <w:szCs w:val="28"/>
        </w:rPr>
      </w:pPr>
      <w:r w:rsidRPr="00F635E0">
        <w:rPr>
          <w:rStyle w:val="c3"/>
          <w:color w:val="000000"/>
          <w:sz w:val="28"/>
          <w:szCs w:val="28"/>
        </w:rPr>
        <w:t>–</w:t>
      </w:r>
      <w:r>
        <w:rPr>
          <w:color w:val="000000"/>
          <w:sz w:val="28"/>
          <w:szCs w:val="28"/>
        </w:rPr>
        <w:t>2 вариант: р</w:t>
      </w:r>
      <w:r w:rsidRPr="0094256D">
        <w:rPr>
          <w:color w:val="000000"/>
          <w:sz w:val="28"/>
          <w:szCs w:val="28"/>
        </w:rPr>
        <w:t>ебенок на ощупь, одной рукой, обследуя предмет, достает геометрические фигуры из-под платочка, называет, что он достал (ромб). Сравнивает по размерам, используя слова: длиннее, короче, уже, шире, и называет цвет каждой фигуры.</w:t>
      </w:r>
    </w:p>
    <w:p w:rsidR="00A26D39" w:rsidRDefault="00A26D39" w:rsidP="009479E6">
      <w:pPr>
        <w:pStyle w:val="c5"/>
        <w:shd w:val="clear" w:color="auto" w:fill="FFFFFF"/>
        <w:spacing w:before="0" w:beforeAutospacing="0" w:after="0" w:afterAutospacing="0" w:line="360" w:lineRule="auto"/>
        <w:ind w:right="-284" w:firstLine="709"/>
        <w:jc w:val="both"/>
        <w:rPr>
          <w:rStyle w:val="c3"/>
          <w:color w:val="000000"/>
          <w:sz w:val="28"/>
          <w:szCs w:val="28"/>
        </w:rPr>
      </w:pPr>
      <w:r>
        <w:rPr>
          <w:rStyle w:val="c3"/>
          <w:color w:val="000000"/>
          <w:sz w:val="28"/>
          <w:szCs w:val="28"/>
        </w:rPr>
        <w:t xml:space="preserve">Большое внимание </w:t>
      </w:r>
      <w:r w:rsidR="00C8061D">
        <w:rPr>
          <w:rStyle w:val="c3"/>
          <w:color w:val="000000"/>
          <w:sz w:val="28"/>
          <w:szCs w:val="28"/>
        </w:rPr>
        <w:t>мы уделяем</w:t>
      </w:r>
      <w:r>
        <w:rPr>
          <w:rStyle w:val="c3"/>
          <w:color w:val="000000"/>
          <w:sz w:val="28"/>
          <w:szCs w:val="28"/>
        </w:rPr>
        <w:t xml:space="preserve"> развитию у детей глазомера. Вначале </w:t>
      </w:r>
      <w:r w:rsidR="00C8061D">
        <w:rPr>
          <w:rStyle w:val="c3"/>
          <w:color w:val="000000"/>
          <w:sz w:val="28"/>
          <w:szCs w:val="28"/>
        </w:rPr>
        <w:t>даются</w:t>
      </w:r>
      <w:r>
        <w:rPr>
          <w:rStyle w:val="c3"/>
          <w:color w:val="000000"/>
          <w:sz w:val="28"/>
          <w:szCs w:val="28"/>
        </w:rPr>
        <w:t xml:space="preserve"> задания найти на глаз предметы большего и меньшего, чем образец, размера, позднее — предметы, равные образцу, причем постепенно расширя</w:t>
      </w:r>
      <w:r w:rsidR="00C8061D">
        <w:rPr>
          <w:rStyle w:val="c3"/>
          <w:color w:val="000000"/>
          <w:sz w:val="28"/>
          <w:szCs w:val="28"/>
        </w:rPr>
        <w:t>ется</w:t>
      </w:r>
      <w:r>
        <w:rPr>
          <w:rStyle w:val="c3"/>
          <w:color w:val="000000"/>
          <w:sz w:val="28"/>
          <w:szCs w:val="28"/>
        </w:rPr>
        <w:t xml:space="preserve"> площадь, на которой осуществляется поиск предметов. В процессе </w:t>
      </w:r>
      <w:r w:rsidR="00C8061D">
        <w:rPr>
          <w:rStyle w:val="c3"/>
          <w:color w:val="000000"/>
          <w:sz w:val="28"/>
          <w:szCs w:val="28"/>
        </w:rPr>
        <w:t xml:space="preserve">подобных </w:t>
      </w:r>
      <w:r>
        <w:rPr>
          <w:rStyle w:val="c3"/>
          <w:color w:val="000000"/>
          <w:sz w:val="28"/>
          <w:szCs w:val="28"/>
        </w:rPr>
        <w:t>действий с игрушками и предметами дети учатся элементарно оценивать расстояния «ближе», «дальше», получили представления о понятиях «близко», «далеко».</w:t>
      </w:r>
    </w:p>
    <w:p w:rsidR="008B7DB5" w:rsidRDefault="008B7DB5" w:rsidP="009479E6">
      <w:pPr>
        <w:pStyle w:val="c5"/>
        <w:shd w:val="clear" w:color="auto" w:fill="FFFFFF"/>
        <w:spacing w:before="0" w:beforeAutospacing="0" w:after="0" w:afterAutospacing="0" w:line="360" w:lineRule="auto"/>
        <w:ind w:right="-284" w:firstLine="709"/>
        <w:jc w:val="both"/>
        <w:rPr>
          <w:sz w:val="28"/>
          <w:szCs w:val="28"/>
        </w:rPr>
      </w:pPr>
      <w:r w:rsidRPr="008B7DB5">
        <w:rPr>
          <w:rStyle w:val="c3"/>
          <w:color w:val="000000"/>
          <w:sz w:val="28"/>
          <w:szCs w:val="28"/>
        </w:rPr>
        <w:t>В нашей группе также создан специальный логопедический уголок, в котором собраны всевозможные игры</w:t>
      </w:r>
      <w:r>
        <w:rPr>
          <w:rStyle w:val="c3"/>
          <w:color w:val="000000"/>
          <w:sz w:val="28"/>
          <w:szCs w:val="28"/>
        </w:rPr>
        <w:t>, предметы и</w:t>
      </w:r>
      <w:r w:rsidRPr="008B7DB5">
        <w:rPr>
          <w:rStyle w:val="c3"/>
          <w:color w:val="000000"/>
          <w:sz w:val="28"/>
          <w:szCs w:val="28"/>
        </w:rPr>
        <w:t xml:space="preserve"> инструменты, которые помогают мне </w:t>
      </w:r>
      <w:r>
        <w:rPr>
          <w:rStyle w:val="c3"/>
          <w:color w:val="000000"/>
          <w:sz w:val="28"/>
          <w:szCs w:val="28"/>
        </w:rPr>
        <w:t>занятиях по с</w:t>
      </w:r>
      <w:r w:rsidRPr="008B7DB5">
        <w:rPr>
          <w:rStyle w:val="c3"/>
          <w:color w:val="000000"/>
          <w:sz w:val="28"/>
          <w:szCs w:val="28"/>
        </w:rPr>
        <w:t xml:space="preserve">енсорном развитии детей с </w:t>
      </w:r>
      <w:r w:rsidR="00C36F04">
        <w:rPr>
          <w:rStyle w:val="c3"/>
          <w:color w:val="000000"/>
          <w:sz w:val="28"/>
          <w:szCs w:val="28"/>
        </w:rPr>
        <w:t>ОНР</w:t>
      </w:r>
      <w:r w:rsidR="008965EB">
        <w:rPr>
          <w:rStyle w:val="c3"/>
          <w:color w:val="000000"/>
          <w:sz w:val="28"/>
          <w:szCs w:val="28"/>
        </w:rPr>
        <w:t xml:space="preserve"> (см. Рисунок 1)</w:t>
      </w:r>
      <w:r w:rsidRPr="008B7DB5">
        <w:rPr>
          <w:rStyle w:val="c3"/>
          <w:color w:val="000000"/>
          <w:sz w:val="28"/>
          <w:szCs w:val="28"/>
        </w:rPr>
        <w:t xml:space="preserve">. </w:t>
      </w:r>
    </w:p>
    <w:p w:rsidR="008B7DB5" w:rsidRDefault="008B7DB5" w:rsidP="009479E6">
      <w:pPr>
        <w:pStyle w:val="c5"/>
        <w:shd w:val="clear" w:color="auto" w:fill="FFFFFF"/>
        <w:spacing w:before="0" w:beforeAutospacing="0" w:after="0" w:afterAutospacing="0" w:line="360" w:lineRule="auto"/>
        <w:ind w:right="-284" w:firstLine="709"/>
        <w:jc w:val="both"/>
        <w:rPr>
          <w:sz w:val="28"/>
          <w:szCs w:val="28"/>
        </w:rPr>
      </w:pPr>
    </w:p>
    <w:p w:rsidR="008704C9" w:rsidRDefault="008704C9" w:rsidP="00A16A5B">
      <w:pPr>
        <w:pStyle w:val="c5"/>
        <w:shd w:val="clear" w:color="auto" w:fill="FFFFFF"/>
        <w:spacing w:before="0" w:beforeAutospacing="0" w:after="0" w:afterAutospacing="0" w:line="360" w:lineRule="auto"/>
        <w:jc w:val="center"/>
        <w:rPr>
          <w:rStyle w:val="c3"/>
          <w:sz w:val="28"/>
          <w:szCs w:val="28"/>
        </w:rPr>
      </w:pPr>
      <w:r>
        <w:rPr>
          <w:noProof/>
        </w:rPr>
        <w:drawing>
          <wp:inline distT="0" distB="0" distL="0" distR="0">
            <wp:extent cx="5540375" cy="3370580"/>
            <wp:effectExtent l="0" t="0" r="0" b="0"/>
            <wp:docPr id="1" name="Рисунок 1" descr="https://pp.userapi.com/c846122/v846122145/12a6d5/15EceMMCC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6122/v846122145/12a6d5/15EceMMCCP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9169" r="304" b="9957"/>
                    <a:stretch/>
                  </pic:blipFill>
                  <pic:spPr bwMode="auto">
                    <a:xfrm>
                      <a:off x="0" y="0"/>
                      <a:ext cx="5545482" cy="3373687"/>
                    </a:xfrm>
                    <a:prstGeom prst="rect">
                      <a:avLst/>
                    </a:prstGeom>
                    <a:noFill/>
                    <a:ln>
                      <a:noFill/>
                    </a:ln>
                    <a:extLst>
                      <a:ext uri="{53640926-AAD7-44D8-BBD7-CCE9431645EC}">
                        <a14:shadowObscured xmlns:a14="http://schemas.microsoft.com/office/drawing/2010/main"/>
                      </a:ext>
                    </a:extLst>
                  </pic:spPr>
                </pic:pic>
              </a:graphicData>
            </a:graphic>
          </wp:inline>
        </w:drawing>
      </w:r>
    </w:p>
    <w:p w:rsidR="008B7DB5" w:rsidRDefault="008B7DB5" w:rsidP="00A16A5B">
      <w:pPr>
        <w:pStyle w:val="c5"/>
        <w:shd w:val="clear" w:color="auto" w:fill="FFFFFF"/>
        <w:spacing w:before="0" w:beforeAutospacing="0" w:after="0" w:afterAutospacing="0" w:line="360" w:lineRule="auto"/>
        <w:jc w:val="center"/>
        <w:rPr>
          <w:sz w:val="28"/>
          <w:szCs w:val="28"/>
        </w:rPr>
      </w:pPr>
      <w:r>
        <w:rPr>
          <w:rStyle w:val="c3"/>
          <w:sz w:val="28"/>
          <w:szCs w:val="28"/>
        </w:rPr>
        <w:t xml:space="preserve">Рисунок 1 </w:t>
      </w:r>
      <w:r w:rsidRPr="001F3696">
        <w:rPr>
          <w:sz w:val="28"/>
          <w:szCs w:val="28"/>
        </w:rPr>
        <w:t>—</w:t>
      </w:r>
      <w:r>
        <w:rPr>
          <w:rStyle w:val="c3"/>
          <w:sz w:val="28"/>
          <w:szCs w:val="28"/>
        </w:rPr>
        <w:t xml:space="preserve"> логопедический уголок группы №12 </w:t>
      </w:r>
      <w:r>
        <w:rPr>
          <w:sz w:val="28"/>
          <w:szCs w:val="28"/>
        </w:rPr>
        <w:t xml:space="preserve">в МБДОУ «ДС № 459 </w:t>
      </w:r>
      <w:r w:rsidRPr="003D22A0">
        <w:rPr>
          <w:sz w:val="28"/>
          <w:szCs w:val="28"/>
        </w:rPr>
        <w:t>г. Челябинска»</w:t>
      </w:r>
    </w:p>
    <w:p w:rsidR="008965EB" w:rsidRDefault="008965EB" w:rsidP="009479E6">
      <w:pPr>
        <w:pStyle w:val="c5"/>
        <w:shd w:val="clear" w:color="auto" w:fill="FFFFFF"/>
        <w:spacing w:before="0" w:beforeAutospacing="0" w:after="0" w:afterAutospacing="0" w:line="360" w:lineRule="auto"/>
        <w:ind w:right="-284" w:firstLine="709"/>
        <w:jc w:val="center"/>
        <w:rPr>
          <w:sz w:val="28"/>
          <w:szCs w:val="28"/>
        </w:rPr>
      </w:pPr>
    </w:p>
    <w:p w:rsidR="006019FF" w:rsidRDefault="008B7DB5" w:rsidP="009479E6">
      <w:pPr>
        <w:pStyle w:val="c5"/>
        <w:shd w:val="clear" w:color="auto" w:fill="FFFFFF"/>
        <w:spacing w:before="0" w:beforeAutospacing="0" w:after="0" w:afterAutospacing="0" w:line="360" w:lineRule="auto"/>
        <w:ind w:right="-284" w:firstLine="709"/>
        <w:jc w:val="both"/>
        <w:rPr>
          <w:sz w:val="28"/>
          <w:szCs w:val="28"/>
        </w:rPr>
      </w:pPr>
      <w:r w:rsidRPr="008B7DB5">
        <w:rPr>
          <w:sz w:val="28"/>
          <w:szCs w:val="28"/>
        </w:rPr>
        <w:t>Помимо</w:t>
      </w:r>
      <w:r>
        <w:rPr>
          <w:sz w:val="28"/>
          <w:szCs w:val="28"/>
        </w:rPr>
        <w:t xml:space="preserve"> общих занятий</w:t>
      </w:r>
      <w:r w:rsidRPr="008B7DB5">
        <w:rPr>
          <w:sz w:val="28"/>
          <w:szCs w:val="28"/>
        </w:rPr>
        <w:t xml:space="preserve">, которые проходят у нас в группе, дети могут самостоятельно </w:t>
      </w:r>
      <w:r>
        <w:rPr>
          <w:sz w:val="28"/>
          <w:szCs w:val="28"/>
        </w:rPr>
        <w:t>заниматься с представленными предметами</w:t>
      </w:r>
      <w:r w:rsidRPr="008B7DB5">
        <w:rPr>
          <w:sz w:val="28"/>
          <w:szCs w:val="28"/>
        </w:rPr>
        <w:t xml:space="preserve">. Например, </w:t>
      </w:r>
      <w:r>
        <w:rPr>
          <w:sz w:val="28"/>
          <w:szCs w:val="28"/>
        </w:rPr>
        <w:t xml:space="preserve">использовать </w:t>
      </w:r>
      <w:r w:rsidRPr="008B7DB5">
        <w:rPr>
          <w:sz w:val="28"/>
          <w:szCs w:val="28"/>
        </w:rPr>
        <w:t>«Аквариум»</w:t>
      </w:r>
      <w:r w:rsidR="008704C9">
        <w:rPr>
          <w:sz w:val="28"/>
          <w:szCs w:val="28"/>
        </w:rPr>
        <w:t xml:space="preserve"> (правый верхний угол рисунка) </w:t>
      </w:r>
      <w:r w:rsidRPr="008B7DB5">
        <w:rPr>
          <w:sz w:val="28"/>
          <w:szCs w:val="28"/>
        </w:rPr>
        <w:t xml:space="preserve">- специальное приспособление, </w:t>
      </w:r>
      <w:r w:rsidR="008704C9">
        <w:rPr>
          <w:sz w:val="28"/>
          <w:szCs w:val="28"/>
        </w:rPr>
        <w:t xml:space="preserve">состоящее из плюшевых игрушек, </w:t>
      </w:r>
      <w:r w:rsidRPr="008B7DB5">
        <w:rPr>
          <w:sz w:val="28"/>
          <w:szCs w:val="28"/>
        </w:rPr>
        <w:t xml:space="preserve">с помощью которого можно развивать глазомер, упражняться в сравнении предметов по цвету, форме, размеру, а также </w:t>
      </w:r>
      <w:r>
        <w:rPr>
          <w:sz w:val="28"/>
          <w:szCs w:val="28"/>
        </w:rPr>
        <w:t xml:space="preserve">применять </w:t>
      </w:r>
      <w:r w:rsidRPr="008B7DB5">
        <w:rPr>
          <w:sz w:val="28"/>
          <w:szCs w:val="28"/>
        </w:rPr>
        <w:t>в качестве инструмента для дыхательной гимнастики.</w:t>
      </w:r>
    </w:p>
    <w:p w:rsidR="008704C9" w:rsidRPr="008B7DB5" w:rsidRDefault="008704C9" w:rsidP="009479E6">
      <w:pPr>
        <w:pStyle w:val="c5"/>
        <w:shd w:val="clear" w:color="auto" w:fill="FFFFFF"/>
        <w:spacing w:before="0" w:beforeAutospacing="0" w:after="0" w:afterAutospacing="0" w:line="360" w:lineRule="auto"/>
        <w:ind w:right="-284" w:firstLine="709"/>
        <w:jc w:val="both"/>
        <w:rPr>
          <w:sz w:val="28"/>
          <w:szCs w:val="28"/>
        </w:rPr>
      </w:pPr>
    </w:p>
    <w:p w:rsidR="00A26D39" w:rsidRDefault="00A26D39" w:rsidP="009479E6">
      <w:pPr>
        <w:pStyle w:val="c5"/>
        <w:shd w:val="clear" w:color="auto" w:fill="FFFFFF"/>
        <w:spacing w:before="0" w:beforeAutospacing="0" w:after="0" w:afterAutospacing="0" w:line="360" w:lineRule="auto"/>
        <w:ind w:right="-284" w:firstLine="709"/>
        <w:jc w:val="both"/>
        <w:rPr>
          <w:rFonts w:ascii="Arimo" w:hAnsi="Arimo"/>
          <w:color w:val="000000"/>
        </w:rPr>
      </w:pPr>
      <w:r w:rsidRPr="00186AB2">
        <w:rPr>
          <w:rStyle w:val="c3"/>
          <w:b/>
          <w:color w:val="000000"/>
          <w:sz w:val="28"/>
          <w:szCs w:val="28"/>
        </w:rPr>
        <w:t xml:space="preserve">2.3 </w:t>
      </w:r>
      <w:r w:rsidRPr="00D964E9">
        <w:rPr>
          <w:b/>
          <w:sz w:val="28"/>
          <w:szCs w:val="28"/>
        </w:rPr>
        <w:t>Дидактические игры как основ</w:t>
      </w:r>
      <w:r>
        <w:rPr>
          <w:b/>
          <w:sz w:val="28"/>
          <w:szCs w:val="28"/>
        </w:rPr>
        <w:t xml:space="preserve">ной </w:t>
      </w:r>
      <w:r w:rsidRPr="00C8061D">
        <w:rPr>
          <w:b/>
          <w:sz w:val="28"/>
          <w:szCs w:val="28"/>
        </w:rPr>
        <w:t>компонент</w:t>
      </w:r>
      <w:r w:rsidR="006C1AD5">
        <w:rPr>
          <w:b/>
          <w:sz w:val="28"/>
          <w:szCs w:val="28"/>
        </w:rPr>
        <w:t xml:space="preserve"> </w:t>
      </w:r>
      <w:r w:rsidRPr="00C8061D">
        <w:rPr>
          <w:b/>
          <w:sz w:val="28"/>
          <w:szCs w:val="28"/>
        </w:rPr>
        <w:t xml:space="preserve">сенсорного </w:t>
      </w:r>
      <w:r w:rsidR="00CE665D">
        <w:rPr>
          <w:b/>
          <w:sz w:val="28"/>
          <w:szCs w:val="28"/>
        </w:rPr>
        <w:t>развития</w:t>
      </w:r>
      <w:r w:rsidRPr="00D964E9">
        <w:rPr>
          <w:b/>
          <w:sz w:val="28"/>
          <w:szCs w:val="28"/>
        </w:rPr>
        <w:t xml:space="preserve"> детей с </w:t>
      </w:r>
      <w:r w:rsidR="00C36F04">
        <w:rPr>
          <w:b/>
          <w:sz w:val="28"/>
          <w:szCs w:val="28"/>
        </w:rPr>
        <w:t>ОНР</w:t>
      </w:r>
      <w:r w:rsidR="00CE665D">
        <w:rPr>
          <w:b/>
          <w:sz w:val="28"/>
          <w:szCs w:val="28"/>
        </w:rPr>
        <w:t xml:space="preserve"> в старшей возрастной группе</w:t>
      </w:r>
    </w:p>
    <w:p w:rsidR="0032619D" w:rsidRPr="0032619D" w:rsidRDefault="0032619D" w:rsidP="009479E6">
      <w:pPr>
        <w:pStyle w:val="c5"/>
        <w:shd w:val="clear" w:color="auto" w:fill="FFFFFF"/>
        <w:spacing w:before="0" w:beforeAutospacing="0" w:after="0" w:afterAutospacing="0" w:line="360" w:lineRule="auto"/>
        <w:ind w:right="-284" w:firstLine="709"/>
        <w:jc w:val="both"/>
        <w:rPr>
          <w:rFonts w:ascii="Arimo" w:hAnsi="Arimo"/>
          <w:color w:val="000000"/>
        </w:rPr>
      </w:pPr>
    </w:p>
    <w:p w:rsidR="00A26D39" w:rsidRPr="0051041E" w:rsidRDefault="00A26D39" w:rsidP="009479E6">
      <w:pPr>
        <w:pStyle w:val="c5"/>
        <w:shd w:val="clear" w:color="auto" w:fill="FFFFFF"/>
        <w:spacing w:before="0" w:beforeAutospacing="0" w:after="0" w:afterAutospacing="0" w:line="360" w:lineRule="auto"/>
        <w:ind w:right="-284" w:firstLine="709"/>
        <w:jc w:val="both"/>
        <w:rPr>
          <w:rFonts w:ascii="Arimo" w:hAnsi="Arimo"/>
          <w:color w:val="000000"/>
        </w:rPr>
      </w:pPr>
      <w:r w:rsidRPr="00C8061D">
        <w:rPr>
          <w:rStyle w:val="c3"/>
          <w:color w:val="000000"/>
          <w:sz w:val="28"/>
          <w:szCs w:val="28"/>
        </w:rPr>
        <w:t>Существенное значение для развития у детей представлений о форме, цвете и величине имеет использование дидактических игр.</w:t>
      </w:r>
      <w:r w:rsidRPr="00127AB7">
        <w:rPr>
          <w:rStyle w:val="c3"/>
          <w:color w:val="000000"/>
          <w:sz w:val="28"/>
          <w:szCs w:val="28"/>
        </w:rPr>
        <w:t>[</w:t>
      </w:r>
      <w:r>
        <w:rPr>
          <w:rStyle w:val="c3"/>
          <w:color w:val="000000"/>
          <w:sz w:val="28"/>
          <w:szCs w:val="28"/>
        </w:rPr>
        <w:t>13</w:t>
      </w:r>
      <w:r w:rsidRPr="00127AB7">
        <w:rPr>
          <w:rStyle w:val="c3"/>
          <w:color w:val="000000"/>
          <w:sz w:val="28"/>
          <w:szCs w:val="28"/>
        </w:rPr>
        <w:t>]</w:t>
      </w:r>
    </w:p>
    <w:p w:rsidR="00211A4E" w:rsidRPr="00C8061D" w:rsidRDefault="00211A4E" w:rsidP="009479E6">
      <w:pPr>
        <w:spacing w:after="0" w:line="360" w:lineRule="auto"/>
        <w:ind w:right="-284" w:firstLine="709"/>
        <w:jc w:val="both"/>
        <w:rPr>
          <w:rStyle w:val="c3"/>
          <w:rFonts w:ascii="Times New Roman" w:eastAsia="Times New Roman" w:hAnsi="Times New Roman" w:cs="Times New Roman"/>
          <w:color w:val="000000"/>
          <w:sz w:val="28"/>
          <w:szCs w:val="28"/>
        </w:rPr>
      </w:pPr>
      <w:r w:rsidRPr="00C8061D">
        <w:rPr>
          <w:rStyle w:val="c3"/>
          <w:rFonts w:ascii="Times New Roman" w:eastAsia="Times New Roman" w:hAnsi="Times New Roman" w:cs="Times New Roman"/>
          <w:color w:val="000000"/>
          <w:sz w:val="28"/>
          <w:szCs w:val="28"/>
        </w:rPr>
        <w:t xml:space="preserve">Благодаря тому, что </w:t>
      </w:r>
      <w:r w:rsidR="006463CB" w:rsidRPr="00C8061D">
        <w:rPr>
          <w:rStyle w:val="c3"/>
          <w:rFonts w:ascii="Times New Roman" w:eastAsia="Times New Roman" w:hAnsi="Times New Roman" w:cs="Times New Roman"/>
          <w:color w:val="000000"/>
          <w:sz w:val="28"/>
          <w:szCs w:val="28"/>
        </w:rPr>
        <w:t>дидактические игры позволяют не только уточнить и закрепить представления детей о форме, но и обогатить их</w:t>
      </w:r>
      <w:r w:rsidRPr="00C8061D">
        <w:rPr>
          <w:rStyle w:val="c3"/>
          <w:rFonts w:ascii="Times New Roman" w:eastAsia="Times New Roman" w:hAnsi="Times New Roman" w:cs="Times New Roman"/>
          <w:color w:val="000000"/>
          <w:sz w:val="28"/>
          <w:szCs w:val="28"/>
        </w:rPr>
        <w:t xml:space="preserve">, </w:t>
      </w:r>
      <w:r w:rsidR="00DD1F48">
        <w:rPr>
          <w:rStyle w:val="c3"/>
          <w:rFonts w:ascii="Times New Roman" w:eastAsia="Times New Roman" w:hAnsi="Times New Roman" w:cs="Times New Roman"/>
          <w:color w:val="000000"/>
          <w:sz w:val="28"/>
          <w:szCs w:val="28"/>
        </w:rPr>
        <w:t>они являются</w:t>
      </w:r>
      <w:r w:rsidR="006463CB" w:rsidRPr="00C8061D">
        <w:rPr>
          <w:rStyle w:val="c3"/>
          <w:rFonts w:ascii="Times New Roman" w:eastAsia="Times New Roman" w:hAnsi="Times New Roman" w:cs="Times New Roman"/>
          <w:color w:val="000000"/>
          <w:sz w:val="28"/>
          <w:szCs w:val="28"/>
        </w:rPr>
        <w:t xml:space="preserve">наиболее распространённой формой сенсорного развития детей с </w:t>
      </w:r>
      <w:r w:rsidR="00C36F04">
        <w:rPr>
          <w:rStyle w:val="c3"/>
          <w:rFonts w:ascii="Times New Roman" w:eastAsia="Times New Roman" w:hAnsi="Times New Roman" w:cs="Times New Roman"/>
          <w:color w:val="000000"/>
          <w:sz w:val="28"/>
          <w:szCs w:val="28"/>
        </w:rPr>
        <w:t xml:space="preserve">общими </w:t>
      </w:r>
      <w:r w:rsidR="006463CB" w:rsidRPr="00C8061D">
        <w:rPr>
          <w:rStyle w:val="c3"/>
          <w:rFonts w:ascii="Times New Roman" w:eastAsia="Times New Roman" w:hAnsi="Times New Roman" w:cs="Times New Roman"/>
          <w:color w:val="000000"/>
          <w:sz w:val="28"/>
          <w:szCs w:val="28"/>
        </w:rPr>
        <w:t>нарушениями речи.</w:t>
      </w:r>
    </w:p>
    <w:p w:rsidR="00A26D39" w:rsidRPr="004E06EA" w:rsidRDefault="00A26D39" w:rsidP="009479E6">
      <w:pPr>
        <w:spacing w:after="0" w:line="360" w:lineRule="auto"/>
        <w:ind w:right="-284" w:firstLine="709"/>
        <w:jc w:val="both"/>
        <w:rPr>
          <w:rFonts w:ascii="Times New Roman" w:hAnsi="Times New Roman" w:cs="Times New Roman"/>
          <w:sz w:val="28"/>
          <w:szCs w:val="28"/>
        </w:rPr>
      </w:pPr>
      <w:r w:rsidRPr="004E06EA">
        <w:rPr>
          <w:rFonts w:ascii="Times New Roman" w:hAnsi="Times New Roman" w:cs="Times New Roman"/>
          <w:sz w:val="28"/>
          <w:szCs w:val="28"/>
        </w:rPr>
        <w:t>Формами реализации игрового действия</w:t>
      </w:r>
      <w:r w:rsidR="00C8061D">
        <w:rPr>
          <w:rFonts w:ascii="Times New Roman" w:hAnsi="Times New Roman" w:cs="Times New Roman"/>
          <w:sz w:val="28"/>
          <w:szCs w:val="28"/>
        </w:rPr>
        <w:t xml:space="preserve"> с детьми, имеющими </w:t>
      </w:r>
      <w:r w:rsidR="008A2633">
        <w:rPr>
          <w:rFonts w:ascii="Times New Roman" w:hAnsi="Times New Roman" w:cs="Times New Roman"/>
          <w:sz w:val="28"/>
          <w:szCs w:val="28"/>
        </w:rPr>
        <w:t>общее недоразвитие речи</w:t>
      </w:r>
      <w:r w:rsidR="00211A4E">
        <w:rPr>
          <w:rFonts w:ascii="Times New Roman" w:hAnsi="Times New Roman" w:cs="Times New Roman"/>
          <w:sz w:val="28"/>
          <w:szCs w:val="28"/>
        </w:rPr>
        <w:t>, которые применяются в нашем детском саду</w:t>
      </w:r>
      <w:r w:rsidR="00C8061D">
        <w:rPr>
          <w:rFonts w:ascii="Times New Roman" w:hAnsi="Times New Roman" w:cs="Times New Roman"/>
          <w:sz w:val="28"/>
          <w:szCs w:val="28"/>
        </w:rPr>
        <w:t>,</w:t>
      </w:r>
      <w:r w:rsidR="00211A4E">
        <w:rPr>
          <w:rFonts w:ascii="Times New Roman" w:hAnsi="Times New Roman" w:cs="Times New Roman"/>
          <w:sz w:val="28"/>
          <w:szCs w:val="28"/>
        </w:rPr>
        <w:t xml:space="preserve"> являются</w:t>
      </w:r>
      <w:r w:rsidRPr="004E06EA">
        <w:rPr>
          <w:rFonts w:ascii="Times New Roman" w:hAnsi="Times New Roman" w:cs="Times New Roman"/>
          <w:sz w:val="28"/>
          <w:szCs w:val="28"/>
        </w:rPr>
        <w:t xml:space="preserve">: </w:t>
      </w:r>
    </w:p>
    <w:p w:rsidR="00A26D39" w:rsidRPr="004E06EA" w:rsidRDefault="00A26D39" w:rsidP="009479E6">
      <w:pPr>
        <w:spacing w:after="0" w:line="360" w:lineRule="auto"/>
        <w:ind w:right="-284" w:firstLine="709"/>
        <w:jc w:val="both"/>
        <w:rPr>
          <w:rFonts w:ascii="Times New Roman" w:hAnsi="Times New Roman" w:cs="Times New Roman"/>
          <w:sz w:val="28"/>
          <w:szCs w:val="28"/>
        </w:rPr>
      </w:pPr>
      <w:r w:rsidRPr="004E06EA">
        <w:rPr>
          <w:rFonts w:ascii="Times New Roman" w:hAnsi="Times New Roman" w:cs="Times New Roman"/>
          <w:sz w:val="28"/>
          <w:szCs w:val="28"/>
        </w:rPr>
        <w:t xml:space="preserve">1) разнообразные игровые манипуляции с предметами и игрушками — подбор, складывание и раскладывание их, нанизывание, прокатывание; </w:t>
      </w:r>
    </w:p>
    <w:p w:rsidR="00A26D39" w:rsidRPr="004E06EA" w:rsidRDefault="00211A4E"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2</w:t>
      </w:r>
      <w:r w:rsidR="00A26D39" w:rsidRPr="004E06EA">
        <w:rPr>
          <w:rFonts w:ascii="Times New Roman" w:hAnsi="Times New Roman" w:cs="Times New Roman"/>
          <w:sz w:val="28"/>
          <w:szCs w:val="28"/>
        </w:rPr>
        <w:t xml:space="preserve">) </w:t>
      </w:r>
      <w:r w:rsidR="006463CB">
        <w:rPr>
          <w:rFonts w:ascii="Times New Roman" w:hAnsi="Times New Roman" w:cs="Times New Roman"/>
          <w:sz w:val="28"/>
          <w:szCs w:val="28"/>
        </w:rPr>
        <w:t xml:space="preserve">игры, связанные с поиском нужной игрушки, предмета, </w:t>
      </w:r>
      <w:r w:rsidR="00A26D39" w:rsidRPr="004E06EA">
        <w:rPr>
          <w:rFonts w:ascii="Times New Roman" w:hAnsi="Times New Roman" w:cs="Times New Roman"/>
          <w:sz w:val="28"/>
          <w:szCs w:val="28"/>
        </w:rPr>
        <w:t>слова</w:t>
      </w:r>
      <w:r w:rsidR="006463CB">
        <w:rPr>
          <w:rFonts w:ascii="Times New Roman" w:hAnsi="Times New Roman" w:cs="Times New Roman"/>
          <w:sz w:val="28"/>
          <w:szCs w:val="28"/>
        </w:rPr>
        <w:t xml:space="preserve"> и др</w:t>
      </w:r>
      <w:r w:rsidR="00A26D39" w:rsidRPr="004E06EA">
        <w:rPr>
          <w:rFonts w:ascii="Times New Roman" w:hAnsi="Times New Roman" w:cs="Times New Roman"/>
          <w:sz w:val="28"/>
          <w:szCs w:val="28"/>
        </w:rPr>
        <w:t xml:space="preserve">; </w:t>
      </w:r>
    </w:p>
    <w:p w:rsidR="00A26D39" w:rsidRPr="004E06EA" w:rsidRDefault="00211A4E"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3</w:t>
      </w:r>
      <w:r w:rsidR="00A26D39" w:rsidRPr="004E06EA">
        <w:rPr>
          <w:rFonts w:ascii="Times New Roman" w:hAnsi="Times New Roman" w:cs="Times New Roman"/>
          <w:sz w:val="28"/>
          <w:szCs w:val="28"/>
        </w:rPr>
        <w:t xml:space="preserve">) загадывание и отгадывание загадок; </w:t>
      </w:r>
    </w:p>
    <w:p w:rsidR="00A26D39" w:rsidRPr="004E06EA" w:rsidRDefault="00211A4E"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4</w:t>
      </w:r>
      <w:r w:rsidR="00A26D39" w:rsidRPr="004E06EA">
        <w:rPr>
          <w:rFonts w:ascii="Times New Roman" w:hAnsi="Times New Roman" w:cs="Times New Roman"/>
          <w:sz w:val="28"/>
          <w:szCs w:val="28"/>
        </w:rPr>
        <w:t xml:space="preserve">) выполнение определенной роли; </w:t>
      </w:r>
    </w:p>
    <w:p w:rsidR="00A26D39" w:rsidRPr="004E06EA" w:rsidRDefault="00211A4E"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5</w:t>
      </w:r>
      <w:r w:rsidR="006463CB">
        <w:rPr>
          <w:rFonts w:ascii="Times New Roman" w:hAnsi="Times New Roman" w:cs="Times New Roman"/>
          <w:sz w:val="28"/>
          <w:szCs w:val="28"/>
        </w:rPr>
        <w:t>) соревнования</w:t>
      </w:r>
      <w:r w:rsidR="00A26D39" w:rsidRPr="004E06EA">
        <w:rPr>
          <w:rFonts w:ascii="Times New Roman" w:hAnsi="Times New Roman" w:cs="Times New Roman"/>
          <w:sz w:val="28"/>
          <w:szCs w:val="28"/>
        </w:rPr>
        <w:t xml:space="preserve"> (</w:t>
      </w:r>
      <w:r w:rsidR="008B7DB5">
        <w:rPr>
          <w:rFonts w:ascii="Times New Roman" w:hAnsi="Times New Roman" w:cs="Times New Roman"/>
          <w:sz w:val="28"/>
          <w:szCs w:val="28"/>
        </w:rPr>
        <w:t xml:space="preserve">как индивидуальные, так и </w:t>
      </w:r>
      <w:r w:rsidR="006463CB">
        <w:rPr>
          <w:rFonts w:ascii="Times New Roman" w:hAnsi="Times New Roman" w:cs="Times New Roman"/>
          <w:sz w:val="28"/>
          <w:szCs w:val="28"/>
        </w:rPr>
        <w:t>коллективные</w:t>
      </w:r>
      <w:r w:rsidR="00A26D39" w:rsidRPr="004E06EA">
        <w:rPr>
          <w:rFonts w:ascii="Times New Roman" w:hAnsi="Times New Roman" w:cs="Times New Roman"/>
          <w:sz w:val="28"/>
          <w:szCs w:val="28"/>
        </w:rPr>
        <w:t xml:space="preserve">); </w:t>
      </w:r>
    </w:p>
    <w:p w:rsidR="00A26D39" w:rsidRPr="004E06EA" w:rsidRDefault="00211A4E"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B7DB5">
        <w:rPr>
          <w:rFonts w:ascii="Times New Roman" w:hAnsi="Times New Roman" w:cs="Times New Roman"/>
          <w:sz w:val="28"/>
          <w:szCs w:val="28"/>
        </w:rPr>
        <w:t>игровые движения (</w:t>
      </w:r>
      <w:r w:rsidR="00A26D39" w:rsidRPr="004E06EA">
        <w:rPr>
          <w:rFonts w:ascii="Times New Roman" w:hAnsi="Times New Roman" w:cs="Times New Roman"/>
          <w:sz w:val="28"/>
          <w:szCs w:val="28"/>
        </w:rPr>
        <w:t xml:space="preserve">хлопки в ладоши, прыжки, </w:t>
      </w:r>
      <w:r w:rsidR="008B7DB5">
        <w:rPr>
          <w:rFonts w:ascii="Times New Roman" w:hAnsi="Times New Roman" w:cs="Times New Roman"/>
          <w:sz w:val="28"/>
          <w:szCs w:val="28"/>
        </w:rPr>
        <w:t>имитация действий)</w:t>
      </w:r>
    </w:p>
    <w:p w:rsidR="0001603F" w:rsidRPr="004360E2" w:rsidRDefault="00A26D39" w:rsidP="009479E6">
      <w:pPr>
        <w:spacing w:after="0" w:line="360" w:lineRule="auto"/>
        <w:ind w:right="-284" w:firstLine="709"/>
        <w:jc w:val="both"/>
        <w:rPr>
          <w:rStyle w:val="c1"/>
          <w:color w:val="000000" w:themeColor="text1"/>
          <w:sz w:val="28"/>
          <w:szCs w:val="28"/>
        </w:rPr>
      </w:pPr>
      <w:r w:rsidRPr="004E06EA">
        <w:rPr>
          <w:rFonts w:ascii="Times New Roman" w:hAnsi="Times New Roman" w:cs="Times New Roman"/>
          <w:sz w:val="28"/>
          <w:szCs w:val="28"/>
        </w:rPr>
        <w:t>В дошкольной педагогике сложились традиционное деление дидактических игр с предметами, настольно</w:t>
      </w:r>
      <w:r w:rsidR="00C8061D">
        <w:rPr>
          <w:rFonts w:ascii="Times New Roman" w:hAnsi="Times New Roman" w:cs="Times New Roman"/>
          <w:sz w:val="28"/>
          <w:szCs w:val="28"/>
        </w:rPr>
        <w:t>-</w:t>
      </w:r>
      <w:r w:rsidRPr="004E06EA">
        <w:rPr>
          <w:rFonts w:ascii="Times New Roman" w:hAnsi="Times New Roman" w:cs="Times New Roman"/>
          <w:sz w:val="28"/>
          <w:szCs w:val="28"/>
        </w:rPr>
        <w:t>печатные, словесные. </w:t>
      </w:r>
      <w:r w:rsidRPr="004E06EA">
        <w:rPr>
          <w:rFonts w:ascii="Times New Roman" w:hAnsi="Times New Roman" w:cs="Times New Roman"/>
          <w:sz w:val="28"/>
          <w:szCs w:val="28"/>
        </w:rPr>
        <w:br/>
        <w:t>Дидактические игры с предметами очень разнообразны по игровым материал</w:t>
      </w:r>
      <w:r>
        <w:rPr>
          <w:rFonts w:ascii="Times New Roman" w:hAnsi="Times New Roman" w:cs="Times New Roman"/>
          <w:sz w:val="28"/>
          <w:szCs w:val="28"/>
        </w:rPr>
        <w:t>а</w:t>
      </w:r>
      <w:r w:rsidRPr="004E06EA">
        <w:rPr>
          <w:rFonts w:ascii="Times New Roman" w:hAnsi="Times New Roman" w:cs="Times New Roman"/>
          <w:sz w:val="28"/>
          <w:szCs w:val="28"/>
        </w:rPr>
        <w:t xml:space="preserve">м, содержанию, организации проведения. </w:t>
      </w:r>
      <w:r w:rsidR="00C8061D" w:rsidRPr="004E06EA">
        <w:rPr>
          <w:rFonts w:ascii="Times New Roman" w:hAnsi="Times New Roman" w:cs="Times New Roman"/>
          <w:sz w:val="28"/>
          <w:szCs w:val="28"/>
        </w:rPr>
        <w:t>Игры с предметами дают возможность решать различные образовательные задачи: расширять и уточнять знания детей, развивать мыслительные операции, совершенствовать речь и т. д. </w:t>
      </w:r>
      <w:r w:rsidRPr="004E06EA">
        <w:rPr>
          <w:rFonts w:ascii="Times New Roman" w:hAnsi="Times New Roman" w:cs="Times New Roman"/>
          <w:sz w:val="28"/>
          <w:szCs w:val="28"/>
        </w:rPr>
        <w:t>В качестве дидактических материалов</w:t>
      </w:r>
      <w:r w:rsidR="00C8061D">
        <w:rPr>
          <w:rFonts w:ascii="Times New Roman" w:hAnsi="Times New Roman" w:cs="Times New Roman"/>
          <w:sz w:val="28"/>
          <w:szCs w:val="28"/>
        </w:rPr>
        <w:t xml:space="preserve"> мы используем как</w:t>
      </w:r>
      <w:r w:rsidRPr="004E06EA">
        <w:rPr>
          <w:rFonts w:ascii="Times New Roman" w:hAnsi="Times New Roman" w:cs="Times New Roman"/>
          <w:sz w:val="28"/>
          <w:szCs w:val="28"/>
        </w:rPr>
        <w:t xml:space="preserve"> игрушки</w:t>
      </w:r>
      <w:r w:rsidR="00C8061D">
        <w:rPr>
          <w:rFonts w:ascii="Times New Roman" w:hAnsi="Times New Roman" w:cs="Times New Roman"/>
          <w:sz w:val="28"/>
          <w:szCs w:val="28"/>
        </w:rPr>
        <w:t xml:space="preserve">, так и </w:t>
      </w:r>
      <w:r w:rsidRPr="004E06EA">
        <w:rPr>
          <w:rFonts w:ascii="Times New Roman" w:hAnsi="Times New Roman" w:cs="Times New Roman"/>
          <w:sz w:val="28"/>
          <w:szCs w:val="28"/>
        </w:rPr>
        <w:t xml:space="preserve">реальные предметы. </w:t>
      </w:r>
      <w:r w:rsidR="008E0C26">
        <w:rPr>
          <w:rFonts w:ascii="Times New Roman" w:hAnsi="Times New Roman" w:cs="Times New Roman"/>
          <w:sz w:val="28"/>
          <w:szCs w:val="28"/>
        </w:rPr>
        <w:t>С</w:t>
      </w:r>
      <w:r w:rsidR="0001603F">
        <w:rPr>
          <w:rFonts w:ascii="Times New Roman" w:hAnsi="Times New Roman" w:cs="Times New Roman"/>
          <w:sz w:val="28"/>
          <w:szCs w:val="28"/>
        </w:rPr>
        <w:t xml:space="preserve"> детьми </w:t>
      </w:r>
      <w:r w:rsidR="008E0C26">
        <w:rPr>
          <w:rFonts w:ascii="Times New Roman" w:hAnsi="Times New Roman" w:cs="Times New Roman"/>
          <w:sz w:val="28"/>
          <w:szCs w:val="28"/>
        </w:rPr>
        <w:t>регулярно</w:t>
      </w:r>
      <w:r w:rsidR="00395BBB">
        <w:rPr>
          <w:rFonts w:ascii="Times New Roman" w:hAnsi="Times New Roman" w:cs="Times New Roman"/>
          <w:sz w:val="28"/>
          <w:szCs w:val="28"/>
        </w:rPr>
        <w:t xml:space="preserve"> </w:t>
      </w:r>
      <w:r w:rsidR="008E0C26">
        <w:rPr>
          <w:rFonts w:ascii="Times New Roman" w:hAnsi="Times New Roman" w:cs="Times New Roman"/>
          <w:sz w:val="28"/>
          <w:szCs w:val="28"/>
        </w:rPr>
        <w:t>проводим</w:t>
      </w:r>
      <w:r w:rsidR="0001603F">
        <w:rPr>
          <w:rFonts w:ascii="Times New Roman" w:hAnsi="Times New Roman" w:cs="Times New Roman"/>
          <w:sz w:val="28"/>
          <w:szCs w:val="28"/>
        </w:rPr>
        <w:t xml:space="preserve"> игры</w:t>
      </w:r>
      <w:r w:rsidR="00395BBB">
        <w:rPr>
          <w:rFonts w:ascii="Times New Roman" w:hAnsi="Times New Roman" w:cs="Times New Roman"/>
          <w:sz w:val="28"/>
          <w:szCs w:val="28"/>
        </w:rPr>
        <w:t xml:space="preserve"> </w:t>
      </w:r>
      <w:r w:rsidR="0001603F" w:rsidRPr="0001603F">
        <w:rPr>
          <w:rFonts w:ascii="Times New Roman" w:hAnsi="Times New Roman" w:cs="Times New Roman"/>
          <w:sz w:val="28"/>
          <w:szCs w:val="28"/>
        </w:rPr>
        <w:t>с предметами на ориентировку в пространстве</w:t>
      </w:r>
      <w:r w:rsidR="0001603F">
        <w:rPr>
          <w:rFonts w:ascii="Times New Roman" w:hAnsi="Times New Roman" w:cs="Times New Roman"/>
          <w:sz w:val="28"/>
          <w:szCs w:val="28"/>
        </w:rPr>
        <w:t xml:space="preserve">, </w:t>
      </w:r>
      <w:r w:rsidR="00C9574E">
        <w:rPr>
          <w:rFonts w:ascii="Times New Roman" w:hAnsi="Times New Roman" w:cs="Times New Roman"/>
          <w:sz w:val="28"/>
          <w:szCs w:val="28"/>
        </w:rPr>
        <w:t>например,</w:t>
      </w:r>
      <w:r w:rsidR="00764801">
        <w:rPr>
          <w:rFonts w:ascii="Times New Roman" w:hAnsi="Times New Roman" w:cs="Times New Roman"/>
          <w:sz w:val="28"/>
          <w:szCs w:val="28"/>
        </w:rPr>
        <w:t xml:space="preserve">«Горячо-холодно», </w:t>
      </w:r>
      <w:r w:rsidR="0001603F" w:rsidRPr="00764801">
        <w:rPr>
          <w:rFonts w:ascii="Times New Roman" w:hAnsi="Times New Roman" w:cs="Times New Roman"/>
          <w:sz w:val="28"/>
        </w:rPr>
        <w:t>«Найди игрушки». Целью данн</w:t>
      </w:r>
      <w:r w:rsidR="00764801" w:rsidRPr="00764801">
        <w:rPr>
          <w:rFonts w:ascii="Times New Roman" w:hAnsi="Times New Roman" w:cs="Times New Roman"/>
          <w:sz w:val="28"/>
        </w:rPr>
        <w:t>ых</w:t>
      </w:r>
      <w:r w:rsidR="0001603F" w:rsidRPr="00764801">
        <w:rPr>
          <w:rFonts w:ascii="Times New Roman" w:hAnsi="Times New Roman" w:cs="Times New Roman"/>
          <w:sz w:val="28"/>
        </w:rPr>
        <w:t xml:space="preserve"> игр является научить детей передвигаться в пространстве, сохраняя и меняя направление в соответствии с указаниями педагога, с учетом ориентира</w:t>
      </w:r>
      <w:r w:rsidR="00764801" w:rsidRPr="00764801">
        <w:rPr>
          <w:rFonts w:ascii="Times New Roman" w:hAnsi="Times New Roman" w:cs="Times New Roman"/>
          <w:sz w:val="28"/>
        </w:rPr>
        <w:t>. Д</w:t>
      </w:r>
      <w:r w:rsidR="0001603F" w:rsidRPr="00764801">
        <w:rPr>
          <w:rFonts w:ascii="Times New Roman" w:hAnsi="Times New Roman" w:cs="Times New Roman"/>
          <w:sz w:val="28"/>
        </w:rPr>
        <w:t>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рассказывает,</w:t>
      </w:r>
      <w:r w:rsidR="002837AB">
        <w:rPr>
          <w:rFonts w:ascii="Times New Roman" w:hAnsi="Times New Roman" w:cs="Times New Roman"/>
          <w:sz w:val="28"/>
        </w:rPr>
        <w:t xml:space="preserve"> в каком направлении он шел</w:t>
      </w:r>
      <w:r w:rsidR="0001603F" w:rsidRPr="00764801">
        <w:rPr>
          <w:rFonts w:ascii="Times New Roman" w:hAnsi="Times New Roman" w:cs="Times New Roman"/>
          <w:sz w:val="28"/>
        </w:rPr>
        <w:t>, где нашел игрушку.</w:t>
      </w:r>
    </w:p>
    <w:p w:rsidR="00A26D39" w:rsidRDefault="00A26D39" w:rsidP="009479E6">
      <w:pPr>
        <w:spacing w:after="0" w:line="360" w:lineRule="auto"/>
        <w:ind w:right="-284" w:firstLine="709"/>
        <w:jc w:val="both"/>
        <w:rPr>
          <w:rFonts w:ascii="Times New Roman" w:hAnsi="Times New Roman" w:cs="Times New Roman"/>
          <w:sz w:val="28"/>
          <w:szCs w:val="28"/>
        </w:rPr>
      </w:pPr>
      <w:r w:rsidRPr="004E06EA">
        <w:rPr>
          <w:rFonts w:ascii="Times New Roman" w:hAnsi="Times New Roman" w:cs="Times New Roman"/>
          <w:sz w:val="28"/>
          <w:szCs w:val="28"/>
        </w:rPr>
        <w:t>Широко используются в самостоятельной деятельности детей настольно-печатные игры с правилами. Это игры типа лото, мозаика, домино, парные и разрезные картинки, игры-головоломки. Такой настольный материал обладает большой наглядностью и красочностью, в процессе игры с которым ребенок может активно действовать, привлекать к совместным действиям сверстников.</w:t>
      </w:r>
      <w:r w:rsidR="00395BBB">
        <w:rPr>
          <w:rFonts w:ascii="Times New Roman" w:hAnsi="Times New Roman" w:cs="Times New Roman"/>
          <w:sz w:val="28"/>
          <w:szCs w:val="28"/>
        </w:rPr>
        <w:t xml:space="preserve"> </w:t>
      </w:r>
      <w:r w:rsidR="006463CB">
        <w:rPr>
          <w:rFonts w:ascii="Times New Roman" w:hAnsi="Times New Roman" w:cs="Times New Roman"/>
          <w:sz w:val="28"/>
          <w:szCs w:val="28"/>
        </w:rPr>
        <w:t xml:space="preserve">В нашем детском саду </w:t>
      </w:r>
      <w:r w:rsidRPr="004E06EA">
        <w:rPr>
          <w:rFonts w:ascii="Times New Roman" w:hAnsi="Times New Roman" w:cs="Times New Roman"/>
          <w:sz w:val="28"/>
          <w:szCs w:val="28"/>
        </w:rPr>
        <w:t>преобладают игры, в основе которых лежит парность картинок, подбираемых по сходству.</w:t>
      </w:r>
      <w:r>
        <w:rPr>
          <w:rFonts w:ascii="Times New Roman" w:hAnsi="Times New Roman" w:cs="Times New Roman"/>
          <w:sz w:val="28"/>
          <w:szCs w:val="28"/>
        </w:rPr>
        <w:t xml:space="preserve"> Примером может быть дидактическая игра </w:t>
      </w:r>
      <w:r w:rsidRPr="001F3696">
        <w:rPr>
          <w:rFonts w:ascii="Times New Roman" w:hAnsi="Times New Roman" w:cs="Times New Roman"/>
          <w:sz w:val="28"/>
          <w:szCs w:val="28"/>
        </w:rPr>
        <w:t>«Разноцветные заборчики»</w:t>
      </w:r>
      <w:r w:rsidR="008965EB">
        <w:rPr>
          <w:rFonts w:ascii="Times New Roman" w:hAnsi="Times New Roman" w:cs="Times New Roman"/>
          <w:sz w:val="28"/>
          <w:szCs w:val="28"/>
        </w:rPr>
        <w:t xml:space="preserve"> (см. Рисунок 2)</w:t>
      </w:r>
      <w:r w:rsidRPr="001F3696">
        <w:rPr>
          <w:rFonts w:ascii="Times New Roman" w:hAnsi="Times New Roman" w:cs="Times New Roman"/>
          <w:sz w:val="28"/>
          <w:szCs w:val="28"/>
        </w:rPr>
        <w:t>.</w:t>
      </w:r>
    </w:p>
    <w:p w:rsidR="00A26D39" w:rsidRDefault="00A26D39" w:rsidP="00494FD8">
      <w:pPr>
        <w:spacing w:after="0" w:line="360" w:lineRule="auto"/>
        <w:jc w:val="center"/>
        <w:rPr>
          <w:rFonts w:ascii="Times New Roman" w:hAnsi="Times New Roman" w:cs="Times New Roman"/>
          <w:sz w:val="28"/>
          <w:szCs w:val="28"/>
        </w:rPr>
      </w:pPr>
      <w:r w:rsidRPr="001F3696">
        <w:rPr>
          <w:rFonts w:ascii="Times New Roman" w:hAnsi="Times New Roman" w:cs="Times New Roman"/>
          <w:noProof/>
          <w:sz w:val="28"/>
          <w:szCs w:val="28"/>
        </w:rPr>
        <w:drawing>
          <wp:inline distT="0" distB="0" distL="0" distR="0">
            <wp:extent cx="4786867" cy="3590150"/>
            <wp:effectExtent l="19050" t="0" r="0" b="0"/>
            <wp:docPr id="2" name="Рисунок 1" descr="Дидактические игры для сенсорного развития детей с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ие игры для сенсорного развития детей с ОВЗ"/>
                    <pic:cNvPicPr>
                      <a:picLocks noChangeAspect="1" noChangeArrowheads="1"/>
                    </pic:cNvPicPr>
                  </pic:nvPicPr>
                  <pic:blipFill>
                    <a:blip r:embed="rId9" cstate="print"/>
                    <a:srcRect/>
                    <a:stretch>
                      <a:fillRect/>
                    </a:stretch>
                  </pic:blipFill>
                  <pic:spPr bwMode="auto">
                    <a:xfrm>
                      <a:off x="0" y="0"/>
                      <a:ext cx="4789416" cy="3592062"/>
                    </a:xfrm>
                    <a:prstGeom prst="rect">
                      <a:avLst/>
                    </a:prstGeom>
                    <a:noFill/>
                    <a:ln w="9525">
                      <a:noFill/>
                      <a:miter lim="800000"/>
                      <a:headEnd/>
                      <a:tailEnd/>
                    </a:ln>
                  </pic:spPr>
                </pic:pic>
              </a:graphicData>
            </a:graphic>
          </wp:inline>
        </w:drawing>
      </w:r>
    </w:p>
    <w:p w:rsidR="00A26D39" w:rsidRPr="008C09D8" w:rsidRDefault="00F65473" w:rsidP="00494FD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A26D39" w:rsidRPr="001F3696">
        <w:rPr>
          <w:rFonts w:ascii="Times New Roman" w:hAnsi="Times New Roman" w:cs="Times New Roman"/>
          <w:sz w:val="28"/>
          <w:szCs w:val="28"/>
        </w:rPr>
        <w:t>—</w:t>
      </w:r>
      <w:r w:rsidR="00A26D39" w:rsidRPr="008C09D8">
        <w:rPr>
          <w:rFonts w:ascii="Times New Roman" w:hAnsi="Times New Roman" w:cs="Times New Roman"/>
          <w:sz w:val="28"/>
          <w:szCs w:val="28"/>
        </w:rPr>
        <w:t>Дидактическая игра «Разноцветные заборчики»</w:t>
      </w:r>
    </w:p>
    <w:p w:rsidR="008965EB" w:rsidRDefault="008965EB" w:rsidP="009479E6">
      <w:pPr>
        <w:shd w:val="clear" w:color="auto" w:fill="FFFFFF"/>
        <w:spacing w:after="0" w:line="360" w:lineRule="auto"/>
        <w:ind w:right="-284" w:firstLine="709"/>
        <w:jc w:val="both"/>
        <w:rPr>
          <w:rFonts w:ascii="Times New Roman" w:hAnsi="Times New Roman" w:cs="Times New Roman"/>
          <w:sz w:val="28"/>
          <w:szCs w:val="28"/>
        </w:rPr>
      </w:pPr>
    </w:p>
    <w:p w:rsidR="00A26D39" w:rsidRPr="003E0700" w:rsidRDefault="00A26D39" w:rsidP="009479E6">
      <w:pPr>
        <w:shd w:val="clear" w:color="auto" w:fill="FFFFFF"/>
        <w:spacing w:after="0" w:line="360" w:lineRule="auto"/>
        <w:ind w:right="-284" w:firstLine="709"/>
        <w:jc w:val="both"/>
        <w:rPr>
          <w:rFonts w:ascii="Times New Roman" w:hAnsi="Times New Roman" w:cs="Times New Roman"/>
          <w:sz w:val="28"/>
          <w:szCs w:val="28"/>
        </w:rPr>
      </w:pPr>
      <w:r w:rsidRPr="003E0700">
        <w:rPr>
          <w:rFonts w:ascii="Times New Roman" w:hAnsi="Times New Roman" w:cs="Times New Roman"/>
          <w:sz w:val="28"/>
          <w:szCs w:val="28"/>
        </w:rPr>
        <w:t>Целью данной игры является развитие у детей способности дифференцировать цвет предметов, соотносить с образцом, выполнять соотнесение и прицеплять прищепки последовательно слева направо. Необходимо обратить внимание на особенность данного игрового пособия для детей с ограниченными возможностями здоровья: яркость сочетается с лаконичностью, игровой процесс выполнения (практические действия с прищепками) проходит в понятной ребенку последовательности; тем самым происходит понимание алгоритма работы.</w:t>
      </w:r>
    </w:p>
    <w:p w:rsidR="00A26D39" w:rsidRDefault="00A26D39" w:rsidP="009479E6">
      <w:pPr>
        <w:spacing w:after="0" w:line="360" w:lineRule="auto"/>
        <w:ind w:right="-284" w:firstLine="709"/>
        <w:jc w:val="both"/>
        <w:rPr>
          <w:rFonts w:ascii="Times New Roman" w:hAnsi="Times New Roman" w:cs="Times New Roman"/>
          <w:sz w:val="28"/>
          <w:szCs w:val="28"/>
        </w:rPr>
      </w:pPr>
      <w:r w:rsidRPr="004E06EA">
        <w:rPr>
          <w:rFonts w:ascii="Times New Roman" w:hAnsi="Times New Roman" w:cs="Times New Roman"/>
          <w:sz w:val="28"/>
          <w:szCs w:val="28"/>
        </w:rPr>
        <w:t xml:space="preserve">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w:t>
      </w:r>
      <w:r w:rsidR="006463CB">
        <w:rPr>
          <w:rFonts w:ascii="Times New Roman" w:hAnsi="Times New Roman" w:cs="Times New Roman"/>
          <w:sz w:val="28"/>
          <w:szCs w:val="28"/>
        </w:rPr>
        <w:t xml:space="preserve">обычно </w:t>
      </w:r>
      <w:r w:rsidRPr="004E06EA">
        <w:rPr>
          <w:rFonts w:ascii="Times New Roman" w:hAnsi="Times New Roman" w:cs="Times New Roman"/>
          <w:sz w:val="28"/>
          <w:szCs w:val="28"/>
        </w:rPr>
        <w:t>проводят</w:t>
      </w:r>
      <w:r w:rsidR="006463CB">
        <w:rPr>
          <w:rFonts w:ascii="Times New Roman" w:hAnsi="Times New Roman" w:cs="Times New Roman"/>
          <w:sz w:val="28"/>
          <w:szCs w:val="28"/>
        </w:rPr>
        <w:t>ся</w:t>
      </w:r>
      <w:r w:rsidRPr="004E06EA">
        <w:rPr>
          <w:rFonts w:ascii="Times New Roman" w:hAnsi="Times New Roman" w:cs="Times New Roman"/>
          <w:sz w:val="28"/>
          <w:szCs w:val="28"/>
        </w:rPr>
        <w:t xml:space="preserve"> в основном </w:t>
      </w:r>
      <w:r w:rsidR="006463CB">
        <w:rPr>
          <w:rFonts w:ascii="Times New Roman" w:hAnsi="Times New Roman" w:cs="Times New Roman"/>
          <w:sz w:val="28"/>
          <w:szCs w:val="28"/>
        </w:rPr>
        <w:t>в группах</w:t>
      </w:r>
      <w:r w:rsidRPr="004E06EA">
        <w:rPr>
          <w:rFonts w:ascii="Times New Roman" w:hAnsi="Times New Roman" w:cs="Times New Roman"/>
          <w:sz w:val="28"/>
          <w:szCs w:val="28"/>
        </w:rPr>
        <w:t xml:space="preserve"> среднего и старшего дошкольного возраста. </w:t>
      </w:r>
      <w:r>
        <w:rPr>
          <w:rFonts w:ascii="Times New Roman" w:hAnsi="Times New Roman" w:cs="Times New Roman"/>
          <w:sz w:val="28"/>
          <w:szCs w:val="28"/>
        </w:rPr>
        <w:t>Например</w:t>
      </w:r>
      <w:r w:rsidRPr="007323C5">
        <w:rPr>
          <w:rFonts w:ascii="Times New Roman" w:hAnsi="Times New Roman" w:cs="Times New Roman"/>
          <w:sz w:val="28"/>
          <w:szCs w:val="28"/>
        </w:rPr>
        <w:t xml:space="preserve">, </w:t>
      </w:r>
      <w:r>
        <w:rPr>
          <w:rFonts w:ascii="Times New Roman" w:hAnsi="Times New Roman" w:cs="Times New Roman"/>
          <w:sz w:val="28"/>
          <w:szCs w:val="28"/>
        </w:rPr>
        <w:t>и</w:t>
      </w:r>
      <w:r w:rsidRPr="007323C5">
        <w:rPr>
          <w:rFonts w:ascii="Times New Roman" w:hAnsi="Times New Roman" w:cs="Times New Roman"/>
          <w:sz w:val="28"/>
          <w:szCs w:val="28"/>
        </w:rPr>
        <w:t>гра «Веселая олимпиада»</w:t>
      </w:r>
      <w:r>
        <w:rPr>
          <w:rFonts w:ascii="Times New Roman" w:hAnsi="Times New Roman" w:cs="Times New Roman"/>
          <w:sz w:val="28"/>
          <w:szCs w:val="28"/>
        </w:rPr>
        <w:t>.</w:t>
      </w:r>
      <w:r w:rsidR="00381029">
        <w:rPr>
          <w:rFonts w:ascii="Times New Roman" w:hAnsi="Times New Roman" w:cs="Times New Roman"/>
          <w:sz w:val="28"/>
          <w:szCs w:val="28"/>
        </w:rPr>
        <w:t xml:space="preserve"> </w:t>
      </w:r>
      <w:r>
        <w:rPr>
          <w:rFonts w:ascii="Times New Roman" w:hAnsi="Times New Roman" w:cs="Times New Roman"/>
          <w:sz w:val="28"/>
          <w:szCs w:val="28"/>
        </w:rPr>
        <w:t xml:space="preserve">Целью данной дидактической игры является развития умения у </w:t>
      </w:r>
      <w:r w:rsidRPr="007323C5">
        <w:rPr>
          <w:rFonts w:ascii="Times New Roman" w:hAnsi="Times New Roman" w:cs="Times New Roman"/>
          <w:sz w:val="28"/>
          <w:szCs w:val="28"/>
        </w:rPr>
        <w:t xml:space="preserve">детей отгадывать загадки, </w:t>
      </w:r>
      <w:r>
        <w:rPr>
          <w:rFonts w:ascii="Times New Roman" w:hAnsi="Times New Roman" w:cs="Times New Roman"/>
          <w:sz w:val="28"/>
          <w:szCs w:val="28"/>
        </w:rPr>
        <w:t>закрепление</w:t>
      </w:r>
      <w:r w:rsidRPr="007323C5">
        <w:rPr>
          <w:rFonts w:ascii="Times New Roman" w:hAnsi="Times New Roman" w:cs="Times New Roman"/>
          <w:sz w:val="28"/>
          <w:szCs w:val="28"/>
        </w:rPr>
        <w:t xml:space="preserve"> навыки речи –доказательства, ра</w:t>
      </w:r>
      <w:r>
        <w:rPr>
          <w:rFonts w:ascii="Times New Roman" w:hAnsi="Times New Roman" w:cs="Times New Roman"/>
          <w:sz w:val="28"/>
          <w:szCs w:val="28"/>
        </w:rPr>
        <w:t xml:space="preserve">звиваем навыки речи – описания. </w:t>
      </w:r>
      <w:r w:rsidRPr="007323C5">
        <w:rPr>
          <w:rFonts w:ascii="Times New Roman" w:hAnsi="Times New Roman" w:cs="Times New Roman"/>
          <w:sz w:val="28"/>
          <w:szCs w:val="28"/>
        </w:rPr>
        <w:t>Дети делятся на две команды</w:t>
      </w:r>
      <w:r w:rsidR="004377B2">
        <w:rPr>
          <w:rFonts w:ascii="Times New Roman" w:hAnsi="Times New Roman" w:cs="Times New Roman"/>
          <w:sz w:val="28"/>
          <w:szCs w:val="28"/>
        </w:rPr>
        <w:t xml:space="preserve">. </w:t>
      </w:r>
      <w:r w:rsidRPr="007323C5">
        <w:rPr>
          <w:rFonts w:ascii="Times New Roman" w:hAnsi="Times New Roman" w:cs="Times New Roman"/>
          <w:sz w:val="28"/>
          <w:szCs w:val="28"/>
        </w:rPr>
        <w:t>Игроки дол</w:t>
      </w:r>
      <w:r w:rsidR="004377B2">
        <w:rPr>
          <w:rFonts w:ascii="Times New Roman" w:hAnsi="Times New Roman" w:cs="Times New Roman"/>
          <w:sz w:val="28"/>
          <w:szCs w:val="28"/>
        </w:rPr>
        <w:t>жны правильно отгадать загадку</w:t>
      </w:r>
      <w:r w:rsidRPr="007323C5">
        <w:rPr>
          <w:rFonts w:ascii="Times New Roman" w:hAnsi="Times New Roman" w:cs="Times New Roman"/>
          <w:sz w:val="28"/>
          <w:szCs w:val="28"/>
        </w:rPr>
        <w:t>, если можно обыграть</w:t>
      </w:r>
      <w:r w:rsidR="004377B2">
        <w:rPr>
          <w:rFonts w:ascii="Times New Roman" w:hAnsi="Times New Roman" w:cs="Times New Roman"/>
          <w:sz w:val="28"/>
          <w:szCs w:val="28"/>
        </w:rPr>
        <w:t xml:space="preserve"> ответ</w:t>
      </w:r>
      <w:r w:rsidRPr="007323C5">
        <w:rPr>
          <w:rFonts w:ascii="Times New Roman" w:hAnsi="Times New Roman" w:cs="Times New Roman"/>
          <w:sz w:val="28"/>
          <w:szCs w:val="28"/>
        </w:rPr>
        <w:t>. За каждый правильный ответ команда пол</w:t>
      </w:r>
      <w:r w:rsidR="004377B2">
        <w:rPr>
          <w:rFonts w:ascii="Times New Roman" w:hAnsi="Times New Roman" w:cs="Times New Roman"/>
          <w:sz w:val="28"/>
          <w:szCs w:val="28"/>
        </w:rPr>
        <w:t>учает «олимпийское кольцо»</w:t>
      </w:r>
      <w:r w:rsidRPr="007323C5">
        <w:rPr>
          <w:rFonts w:ascii="Times New Roman" w:hAnsi="Times New Roman" w:cs="Times New Roman"/>
          <w:sz w:val="28"/>
          <w:szCs w:val="28"/>
        </w:rPr>
        <w:t>. Команда, первой набравшая 5 колец, объявляется победит</w:t>
      </w:r>
      <w:r>
        <w:rPr>
          <w:rFonts w:ascii="Times New Roman" w:hAnsi="Times New Roman" w:cs="Times New Roman"/>
          <w:sz w:val="28"/>
          <w:szCs w:val="28"/>
        </w:rPr>
        <w:t>ельни</w:t>
      </w:r>
      <w:r w:rsidR="006463CB">
        <w:rPr>
          <w:rFonts w:ascii="Times New Roman" w:hAnsi="Times New Roman" w:cs="Times New Roman"/>
          <w:sz w:val="28"/>
          <w:szCs w:val="28"/>
        </w:rPr>
        <w:t>цей. Варианты возможных загадок:</w:t>
      </w:r>
    </w:p>
    <w:p w:rsidR="00F52960" w:rsidRDefault="00F52960" w:rsidP="009479E6">
      <w:pPr>
        <w:spacing w:after="0" w:line="360" w:lineRule="auto"/>
        <w:ind w:right="-284" w:firstLine="709"/>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2960" w:rsidTr="00F52960">
        <w:tc>
          <w:tcPr>
            <w:tcW w:w="4785" w:type="dxa"/>
          </w:tcPr>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Ростом мал, да удал,</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От меня ускакал.</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(Мяч)</w:t>
            </w:r>
          </w:p>
        </w:tc>
        <w:tc>
          <w:tcPr>
            <w:tcW w:w="4786" w:type="dxa"/>
          </w:tcPr>
          <w:p w:rsidR="00F52960" w:rsidRDefault="00F52960" w:rsidP="009479E6">
            <w:pPr>
              <w:spacing w:after="0" w:line="360" w:lineRule="auto"/>
              <w:ind w:right="-284" w:firstLine="709"/>
              <w:jc w:val="center"/>
              <w:rPr>
                <w:rFonts w:ascii="Times New Roman" w:hAnsi="Times New Roman" w:cs="Times New Roman"/>
                <w:sz w:val="28"/>
                <w:szCs w:val="28"/>
              </w:rPr>
            </w:pPr>
            <w:r w:rsidRPr="007323C5">
              <w:rPr>
                <w:rFonts w:ascii="Times New Roman" w:hAnsi="Times New Roman" w:cs="Times New Roman"/>
                <w:sz w:val="28"/>
                <w:szCs w:val="28"/>
              </w:rPr>
              <w:t>Плывет белый гусь –</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Брюхо деревянное,</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Крыло полотняное.</w:t>
            </w:r>
          </w:p>
          <w:p w:rsidR="00F52960" w:rsidRDefault="00F52960" w:rsidP="009479E6">
            <w:pPr>
              <w:spacing w:after="0" w:line="360" w:lineRule="auto"/>
              <w:ind w:right="-284" w:firstLine="709"/>
              <w:jc w:val="center"/>
              <w:rPr>
                <w:rFonts w:ascii="Times New Roman" w:hAnsi="Times New Roman" w:cs="Times New Roman"/>
                <w:sz w:val="28"/>
                <w:szCs w:val="28"/>
              </w:rPr>
            </w:pPr>
            <w:r w:rsidRPr="007323C5">
              <w:rPr>
                <w:rFonts w:ascii="Times New Roman" w:hAnsi="Times New Roman" w:cs="Times New Roman"/>
                <w:sz w:val="28"/>
                <w:szCs w:val="28"/>
              </w:rPr>
              <w:t>(</w:t>
            </w:r>
            <w:r>
              <w:rPr>
                <w:rFonts w:ascii="Times New Roman" w:hAnsi="Times New Roman" w:cs="Times New Roman"/>
                <w:sz w:val="28"/>
                <w:szCs w:val="28"/>
              </w:rPr>
              <w:t>Яхта)</w:t>
            </w:r>
          </w:p>
          <w:p w:rsidR="00F52960" w:rsidRDefault="00F52960" w:rsidP="009479E6">
            <w:pPr>
              <w:spacing w:after="0" w:line="360" w:lineRule="auto"/>
              <w:ind w:right="-284" w:firstLine="709"/>
              <w:jc w:val="center"/>
              <w:rPr>
                <w:rFonts w:ascii="Times New Roman" w:hAnsi="Times New Roman" w:cs="Times New Roman"/>
                <w:sz w:val="28"/>
                <w:szCs w:val="28"/>
              </w:rPr>
            </w:pPr>
          </w:p>
        </w:tc>
      </w:tr>
      <w:tr w:rsidR="00F52960" w:rsidTr="00F52960">
        <w:tc>
          <w:tcPr>
            <w:tcW w:w="4785" w:type="dxa"/>
          </w:tcPr>
          <w:p w:rsidR="00F52960" w:rsidRDefault="00F52960" w:rsidP="009479E6">
            <w:pPr>
              <w:spacing w:after="0" w:line="360" w:lineRule="auto"/>
              <w:ind w:right="-284" w:firstLine="709"/>
              <w:jc w:val="center"/>
              <w:rPr>
                <w:rFonts w:ascii="Times New Roman" w:hAnsi="Times New Roman" w:cs="Times New Roman"/>
                <w:sz w:val="28"/>
                <w:szCs w:val="28"/>
              </w:rPr>
            </w:pPr>
            <w:r w:rsidRPr="007323C5">
              <w:rPr>
                <w:rFonts w:ascii="Times New Roman" w:hAnsi="Times New Roman" w:cs="Times New Roman"/>
                <w:sz w:val="28"/>
                <w:szCs w:val="28"/>
              </w:rPr>
              <w:t>Д</w:t>
            </w:r>
            <w:r>
              <w:rPr>
                <w:rFonts w:ascii="Times New Roman" w:hAnsi="Times New Roman" w:cs="Times New Roman"/>
                <w:sz w:val="28"/>
                <w:szCs w:val="28"/>
              </w:rPr>
              <w:t>еревянные кони по снегу скачут,</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А в снег не проваливаются.</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(Лыжи)</w:t>
            </w:r>
          </w:p>
        </w:tc>
        <w:tc>
          <w:tcPr>
            <w:tcW w:w="4786" w:type="dxa"/>
          </w:tcPr>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По дороге едут ноги</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И бегут два колеса.</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У загадки есть ответ:</w:t>
            </w:r>
          </w:p>
          <w:p w:rsidR="00F52960" w:rsidRDefault="00F52960" w:rsidP="009479E6">
            <w:pPr>
              <w:spacing w:after="0" w:line="360" w:lineRule="auto"/>
              <w:ind w:right="-284" w:firstLine="709"/>
              <w:jc w:val="center"/>
              <w:rPr>
                <w:rFonts w:ascii="Times New Roman" w:hAnsi="Times New Roman" w:cs="Times New Roman"/>
                <w:sz w:val="28"/>
                <w:szCs w:val="28"/>
              </w:rPr>
            </w:pPr>
            <w:r>
              <w:rPr>
                <w:rFonts w:ascii="Times New Roman" w:hAnsi="Times New Roman" w:cs="Times New Roman"/>
                <w:sz w:val="28"/>
                <w:szCs w:val="28"/>
              </w:rPr>
              <w:t xml:space="preserve">Это мой … </w:t>
            </w:r>
            <w:r w:rsidRPr="007323C5">
              <w:rPr>
                <w:rFonts w:ascii="Times New Roman" w:hAnsi="Times New Roman" w:cs="Times New Roman"/>
                <w:sz w:val="28"/>
                <w:szCs w:val="28"/>
              </w:rPr>
              <w:t>(Велосипед)</w:t>
            </w:r>
          </w:p>
        </w:tc>
      </w:tr>
    </w:tbl>
    <w:p w:rsidR="00F65473" w:rsidRDefault="00F65473" w:rsidP="009479E6">
      <w:pPr>
        <w:shd w:val="clear" w:color="auto" w:fill="FFFFFF"/>
        <w:spacing w:line="360" w:lineRule="auto"/>
        <w:ind w:right="-284" w:firstLine="709"/>
        <w:jc w:val="both"/>
        <w:rPr>
          <w:rFonts w:ascii="Times New Roman" w:hAnsi="Times New Roman" w:cs="Times New Roman"/>
          <w:sz w:val="28"/>
          <w:szCs w:val="28"/>
        </w:rPr>
      </w:pPr>
    </w:p>
    <w:p w:rsidR="00A26D39" w:rsidRDefault="00A26D39" w:rsidP="009479E6">
      <w:pPr>
        <w:shd w:val="clear" w:color="auto" w:fill="FFFFFF"/>
        <w:spacing w:line="360" w:lineRule="auto"/>
        <w:ind w:right="-284" w:firstLine="709"/>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можно сказать, что дидактические игры </w:t>
      </w:r>
      <w:r w:rsidRPr="00912860">
        <w:rPr>
          <w:rFonts w:ascii="Times New Roman" w:hAnsi="Times New Roman" w:cs="Times New Roman"/>
          <w:sz w:val="28"/>
          <w:szCs w:val="28"/>
        </w:rPr>
        <w:t xml:space="preserve">представляют собой многословное, сложное, педагогическое явление: они являются </w:t>
      </w:r>
      <w:r w:rsidR="00F52960">
        <w:rPr>
          <w:rFonts w:ascii="Times New Roman" w:hAnsi="Times New Roman" w:cs="Times New Roman"/>
          <w:sz w:val="28"/>
          <w:szCs w:val="28"/>
        </w:rPr>
        <w:t xml:space="preserve">как </w:t>
      </w:r>
      <w:r w:rsidRPr="00912860">
        <w:rPr>
          <w:rFonts w:ascii="Times New Roman" w:hAnsi="Times New Roman" w:cs="Times New Roman"/>
          <w:sz w:val="28"/>
          <w:szCs w:val="28"/>
        </w:rPr>
        <w:t>игровым методом обучения детей дошкольного возраста,</w:t>
      </w:r>
      <w:r w:rsidR="00F52960">
        <w:rPr>
          <w:rFonts w:ascii="Times New Roman" w:hAnsi="Times New Roman" w:cs="Times New Roman"/>
          <w:sz w:val="28"/>
          <w:szCs w:val="28"/>
        </w:rPr>
        <w:t xml:space="preserve"> так</w:t>
      </w:r>
      <w:r w:rsidRPr="00912860">
        <w:rPr>
          <w:rFonts w:ascii="Times New Roman" w:hAnsi="Times New Roman" w:cs="Times New Roman"/>
          <w:sz w:val="28"/>
          <w:szCs w:val="28"/>
        </w:rPr>
        <w:t xml:space="preserve"> и формой обучения детей, самостоятельной игровой деятельностью, и средством </w:t>
      </w:r>
      <w:r w:rsidR="0036458D">
        <w:rPr>
          <w:rFonts w:ascii="Times New Roman" w:hAnsi="Times New Roman" w:cs="Times New Roman"/>
          <w:sz w:val="28"/>
          <w:szCs w:val="28"/>
        </w:rPr>
        <w:t xml:space="preserve">целенаправленного </w:t>
      </w:r>
      <w:r w:rsidRPr="00912860">
        <w:rPr>
          <w:rFonts w:ascii="Times New Roman" w:hAnsi="Times New Roman" w:cs="Times New Roman"/>
          <w:sz w:val="28"/>
          <w:szCs w:val="28"/>
        </w:rPr>
        <w:t>всесторон</w:t>
      </w:r>
      <w:r w:rsidR="00F52960">
        <w:rPr>
          <w:rFonts w:ascii="Times New Roman" w:hAnsi="Times New Roman" w:cs="Times New Roman"/>
          <w:sz w:val="28"/>
          <w:szCs w:val="28"/>
        </w:rPr>
        <w:t xml:space="preserve">него сенсорного развития детей с </w:t>
      </w:r>
      <w:r w:rsidR="00C36F04">
        <w:rPr>
          <w:rFonts w:ascii="Times New Roman" w:hAnsi="Times New Roman" w:cs="Times New Roman"/>
          <w:sz w:val="28"/>
          <w:szCs w:val="28"/>
        </w:rPr>
        <w:t>ОНР</w:t>
      </w:r>
      <w:r w:rsidRPr="00912860">
        <w:rPr>
          <w:rFonts w:ascii="Times New Roman" w:hAnsi="Times New Roman" w:cs="Times New Roman"/>
          <w:sz w:val="28"/>
          <w:szCs w:val="28"/>
        </w:rPr>
        <w:t>.</w:t>
      </w:r>
      <w:r>
        <w:rPr>
          <w:rFonts w:ascii="Times New Roman" w:hAnsi="Times New Roman" w:cs="Times New Roman"/>
          <w:b/>
          <w:sz w:val="28"/>
          <w:szCs w:val="28"/>
        </w:rPr>
        <w:br w:type="page"/>
      </w:r>
    </w:p>
    <w:p w:rsidR="00A26D39" w:rsidRDefault="00A26D39" w:rsidP="009479E6">
      <w:pPr>
        <w:ind w:right="-284"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8965EB" w:rsidRDefault="008965EB" w:rsidP="009479E6">
      <w:pPr>
        <w:ind w:right="-284" w:firstLine="709"/>
        <w:jc w:val="center"/>
        <w:rPr>
          <w:rFonts w:ascii="Times New Roman" w:hAnsi="Times New Roman" w:cs="Times New Roman"/>
          <w:b/>
          <w:sz w:val="28"/>
          <w:szCs w:val="28"/>
        </w:rPr>
      </w:pPr>
    </w:p>
    <w:p w:rsidR="00A26D39" w:rsidRDefault="00A26D39" w:rsidP="009479E6">
      <w:pPr>
        <w:spacing w:after="0" w:line="360" w:lineRule="auto"/>
        <w:ind w:right="-284" w:firstLine="709"/>
        <w:jc w:val="both"/>
        <w:rPr>
          <w:rFonts w:ascii="Times New Roman" w:hAnsi="Times New Roman" w:cs="Times New Roman"/>
          <w:sz w:val="28"/>
          <w:szCs w:val="28"/>
        </w:rPr>
      </w:pPr>
      <w:r w:rsidRPr="00E80490">
        <w:rPr>
          <w:rFonts w:ascii="Times New Roman" w:hAnsi="Times New Roman" w:cs="Times New Roman"/>
          <w:sz w:val="28"/>
          <w:szCs w:val="28"/>
        </w:rPr>
        <w:t xml:space="preserve">Познание ребенком окружающего мира и его объектов, их основополагающих геометрических, кинетических и динамических свойств, законов пространства и времени происходит в процессе практической деятельности. </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ребёнка — </w:t>
      </w:r>
      <w:r w:rsidRPr="00F23216">
        <w:rPr>
          <w:rFonts w:ascii="Times New Roman" w:hAnsi="Times New Roman" w:cs="Times New Roman"/>
          <w:sz w:val="28"/>
          <w:szCs w:val="28"/>
        </w:rPr>
        <w:t>это развитие его восприятия и формирования представлений о важнейших свойствах предметов, их форме, цвете, величине, положении в прост</w:t>
      </w:r>
      <w:r>
        <w:rPr>
          <w:rFonts w:ascii="Times New Roman" w:hAnsi="Times New Roman" w:cs="Times New Roman"/>
          <w:sz w:val="28"/>
          <w:szCs w:val="28"/>
        </w:rPr>
        <w:t>ранстве, а также запахе и вкусе.</w:t>
      </w:r>
    </w:p>
    <w:p w:rsidR="00A26D39" w:rsidRDefault="00A26D39" w:rsidP="009479E6">
      <w:pPr>
        <w:spacing w:after="0" w:line="360" w:lineRule="auto"/>
        <w:ind w:right="-284" w:firstLine="709"/>
        <w:jc w:val="both"/>
        <w:rPr>
          <w:rFonts w:ascii="Times New Roman" w:hAnsi="Times New Roman" w:cs="Times New Roman"/>
          <w:sz w:val="28"/>
          <w:szCs w:val="28"/>
        </w:rPr>
      </w:pPr>
      <w:r w:rsidRPr="00F23216">
        <w:rPr>
          <w:rFonts w:ascii="Times New Roman" w:hAnsi="Times New Roman" w:cs="Times New Roman"/>
          <w:sz w:val="28"/>
          <w:szCs w:val="28"/>
        </w:rPr>
        <w:t>Значение сенсорного развития в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r w:rsidR="00395BBB">
        <w:rPr>
          <w:rFonts w:ascii="Times New Roman" w:hAnsi="Times New Roman" w:cs="Times New Roman"/>
          <w:sz w:val="28"/>
          <w:szCs w:val="28"/>
        </w:rPr>
        <w:t xml:space="preserve"> </w:t>
      </w:r>
      <w:r w:rsidRPr="00E80490">
        <w:rPr>
          <w:rFonts w:ascii="Times New Roman" w:hAnsi="Times New Roman" w:cs="Times New Roman"/>
          <w:sz w:val="28"/>
          <w:szCs w:val="28"/>
        </w:rPr>
        <w:t>Сенсорное развитие в дошкольном возрасте превращается в особую практическую, познавательную деятельность, имеющую свои цели, задачи, средства и способы осуществления. Совершенство восприятия, полнота и точность образов зависят от того, насколько полной системой способов, необходимых для обследования, владеет дошкольник. Поэтому главными линиями развития восприятия дошкольника выступают освоение новых по содержанию, структуре и характеру обследовательских действий и освоение сенсорных эталонов.</w:t>
      </w:r>
    </w:p>
    <w:p w:rsidR="00A26D39" w:rsidRPr="007137EB" w:rsidRDefault="00A26D39" w:rsidP="009479E6">
      <w:pPr>
        <w:spacing w:after="0" w:line="360" w:lineRule="auto"/>
        <w:ind w:right="-284" w:firstLine="709"/>
        <w:jc w:val="both"/>
        <w:rPr>
          <w:rFonts w:ascii="Times New Roman" w:hAnsi="Times New Roman" w:cs="Times New Roman"/>
          <w:sz w:val="28"/>
          <w:szCs w:val="28"/>
        </w:rPr>
      </w:pPr>
      <w:r w:rsidRPr="008741B8">
        <w:rPr>
          <w:rFonts w:ascii="Times New Roman" w:hAnsi="Times New Roman" w:cs="Times New Roman"/>
          <w:sz w:val="28"/>
          <w:szCs w:val="28"/>
        </w:rPr>
        <w:t>Вступление в силу нового закона «Об образовании в Российской Федерации» требует введения в деятельность дошкольного образовательного учреждения, работающего с детьми с ограниченными возможностями здоровья, нового направления – разработки адаптированной образовательной программы. Эта ситуация обусловила реальную необходимость создания методического обеспечения, организационных документов, определяющих ее структуру и содержание.</w:t>
      </w:r>
    </w:p>
    <w:p w:rsidR="00A26D39" w:rsidRPr="00655C3E" w:rsidRDefault="00A26D39" w:rsidP="009479E6">
      <w:pPr>
        <w:spacing w:after="0" w:line="360" w:lineRule="auto"/>
        <w:ind w:right="-284" w:firstLine="709"/>
        <w:jc w:val="both"/>
        <w:rPr>
          <w:rFonts w:ascii="Times New Roman" w:hAnsi="Times New Roman" w:cs="Times New Roman"/>
          <w:sz w:val="28"/>
          <w:szCs w:val="28"/>
        </w:rPr>
      </w:pPr>
      <w:r w:rsidRPr="00655C3E">
        <w:rPr>
          <w:rFonts w:ascii="Times New Roman" w:hAnsi="Times New Roman" w:cs="Times New Roman"/>
          <w:sz w:val="28"/>
          <w:szCs w:val="28"/>
        </w:rPr>
        <w:t xml:space="preserve">Содержание педагогической работы с детьми, имеющими </w:t>
      </w:r>
      <w:r w:rsidR="00DF47F0">
        <w:rPr>
          <w:rFonts w:ascii="Times New Roman" w:hAnsi="Times New Roman" w:cs="Times New Roman"/>
          <w:sz w:val="28"/>
          <w:szCs w:val="28"/>
        </w:rPr>
        <w:t xml:space="preserve">общее недоразвитие </w:t>
      </w:r>
      <w:r w:rsidRPr="00655C3E">
        <w:rPr>
          <w:rFonts w:ascii="Times New Roman" w:hAnsi="Times New Roman" w:cs="Times New Roman"/>
          <w:sz w:val="28"/>
          <w:szCs w:val="28"/>
        </w:rPr>
        <w:t>речи, определяется целями и задачами коррекционно</w:t>
      </w:r>
      <w:r>
        <w:rPr>
          <w:rFonts w:ascii="Times New Roman" w:hAnsi="Times New Roman" w:cs="Times New Roman"/>
          <w:sz w:val="28"/>
          <w:szCs w:val="28"/>
        </w:rPr>
        <w:t>-</w:t>
      </w:r>
      <w:r w:rsidRPr="00655C3E">
        <w:rPr>
          <w:rFonts w:ascii="Times New Roman" w:hAnsi="Times New Roman" w:cs="Times New Roman"/>
          <w:sz w:val="28"/>
          <w:szCs w:val="28"/>
        </w:rPr>
        <w:t xml:space="preserve">развивающего воздействия, которое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 </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К</w:t>
      </w:r>
      <w:r w:rsidR="00DF47F0">
        <w:rPr>
          <w:rFonts w:ascii="Times New Roman" w:hAnsi="Times New Roman" w:cs="Times New Roman"/>
          <w:sz w:val="28"/>
          <w:szCs w:val="28"/>
        </w:rPr>
        <w:t xml:space="preserve"> группе детей с </w:t>
      </w:r>
      <w:r w:rsidRPr="001233D9">
        <w:rPr>
          <w:rFonts w:ascii="Times New Roman" w:hAnsi="Times New Roman" w:cs="Times New Roman"/>
          <w:sz w:val="28"/>
          <w:szCs w:val="28"/>
        </w:rPr>
        <w:t>нарушениями речи относятся дети с общим недоразвитием р</w:t>
      </w:r>
      <w:r>
        <w:rPr>
          <w:rFonts w:ascii="Times New Roman" w:hAnsi="Times New Roman" w:cs="Times New Roman"/>
          <w:sz w:val="28"/>
          <w:szCs w:val="28"/>
        </w:rPr>
        <w:t>ечи различного генеза.</w:t>
      </w:r>
      <w:r w:rsidRPr="00DB4FDB">
        <w:rPr>
          <w:rFonts w:ascii="Times New Roman" w:hAnsi="Times New Roman" w:cs="Times New Roman"/>
          <w:sz w:val="28"/>
          <w:szCs w:val="28"/>
        </w:rPr>
        <w:t xml:space="preserve"> Неполноценная речевая деятельность отражается на формировании у детей сенсорной, интеллектуальной и аффективно-волевой сфер.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r w:rsidR="00DF47F0">
        <w:rPr>
          <w:rFonts w:ascii="Times New Roman" w:hAnsi="Times New Roman" w:cs="Times New Roman"/>
          <w:sz w:val="28"/>
          <w:szCs w:val="28"/>
        </w:rPr>
        <w:t xml:space="preserve"> </w:t>
      </w:r>
      <w:r w:rsidRPr="00DB4FDB">
        <w:rPr>
          <w:rFonts w:ascii="Times New Roman" w:hAnsi="Times New Roman" w:cs="Times New Roman"/>
          <w:sz w:val="28"/>
          <w:szCs w:val="28"/>
        </w:rPr>
        <w:t>Психическое состояние этих детей неустойчиво, в связи с чем их работоспособность резко меняется.</w:t>
      </w:r>
      <w:r w:rsidR="00DF47F0">
        <w:rPr>
          <w:rFonts w:ascii="Times New Roman" w:hAnsi="Times New Roman" w:cs="Times New Roman"/>
          <w:sz w:val="28"/>
          <w:szCs w:val="28"/>
        </w:rPr>
        <w:t xml:space="preserve"> </w:t>
      </w:r>
      <w:r w:rsidRPr="00DB4FDB">
        <w:rPr>
          <w:rFonts w:ascii="Times New Roman" w:hAnsi="Times New Roman" w:cs="Times New Roman"/>
          <w:sz w:val="28"/>
          <w:szCs w:val="28"/>
        </w:rPr>
        <w:t xml:space="preserve">Родители, у которых растет ребенок с речевой патологией, не должны ограждать его от общения со сверстниками, имеющими нормальную речь. Важно всячески поддерживать интерес малыша к речевому общению. </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К главным направлениям и особенностям сенсорного воспитания детей с </w:t>
      </w:r>
      <w:r w:rsidR="00C36F04">
        <w:rPr>
          <w:rFonts w:ascii="Times New Roman" w:hAnsi="Times New Roman" w:cs="Times New Roman"/>
          <w:sz w:val="28"/>
          <w:szCs w:val="28"/>
        </w:rPr>
        <w:t>ОНР</w:t>
      </w:r>
      <w:r>
        <w:rPr>
          <w:rFonts w:ascii="Times New Roman" w:hAnsi="Times New Roman" w:cs="Times New Roman"/>
          <w:sz w:val="28"/>
          <w:szCs w:val="28"/>
        </w:rPr>
        <w:t xml:space="preserve"> относятся:</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46BA">
        <w:rPr>
          <w:rFonts w:ascii="Times New Roman" w:hAnsi="Times New Roman" w:cs="Times New Roman"/>
          <w:sz w:val="28"/>
          <w:szCs w:val="28"/>
        </w:rPr>
        <w:t>формирование речевой деятельности, развитие потребности общения и его мотивационной основы</w:t>
      </w:r>
      <w:r w:rsidR="008965EB">
        <w:rPr>
          <w:rFonts w:ascii="Times New Roman" w:hAnsi="Times New Roman" w:cs="Times New Roman"/>
          <w:sz w:val="28"/>
          <w:szCs w:val="28"/>
        </w:rPr>
        <w:t>;</w:t>
      </w:r>
    </w:p>
    <w:p w:rsidR="00A26D39" w:rsidRDefault="008965EB"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развитие восприятия звуков;</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артикуляционная и дыхательная гимна</w:t>
      </w:r>
      <w:r w:rsidR="008965EB">
        <w:rPr>
          <w:rFonts w:ascii="Times New Roman" w:hAnsi="Times New Roman" w:cs="Times New Roman"/>
          <w:sz w:val="28"/>
          <w:szCs w:val="28"/>
        </w:rPr>
        <w:t>стики;</w:t>
      </w:r>
    </w:p>
    <w:p w:rsidR="00A26D39" w:rsidRDefault="008965EB"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рук;</w:t>
      </w:r>
    </w:p>
    <w:p w:rsidR="00A26D39" w:rsidRPr="006D46BA"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ф</w:t>
      </w:r>
      <w:r w:rsidRPr="006D46BA">
        <w:rPr>
          <w:rFonts w:ascii="Times New Roman" w:hAnsi="Times New Roman" w:cs="Times New Roman"/>
          <w:sz w:val="28"/>
          <w:szCs w:val="28"/>
        </w:rPr>
        <w:t>ормирование представлений о величине и форме предметов</w:t>
      </w:r>
      <w:r w:rsidR="008965EB">
        <w:rPr>
          <w:rFonts w:ascii="Times New Roman" w:hAnsi="Times New Roman" w:cs="Times New Roman"/>
          <w:sz w:val="28"/>
          <w:szCs w:val="28"/>
        </w:rPr>
        <w:t>;</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восприятия.</w:t>
      </w:r>
    </w:p>
    <w:p w:rsidR="00A26D39" w:rsidRDefault="00A26D39" w:rsidP="009479E6">
      <w:pPr>
        <w:pStyle w:val="a7"/>
        <w:spacing w:after="0" w:line="360" w:lineRule="auto"/>
        <w:ind w:right="-284" w:firstLine="709"/>
        <w:jc w:val="both"/>
        <w:rPr>
          <w:b/>
          <w:bCs/>
          <w:sz w:val="28"/>
          <w:szCs w:val="28"/>
        </w:rPr>
      </w:pPr>
      <w:r w:rsidRPr="006D46BA">
        <w:rPr>
          <w:sz w:val="28"/>
          <w:szCs w:val="28"/>
        </w:rPr>
        <w:t xml:space="preserve">Существенное значение для развития у детей представлений о форме, цвете и величине имеет использование дидактических игр, которые позволяют не только уточнить и закрепить представления детей о форме, но и обогатить их. </w:t>
      </w:r>
      <w:r>
        <w:rPr>
          <w:sz w:val="28"/>
          <w:szCs w:val="28"/>
        </w:rPr>
        <w:t xml:space="preserve">Дидактические игры – это </w:t>
      </w:r>
      <w:r w:rsidRPr="00912860">
        <w:rPr>
          <w:sz w:val="28"/>
          <w:szCs w:val="28"/>
        </w:rPr>
        <w:t>многословное, сложное, педагогическое явление: они являются и игровым методом обучения детей дошкольного возраста, и формой обучения детей, и самостоятельной игровой деятельностью, и средством всестороннего сенсорного развития ребенка.</w:t>
      </w:r>
    </w:p>
    <w:p w:rsidR="00A26D39" w:rsidRDefault="00A26D39" w:rsidP="009479E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Дидактические игры делятся на игры</w:t>
      </w:r>
      <w:r w:rsidRPr="004E06EA">
        <w:rPr>
          <w:rFonts w:ascii="Times New Roman" w:hAnsi="Times New Roman" w:cs="Times New Roman"/>
          <w:sz w:val="28"/>
          <w:szCs w:val="28"/>
        </w:rPr>
        <w:t xml:space="preserve"> с предметами</w:t>
      </w:r>
      <w:r>
        <w:rPr>
          <w:rFonts w:ascii="Times New Roman" w:hAnsi="Times New Roman" w:cs="Times New Roman"/>
          <w:sz w:val="28"/>
          <w:szCs w:val="28"/>
        </w:rPr>
        <w:t xml:space="preserve"> (в</w:t>
      </w:r>
      <w:r w:rsidRPr="004E06EA">
        <w:rPr>
          <w:rFonts w:ascii="Times New Roman" w:hAnsi="Times New Roman" w:cs="Times New Roman"/>
          <w:sz w:val="28"/>
          <w:szCs w:val="28"/>
        </w:rPr>
        <w:t xml:space="preserve"> качестве дидактических материалов используются игрушки, реальные </w:t>
      </w:r>
      <w:r>
        <w:rPr>
          <w:rFonts w:ascii="Times New Roman" w:hAnsi="Times New Roman" w:cs="Times New Roman"/>
          <w:sz w:val="28"/>
          <w:szCs w:val="28"/>
        </w:rPr>
        <w:t>предметы),</w:t>
      </w:r>
      <w:r w:rsidRPr="004E06EA">
        <w:rPr>
          <w:rFonts w:ascii="Times New Roman" w:hAnsi="Times New Roman" w:cs="Times New Roman"/>
          <w:sz w:val="28"/>
          <w:szCs w:val="28"/>
        </w:rPr>
        <w:t xml:space="preserve"> на</w:t>
      </w:r>
      <w:r>
        <w:rPr>
          <w:rFonts w:ascii="Times New Roman" w:hAnsi="Times New Roman" w:cs="Times New Roman"/>
          <w:sz w:val="28"/>
          <w:szCs w:val="28"/>
        </w:rPr>
        <w:t>стольно – печатные (</w:t>
      </w:r>
      <w:r w:rsidRPr="004E06EA">
        <w:rPr>
          <w:rFonts w:ascii="Times New Roman" w:hAnsi="Times New Roman" w:cs="Times New Roman"/>
          <w:sz w:val="28"/>
          <w:szCs w:val="28"/>
        </w:rPr>
        <w:t>игры типа лото, мозаика, домино, парные и разрезные картинки, игры-головоломки</w:t>
      </w:r>
      <w:r>
        <w:rPr>
          <w:rFonts w:ascii="Times New Roman" w:hAnsi="Times New Roman" w:cs="Times New Roman"/>
          <w:sz w:val="28"/>
          <w:szCs w:val="28"/>
        </w:rPr>
        <w:t>) и словесные (</w:t>
      </w:r>
      <w:r w:rsidRPr="004E06EA">
        <w:rPr>
          <w:rFonts w:ascii="Times New Roman" w:hAnsi="Times New Roman" w:cs="Times New Roman"/>
          <w:sz w:val="28"/>
          <w:szCs w:val="28"/>
        </w:rPr>
        <w:t>процесс решения обучающей задачи осуществляется в мыслительном плане, на основе представлений и без опоры на наглядность</w:t>
      </w:r>
      <w:r>
        <w:rPr>
          <w:rFonts w:ascii="Times New Roman" w:hAnsi="Times New Roman" w:cs="Times New Roman"/>
          <w:sz w:val="28"/>
          <w:szCs w:val="28"/>
        </w:rPr>
        <w:t>). </w:t>
      </w:r>
    </w:p>
    <w:p w:rsidR="00A26D39" w:rsidRDefault="00A26D39" w:rsidP="009479E6">
      <w:pPr>
        <w:ind w:right="-284" w:firstLine="709"/>
        <w:rPr>
          <w:rFonts w:ascii="Times New Roman" w:eastAsia="Times New Roman" w:hAnsi="Times New Roman" w:cs="Times New Roman"/>
          <w:b/>
          <w:bCs/>
          <w:sz w:val="28"/>
          <w:szCs w:val="28"/>
        </w:rPr>
      </w:pPr>
      <w:r>
        <w:rPr>
          <w:b/>
          <w:bCs/>
          <w:sz w:val="28"/>
          <w:szCs w:val="28"/>
        </w:rPr>
        <w:br w:type="page"/>
      </w:r>
    </w:p>
    <w:p w:rsidR="00A26D39" w:rsidRDefault="00A26D39" w:rsidP="008965EB">
      <w:pPr>
        <w:pStyle w:val="a7"/>
        <w:spacing w:after="0" w:line="360" w:lineRule="auto"/>
        <w:ind w:right="-284"/>
        <w:jc w:val="center"/>
        <w:rPr>
          <w:b/>
          <w:bCs/>
          <w:sz w:val="28"/>
          <w:szCs w:val="28"/>
        </w:rPr>
      </w:pPr>
      <w:r w:rsidRPr="00F21F9F">
        <w:rPr>
          <w:b/>
          <w:bCs/>
          <w:sz w:val="28"/>
          <w:szCs w:val="28"/>
        </w:rPr>
        <w:t>СПИСОК ИСПОЛЬЗОВАННОЙ И ЦИТИРУЕМОЙЛИТЕРАТУРЫ</w:t>
      </w:r>
    </w:p>
    <w:p w:rsidR="008965EB" w:rsidRDefault="008965EB" w:rsidP="009479E6">
      <w:pPr>
        <w:pStyle w:val="a7"/>
        <w:spacing w:after="0" w:line="360" w:lineRule="auto"/>
        <w:ind w:right="-284" w:firstLine="709"/>
        <w:jc w:val="center"/>
        <w:rPr>
          <w:b/>
          <w:bCs/>
          <w:sz w:val="28"/>
          <w:szCs w:val="28"/>
        </w:rPr>
      </w:pPr>
    </w:p>
    <w:p w:rsidR="00F57CA9" w:rsidRPr="0055298E" w:rsidRDefault="00F57CA9" w:rsidP="00F57CA9">
      <w:pPr>
        <w:pStyle w:val="a3"/>
        <w:numPr>
          <w:ilvl w:val="0"/>
          <w:numId w:val="2"/>
        </w:numPr>
        <w:shd w:val="clear" w:color="auto" w:fill="FFFFFF"/>
        <w:spacing w:after="0" w:line="360" w:lineRule="auto"/>
        <w:ind w:left="0" w:right="-284" w:firstLine="709"/>
        <w:jc w:val="both"/>
        <w:rPr>
          <w:rFonts w:ascii="Times New Roman" w:hAnsi="Times New Roman" w:cs="Times New Roman"/>
          <w:sz w:val="24"/>
          <w:szCs w:val="28"/>
        </w:rPr>
      </w:pPr>
      <w:r w:rsidRPr="0055298E">
        <w:rPr>
          <w:rFonts w:ascii="Times New Roman" w:hAnsi="Times New Roman" w:cs="Times New Roman"/>
          <w:sz w:val="28"/>
          <w:szCs w:val="32"/>
        </w:rPr>
        <w:t>Адаптированная образовательная программа МБДОУ «ДС № 459 г. Челябинска».</w:t>
      </w:r>
    </w:p>
    <w:p w:rsidR="0055298E" w:rsidRPr="0055298E" w:rsidRDefault="0055298E"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4"/>
          <w:szCs w:val="28"/>
        </w:rPr>
      </w:pPr>
      <w:r w:rsidRPr="0055298E">
        <w:rPr>
          <w:rFonts w:ascii="Times New Roman" w:hAnsi="Times New Roman" w:cs="Times New Roman"/>
          <w:sz w:val="28"/>
          <w:szCs w:val="28"/>
        </w:rPr>
        <w:t>Венгер, Л.А. Воспитание сенсорной культуры ребенка от рождения до 6 лет: Кн. Для воспитателя детского сада/ Л.А. Венгер, Э.Г.Пилюгина, Н.Б. Венгер; под ред. Л.А. Венгера. – М.: Просвещение. 1988 – 144с.</w:t>
      </w:r>
    </w:p>
    <w:p w:rsidR="0055298E" w:rsidRPr="0055298E" w:rsidRDefault="008965EB"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4"/>
          <w:szCs w:val="28"/>
        </w:rPr>
      </w:pPr>
      <w:r w:rsidRPr="0055298E">
        <w:rPr>
          <w:rFonts w:ascii="Times New Roman" w:hAnsi="Times New Roman" w:cs="Times New Roman"/>
          <w:sz w:val="28"/>
          <w:szCs w:val="28"/>
        </w:rPr>
        <w:t xml:space="preserve">Волкова Л.С. </w:t>
      </w:r>
      <w:r w:rsidR="00A26D39" w:rsidRPr="0055298E">
        <w:rPr>
          <w:rFonts w:ascii="Times New Roman" w:hAnsi="Times New Roman" w:cs="Times New Roman"/>
          <w:sz w:val="28"/>
          <w:szCs w:val="28"/>
        </w:rPr>
        <w:t>Логопедия: Учебник для студентов дефектол. фак. пед. вузов / Под ред. Л.С. Волковой, С.Н. Шаховской — М.:,</w:t>
      </w:r>
      <w:r w:rsidR="00381029" w:rsidRPr="0055298E">
        <w:rPr>
          <w:rFonts w:ascii="Times New Roman" w:hAnsi="Times New Roman" w:cs="Times New Roman"/>
          <w:sz w:val="28"/>
          <w:szCs w:val="28"/>
        </w:rPr>
        <w:t>3-</w:t>
      </w:r>
      <w:r w:rsidR="00A26D39" w:rsidRPr="0055298E">
        <w:rPr>
          <w:rFonts w:ascii="Times New Roman" w:hAnsi="Times New Roman" w:cs="Times New Roman"/>
          <w:sz w:val="28"/>
          <w:szCs w:val="28"/>
        </w:rPr>
        <w:t>е изд. М.: Владос, 2012. 364 c. </w:t>
      </w:r>
    </w:p>
    <w:p w:rsidR="0055298E" w:rsidRPr="00C17F72" w:rsidRDefault="00A26D39" w:rsidP="00BD61C0">
      <w:pPr>
        <w:pStyle w:val="a3"/>
        <w:numPr>
          <w:ilvl w:val="0"/>
          <w:numId w:val="2"/>
        </w:numPr>
        <w:shd w:val="clear" w:color="auto" w:fill="FFFFFF"/>
        <w:spacing w:after="0" w:line="360" w:lineRule="auto"/>
        <w:ind w:left="0" w:right="-284" w:firstLine="709"/>
        <w:jc w:val="both"/>
        <w:rPr>
          <w:rFonts w:ascii="Times New Roman" w:hAnsi="Times New Roman" w:cs="Times New Roman"/>
          <w:sz w:val="24"/>
          <w:szCs w:val="28"/>
        </w:rPr>
      </w:pPr>
      <w:r w:rsidRPr="0055298E">
        <w:rPr>
          <w:rFonts w:ascii="Times New Roman" w:hAnsi="Times New Roman" w:cs="Times New Roman"/>
          <w:sz w:val="28"/>
          <w:szCs w:val="28"/>
        </w:rPr>
        <w:t xml:space="preserve"> Лопатина</w:t>
      </w:r>
      <w:r w:rsidR="008965EB" w:rsidRPr="0055298E">
        <w:rPr>
          <w:rFonts w:ascii="Times New Roman" w:hAnsi="Times New Roman" w:cs="Times New Roman"/>
          <w:sz w:val="28"/>
          <w:szCs w:val="28"/>
        </w:rPr>
        <w:t>,</w:t>
      </w:r>
      <w:r w:rsidRPr="0055298E">
        <w:rPr>
          <w:rFonts w:ascii="Times New Roman" w:hAnsi="Times New Roman" w:cs="Times New Roman"/>
          <w:sz w:val="28"/>
          <w:szCs w:val="28"/>
        </w:rPr>
        <w:t xml:space="preserve"> Л.В. Примерная адаптированная основная образовательная</w:t>
      </w:r>
      <w:r w:rsidR="000D78C9" w:rsidRPr="0055298E">
        <w:rPr>
          <w:rFonts w:ascii="Times New Roman" w:hAnsi="Times New Roman" w:cs="Times New Roman"/>
          <w:sz w:val="28"/>
          <w:szCs w:val="28"/>
        </w:rPr>
        <w:t xml:space="preserve"> </w:t>
      </w:r>
      <w:r w:rsidR="00BD61C0">
        <w:rPr>
          <w:rFonts w:ascii="Times New Roman" w:hAnsi="Times New Roman" w:cs="Times New Roman"/>
          <w:sz w:val="28"/>
          <w:szCs w:val="28"/>
        </w:rPr>
        <w:t>п</w:t>
      </w:r>
      <w:r w:rsidRPr="00BD61C0">
        <w:rPr>
          <w:rFonts w:ascii="Times New Roman" w:hAnsi="Times New Roman" w:cs="Times New Roman"/>
          <w:sz w:val="28"/>
          <w:szCs w:val="28"/>
        </w:rPr>
        <w:t>рограмма для дошкольников с тяжелыми нарушениями речи //под редакцией профессора Л. В. Лопатиной</w:t>
      </w:r>
      <w:r w:rsidR="008965EB" w:rsidRPr="00BD61C0">
        <w:rPr>
          <w:rFonts w:ascii="Times New Roman" w:eastAsia="Times New Roman" w:hAnsi="Times New Roman" w:cs="Times New Roman"/>
          <w:sz w:val="28"/>
          <w:szCs w:val="28"/>
        </w:rPr>
        <w:t>[Электронный ресурс]</w:t>
      </w:r>
      <w:r w:rsidR="008965EB" w:rsidRPr="00BD61C0">
        <w:rPr>
          <w:rFonts w:ascii="Times New Roman" w:hAnsi="Times New Roman" w:cs="Times New Roman"/>
          <w:sz w:val="28"/>
          <w:szCs w:val="28"/>
        </w:rPr>
        <w:t xml:space="preserve">  - Р</w:t>
      </w:r>
      <w:r w:rsidRPr="00BD61C0">
        <w:rPr>
          <w:rFonts w:ascii="Times New Roman" w:hAnsi="Times New Roman" w:cs="Times New Roman"/>
          <w:sz w:val="28"/>
          <w:szCs w:val="28"/>
        </w:rPr>
        <w:t>ежим доступа</w:t>
      </w:r>
      <w:r w:rsidRPr="00C17F72">
        <w:rPr>
          <w:rFonts w:ascii="Times New Roman" w:hAnsi="Times New Roman" w:cs="Times New Roman"/>
          <w:sz w:val="28"/>
          <w:szCs w:val="28"/>
        </w:rPr>
        <w:t xml:space="preserve">: </w:t>
      </w:r>
      <w:hyperlink r:id="rId10" w:history="1">
        <w:r w:rsidR="0055298E" w:rsidRPr="00C17F72">
          <w:rPr>
            <w:rStyle w:val="af"/>
            <w:rFonts w:ascii="Times New Roman" w:hAnsi="Times New Roman" w:cs="Times New Roman"/>
            <w:color w:val="auto"/>
            <w:sz w:val="28"/>
            <w:szCs w:val="28"/>
          </w:rPr>
          <w:t>http://www.firo.ru/wp-content/uploads/2014/02</w:t>
        </w:r>
      </w:hyperlink>
      <w:r w:rsidRPr="00C17F72">
        <w:rPr>
          <w:rFonts w:ascii="Times New Roman" w:hAnsi="Times New Roman" w:cs="Times New Roman"/>
          <w:sz w:val="28"/>
          <w:szCs w:val="28"/>
        </w:rPr>
        <w:t>)</w:t>
      </w:r>
    </w:p>
    <w:p w:rsidR="0055298E" w:rsidRPr="0055298E" w:rsidRDefault="00A26D39"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4"/>
          <w:szCs w:val="28"/>
        </w:rPr>
      </w:pPr>
      <w:r w:rsidRPr="0055298E">
        <w:rPr>
          <w:rFonts w:ascii="Times New Roman" w:hAnsi="Times New Roman" w:cs="Times New Roman"/>
          <w:sz w:val="28"/>
          <w:szCs w:val="28"/>
        </w:rPr>
        <w:t xml:space="preserve">Медведева А.Е. Артпедагогика и арттерапия в специальном образовании: Учебник для вузов / Е.А. Медведева, И.Ю. Левченко, Л.Н. Комиссарова, Т.А. Добровольская. - М.: Академия, 2001. – 248 с. </w:t>
      </w:r>
    </w:p>
    <w:p w:rsidR="0055298E" w:rsidRPr="0055298E" w:rsidRDefault="00A26D39"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4"/>
          <w:szCs w:val="28"/>
        </w:rPr>
      </w:pPr>
      <w:r w:rsidRPr="0055298E">
        <w:rPr>
          <w:rFonts w:ascii="Times New Roman" w:hAnsi="Times New Roman" w:cs="Times New Roman"/>
          <w:sz w:val="28"/>
          <w:szCs w:val="28"/>
        </w:rPr>
        <w:t>Мелёхина И. В. Сенсорное развитие — фундамент умственного развития детей дошкольного возраста</w:t>
      </w:r>
      <w:r w:rsidR="00F13F58" w:rsidRPr="0055298E">
        <w:rPr>
          <w:rFonts w:ascii="Times New Roman" w:eastAsia="Times New Roman" w:hAnsi="Times New Roman" w:cs="Times New Roman"/>
          <w:sz w:val="28"/>
          <w:szCs w:val="28"/>
        </w:rPr>
        <w:t xml:space="preserve">[Электронный ресурс] </w:t>
      </w:r>
      <w:r w:rsidRPr="0055298E">
        <w:rPr>
          <w:rFonts w:ascii="Times New Roman" w:hAnsi="Times New Roman" w:cs="Times New Roman"/>
          <w:sz w:val="28"/>
          <w:szCs w:val="28"/>
        </w:rPr>
        <w:t xml:space="preserve">// Теория и практика образования в современном мире: материалы VI Междунар. науч. конф. (г. Санкт-Петербург, декабрь 2014 г.). — СПб.:Заневская площадь, 2014. — С. 136-139. — URL </w:t>
      </w:r>
      <w:r w:rsidR="008965EB" w:rsidRPr="0055298E">
        <w:rPr>
          <w:rFonts w:ascii="Times New Roman" w:eastAsia="Times New Roman" w:hAnsi="Times New Roman" w:cs="Times New Roman"/>
          <w:sz w:val="28"/>
          <w:szCs w:val="28"/>
        </w:rPr>
        <w:t>– Режим доступа:</w:t>
      </w:r>
      <w:r w:rsidRPr="0055298E">
        <w:rPr>
          <w:rFonts w:ascii="Times New Roman" w:hAnsi="Times New Roman" w:cs="Times New Roman"/>
          <w:sz w:val="28"/>
          <w:szCs w:val="28"/>
        </w:rPr>
        <w:t>https://moluch.ru/conf/ped/archive/145/6664/ (дата обращения: 27.10.2018).</w:t>
      </w:r>
    </w:p>
    <w:p w:rsidR="0055298E" w:rsidRPr="00C17F72" w:rsidRDefault="00F13F58"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4"/>
          <w:szCs w:val="28"/>
        </w:rPr>
      </w:pPr>
      <w:r w:rsidRPr="0055298E">
        <w:rPr>
          <w:rFonts w:ascii="Times New Roman" w:hAnsi="Times New Roman" w:cs="Times New Roman"/>
          <w:sz w:val="28"/>
          <w:szCs w:val="28"/>
        </w:rPr>
        <w:t xml:space="preserve">Метиева, Л.А. Развитие сенсорной сферы детей </w:t>
      </w:r>
      <w:r w:rsidRPr="0055298E">
        <w:rPr>
          <w:rFonts w:ascii="Times New Roman" w:eastAsia="Times New Roman" w:hAnsi="Times New Roman" w:cs="Times New Roman"/>
          <w:sz w:val="28"/>
          <w:szCs w:val="28"/>
        </w:rPr>
        <w:t>[Электронный ресурс] /</w:t>
      </w:r>
      <w:r w:rsidRPr="0055298E">
        <w:rPr>
          <w:rFonts w:ascii="Times New Roman" w:hAnsi="Times New Roman" w:cs="Times New Roman"/>
          <w:sz w:val="28"/>
          <w:szCs w:val="28"/>
        </w:rPr>
        <w:t xml:space="preserve">Л. А. Метиева, Э. Я. Удалова. - М.: Просвещение, 2011. - 160 с.— URL </w:t>
      </w:r>
      <w:r w:rsidR="008965EB" w:rsidRPr="0055298E">
        <w:rPr>
          <w:rFonts w:ascii="Times New Roman" w:eastAsia="Times New Roman" w:hAnsi="Times New Roman" w:cs="Times New Roman"/>
          <w:sz w:val="28"/>
          <w:szCs w:val="28"/>
        </w:rPr>
        <w:t xml:space="preserve"> Режим доступа:</w:t>
      </w:r>
      <w:r w:rsidRPr="0055298E">
        <w:rPr>
          <w:rFonts w:ascii="Times New Roman" w:hAnsi="Times New Roman" w:cs="Times New Roman"/>
          <w:sz w:val="28"/>
          <w:szCs w:val="28"/>
        </w:rPr>
        <w:t xml:space="preserve"> </w:t>
      </w:r>
      <w:hyperlink r:id="rId11" w:history="1">
        <w:r w:rsidR="0055298E" w:rsidRPr="00C17F72">
          <w:rPr>
            <w:rStyle w:val="af"/>
            <w:rFonts w:ascii="Times New Roman" w:hAnsi="Times New Roman" w:cs="Times New Roman"/>
            <w:color w:val="auto"/>
            <w:sz w:val="28"/>
            <w:szCs w:val="28"/>
          </w:rPr>
          <w:t>https://www.twirpx.com/file/1355465/</w:t>
        </w:r>
      </w:hyperlink>
    </w:p>
    <w:p w:rsidR="0055298E" w:rsidRPr="0055298E" w:rsidRDefault="00A26D39"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8"/>
          <w:szCs w:val="28"/>
        </w:rPr>
      </w:pPr>
      <w:r w:rsidRPr="0055298E">
        <w:rPr>
          <w:rFonts w:ascii="Times New Roman" w:hAnsi="Times New Roman" w:cs="Times New Roman"/>
          <w:sz w:val="28"/>
          <w:szCs w:val="28"/>
        </w:rPr>
        <w:t>Постановление Росстата от 03.05.2005 № 26 «Об утверждении порядка заполнения и представления формы федерального государственного статистического наблюдения № 85-К ―Сведения о деятельности дошкольного образовательного учреждения».</w:t>
      </w:r>
      <w:r w:rsidR="008965EB" w:rsidRPr="0055298E">
        <w:rPr>
          <w:rFonts w:ascii="Times New Roman" w:eastAsia="Times New Roman" w:hAnsi="Times New Roman" w:cs="Times New Roman"/>
          <w:sz w:val="28"/>
          <w:szCs w:val="28"/>
        </w:rPr>
        <w:t>[Электронный ресурс]</w:t>
      </w:r>
      <w:r w:rsidR="008965EB" w:rsidRPr="0055298E">
        <w:rPr>
          <w:rFonts w:ascii="Times New Roman" w:hAnsi="Times New Roman" w:cs="Times New Roman"/>
          <w:sz w:val="28"/>
          <w:szCs w:val="28"/>
        </w:rPr>
        <w:t xml:space="preserve">  - Режим доступа:www.consultant.ru/document/cons_doc_LAW_53809/</w:t>
      </w:r>
    </w:p>
    <w:p w:rsidR="0055298E" w:rsidRPr="00C17F72" w:rsidRDefault="00A26D39"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8"/>
          <w:szCs w:val="28"/>
        </w:rPr>
      </w:pPr>
      <w:r w:rsidRPr="0055298E">
        <w:rPr>
          <w:rFonts w:ascii="Times New Roman" w:hAnsi="Times New Roman" w:cs="Times New Roman"/>
          <w:sz w:val="28"/>
          <w:szCs w:val="28"/>
        </w:rPr>
        <w:t>Приказ Министерства образования и науки РФ от 17 октября 2013 г. N 1155"Об утверждении федерального государственного образовательного стандарта дошкольного образования"</w:t>
      </w:r>
      <w:r w:rsidR="008965EB" w:rsidRPr="0055298E">
        <w:rPr>
          <w:rFonts w:ascii="Times New Roman" w:eastAsia="Times New Roman" w:hAnsi="Times New Roman" w:cs="Times New Roman"/>
          <w:sz w:val="28"/>
          <w:szCs w:val="28"/>
        </w:rPr>
        <w:t>[Электронный ресурс]</w:t>
      </w:r>
      <w:r w:rsidR="008965EB" w:rsidRPr="0055298E">
        <w:rPr>
          <w:rFonts w:ascii="Times New Roman" w:hAnsi="Times New Roman" w:cs="Times New Roman"/>
          <w:sz w:val="28"/>
          <w:szCs w:val="28"/>
        </w:rPr>
        <w:t xml:space="preserve">  - Режим доступа: </w:t>
      </w:r>
      <w:hyperlink r:id="rId12" w:history="1">
        <w:r w:rsidR="0055298E" w:rsidRPr="00C17F72">
          <w:rPr>
            <w:rStyle w:val="af"/>
            <w:rFonts w:ascii="Times New Roman" w:hAnsi="Times New Roman" w:cs="Times New Roman"/>
            <w:color w:val="auto"/>
            <w:sz w:val="28"/>
            <w:szCs w:val="28"/>
          </w:rPr>
          <w:t>https://rg.ru/2013/11/25/doshk-standart-dok.html</w:t>
        </w:r>
      </w:hyperlink>
    </w:p>
    <w:p w:rsidR="0055298E" w:rsidRDefault="00F13F58"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8"/>
          <w:szCs w:val="28"/>
        </w:rPr>
      </w:pPr>
      <w:r w:rsidRPr="0055298E">
        <w:rPr>
          <w:rFonts w:ascii="Times New Roman" w:hAnsi="Times New Roman" w:cs="Times New Roman"/>
          <w:sz w:val="28"/>
          <w:szCs w:val="28"/>
        </w:rPr>
        <w:t xml:space="preserve">Синакаева, Л. В. Развитие сенсорных способностей детей с ограниченными возможностями здоровья </w:t>
      </w:r>
      <w:r w:rsidRPr="0055298E">
        <w:rPr>
          <w:rFonts w:ascii="Times New Roman" w:eastAsia="Times New Roman" w:hAnsi="Times New Roman" w:cs="Times New Roman"/>
          <w:sz w:val="28"/>
          <w:szCs w:val="28"/>
        </w:rPr>
        <w:t>/Л.В. Синакаева</w:t>
      </w:r>
      <w:r w:rsidRPr="0055298E">
        <w:rPr>
          <w:rFonts w:ascii="Times New Roman" w:hAnsi="Times New Roman" w:cs="Times New Roman"/>
          <w:sz w:val="28"/>
          <w:szCs w:val="28"/>
        </w:rPr>
        <w:t xml:space="preserve"> //Вестник педагога: электронный журнал.— URL: </w:t>
      </w:r>
      <w:r w:rsidR="008965EB" w:rsidRPr="0055298E">
        <w:rPr>
          <w:rFonts w:ascii="Times New Roman" w:eastAsia="Times New Roman" w:hAnsi="Times New Roman" w:cs="Times New Roman"/>
          <w:sz w:val="28"/>
          <w:szCs w:val="28"/>
        </w:rPr>
        <w:t>[Электронный ресурс]</w:t>
      </w:r>
      <w:r w:rsidR="008965EB" w:rsidRPr="0055298E">
        <w:rPr>
          <w:rFonts w:ascii="Times New Roman" w:hAnsi="Times New Roman" w:cs="Times New Roman"/>
          <w:sz w:val="28"/>
          <w:szCs w:val="28"/>
        </w:rPr>
        <w:t xml:space="preserve">  - Режим доступа:</w:t>
      </w:r>
      <w:hyperlink r:id="rId13" w:history="1">
        <w:r w:rsidRPr="0055298E">
          <w:rPr>
            <w:rStyle w:val="af"/>
            <w:rFonts w:ascii="Times New Roman" w:hAnsi="Times New Roman" w:cs="Times New Roman"/>
            <w:color w:val="auto"/>
            <w:sz w:val="28"/>
            <w:szCs w:val="28"/>
            <w:u w:val="none"/>
          </w:rPr>
          <w:t>http://vestnikpedagoga.ru/servisy/publik/publ?id=4476</w:t>
        </w:r>
      </w:hyperlink>
      <w:r w:rsidRPr="0055298E">
        <w:rPr>
          <w:rFonts w:ascii="Times New Roman" w:hAnsi="Times New Roman" w:cs="Times New Roman"/>
          <w:sz w:val="28"/>
          <w:szCs w:val="28"/>
        </w:rPr>
        <w:t xml:space="preserve"> (дата обращения: 15.11.2018)</w:t>
      </w:r>
    </w:p>
    <w:p w:rsidR="0055298E" w:rsidRDefault="00A26D39"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8"/>
          <w:szCs w:val="28"/>
        </w:rPr>
      </w:pPr>
      <w:r w:rsidRPr="0055298E">
        <w:rPr>
          <w:rFonts w:ascii="Times New Roman" w:hAnsi="Times New Roman" w:cs="Times New Roman"/>
          <w:sz w:val="28"/>
          <w:szCs w:val="28"/>
        </w:rPr>
        <w:t xml:space="preserve">Статья по коррекционной педагогике «Особенности сенсорного воспитания детей с тяжелыми нарушениями речи»  </w:t>
      </w:r>
      <w:r w:rsidR="008965EB" w:rsidRPr="0055298E">
        <w:rPr>
          <w:rFonts w:ascii="Times New Roman" w:eastAsia="Times New Roman" w:hAnsi="Times New Roman" w:cs="Times New Roman"/>
          <w:sz w:val="28"/>
          <w:szCs w:val="28"/>
        </w:rPr>
        <w:t>[Электронный ресурс]</w:t>
      </w:r>
      <w:r w:rsidR="008965EB" w:rsidRPr="0055298E">
        <w:rPr>
          <w:rFonts w:ascii="Times New Roman" w:hAnsi="Times New Roman" w:cs="Times New Roman"/>
          <w:sz w:val="28"/>
          <w:szCs w:val="28"/>
        </w:rPr>
        <w:t xml:space="preserve">  - Режим доступа:</w:t>
      </w:r>
      <w:hyperlink r:id="rId14" w:history="1">
        <w:r w:rsidRPr="0055298E">
          <w:rPr>
            <w:rFonts w:ascii="Times New Roman" w:hAnsi="Times New Roman" w:cs="Times New Roman"/>
            <w:sz w:val="28"/>
            <w:szCs w:val="28"/>
          </w:rPr>
          <w:t>https://nsportal.ru/detskii-sad/korrektsionnaya-pedagogika/2016/02/24/osobennosti-sensornogo-vospitaniya-detey-s</w:t>
        </w:r>
      </w:hyperlink>
      <w:r w:rsidRPr="0055298E">
        <w:rPr>
          <w:rFonts w:ascii="Times New Roman" w:hAnsi="Times New Roman" w:cs="Times New Roman"/>
          <w:sz w:val="28"/>
          <w:szCs w:val="28"/>
        </w:rPr>
        <w:t>)</w:t>
      </w:r>
    </w:p>
    <w:p w:rsidR="0055298E" w:rsidRDefault="00A26D39"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8"/>
          <w:szCs w:val="28"/>
        </w:rPr>
      </w:pPr>
      <w:r w:rsidRPr="0055298E">
        <w:rPr>
          <w:rFonts w:ascii="Times New Roman" w:hAnsi="Times New Roman" w:cs="Times New Roman"/>
          <w:sz w:val="28"/>
          <w:szCs w:val="28"/>
        </w:rPr>
        <w:t>Урунтаева</w:t>
      </w:r>
      <w:r w:rsidR="008965EB" w:rsidRPr="0055298E">
        <w:rPr>
          <w:rFonts w:ascii="Times New Roman" w:hAnsi="Times New Roman" w:cs="Times New Roman"/>
          <w:sz w:val="28"/>
          <w:szCs w:val="28"/>
        </w:rPr>
        <w:t>,</w:t>
      </w:r>
      <w:r w:rsidRPr="0055298E">
        <w:rPr>
          <w:rFonts w:ascii="Times New Roman" w:hAnsi="Times New Roman" w:cs="Times New Roman"/>
          <w:sz w:val="28"/>
          <w:szCs w:val="28"/>
        </w:rPr>
        <w:t xml:space="preserve"> Г.А. Детская психология: учебник для студ. учреждений высш.проф. образования /</w:t>
      </w:r>
      <w:r w:rsidR="00381029" w:rsidRPr="0055298E">
        <w:rPr>
          <w:rFonts w:ascii="Times New Roman" w:hAnsi="Times New Roman" w:cs="Times New Roman"/>
          <w:sz w:val="28"/>
          <w:szCs w:val="28"/>
        </w:rPr>
        <w:t xml:space="preserve"> Г. А. Урунтаева. — М.: Издатель</w:t>
      </w:r>
      <w:r w:rsidRPr="0055298E">
        <w:rPr>
          <w:rFonts w:ascii="Times New Roman" w:hAnsi="Times New Roman" w:cs="Times New Roman"/>
          <w:sz w:val="28"/>
          <w:szCs w:val="28"/>
        </w:rPr>
        <w:t>ский</w:t>
      </w:r>
      <w:r w:rsidR="00381029" w:rsidRPr="0055298E">
        <w:rPr>
          <w:rFonts w:ascii="Times New Roman" w:hAnsi="Times New Roman" w:cs="Times New Roman"/>
          <w:sz w:val="28"/>
          <w:szCs w:val="28"/>
        </w:rPr>
        <w:t xml:space="preserve"> </w:t>
      </w:r>
      <w:r w:rsidRPr="0055298E">
        <w:rPr>
          <w:rFonts w:ascii="Times New Roman" w:hAnsi="Times New Roman" w:cs="Times New Roman"/>
          <w:sz w:val="28"/>
          <w:szCs w:val="28"/>
        </w:rPr>
        <w:t>центр «Академия», 2013 — 336 с.</w:t>
      </w:r>
    </w:p>
    <w:p w:rsidR="00A95326" w:rsidRDefault="00A26D39" w:rsidP="00A95326">
      <w:pPr>
        <w:pStyle w:val="a3"/>
        <w:numPr>
          <w:ilvl w:val="0"/>
          <w:numId w:val="2"/>
        </w:numPr>
        <w:shd w:val="clear" w:color="auto" w:fill="FFFFFF"/>
        <w:spacing w:after="0" w:line="360" w:lineRule="auto"/>
        <w:ind w:left="0" w:right="-284" w:firstLine="709"/>
        <w:jc w:val="both"/>
        <w:rPr>
          <w:rFonts w:ascii="Times New Roman" w:hAnsi="Times New Roman" w:cs="Times New Roman"/>
          <w:sz w:val="28"/>
          <w:szCs w:val="28"/>
        </w:rPr>
      </w:pPr>
      <w:r w:rsidRPr="0055298E">
        <w:rPr>
          <w:rFonts w:ascii="Times New Roman" w:hAnsi="Times New Roman" w:cs="Times New Roman"/>
          <w:sz w:val="28"/>
          <w:szCs w:val="28"/>
        </w:rPr>
        <w:t xml:space="preserve">Федеральный закон "Об образовании в Российской Федерации" от 29.12.2012 N 273-ФЗ (редакция от 03.08.2018) </w:t>
      </w:r>
      <w:r w:rsidR="008965EB" w:rsidRPr="0055298E">
        <w:rPr>
          <w:rFonts w:ascii="Times New Roman" w:eastAsia="Times New Roman" w:hAnsi="Times New Roman" w:cs="Times New Roman"/>
          <w:sz w:val="28"/>
          <w:szCs w:val="28"/>
        </w:rPr>
        <w:t>[Электронный ресурс]</w:t>
      </w:r>
      <w:r w:rsidR="008965EB" w:rsidRPr="0055298E">
        <w:rPr>
          <w:rFonts w:ascii="Times New Roman" w:hAnsi="Times New Roman" w:cs="Times New Roman"/>
          <w:sz w:val="28"/>
          <w:szCs w:val="28"/>
        </w:rPr>
        <w:t xml:space="preserve">  - Режим доступа:www.consultant.ru/document/cons_doc_LAW_140174/</w:t>
      </w:r>
    </w:p>
    <w:p w:rsidR="0055298E" w:rsidRPr="00A95326" w:rsidRDefault="00A95326" w:rsidP="0055298E">
      <w:pPr>
        <w:pStyle w:val="a3"/>
        <w:numPr>
          <w:ilvl w:val="0"/>
          <w:numId w:val="2"/>
        </w:numPr>
        <w:shd w:val="clear" w:color="auto" w:fill="FFFFFF"/>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дошкольного образования </w:t>
      </w:r>
      <w:r w:rsidRPr="00A95326">
        <w:rPr>
          <w:rFonts w:ascii="Times New Roman" w:hAnsi="Times New Roman" w:cs="Times New Roman"/>
          <w:sz w:val="28"/>
          <w:szCs w:val="28"/>
        </w:rPr>
        <w:t>(утв. приказом Министерства образования и науки РФ от 17 октября 2013 г. N 1155</w:t>
      </w:r>
      <w:r>
        <w:rPr>
          <w:rFonts w:ascii="Times New Roman" w:hAnsi="Times New Roman" w:cs="Times New Roman"/>
          <w:sz w:val="28"/>
          <w:szCs w:val="28"/>
        </w:rPr>
        <w:t>)</w:t>
      </w:r>
    </w:p>
    <w:p w:rsidR="0055298E" w:rsidRPr="0055298E" w:rsidRDefault="0055298E" w:rsidP="0055298E">
      <w:pPr>
        <w:shd w:val="clear" w:color="auto" w:fill="FFFFFF"/>
        <w:spacing w:after="0" w:line="360" w:lineRule="auto"/>
        <w:ind w:right="-284"/>
        <w:jc w:val="both"/>
        <w:rPr>
          <w:rFonts w:ascii="Times New Roman" w:hAnsi="Times New Roman" w:cs="Times New Roman"/>
          <w:sz w:val="28"/>
          <w:szCs w:val="28"/>
        </w:rPr>
      </w:pPr>
    </w:p>
    <w:p w:rsidR="00F57CA9" w:rsidRDefault="00F57CA9" w:rsidP="009479E6">
      <w:pPr>
        <w:tabs>
          <w:tab w:val="left" w:pos="3273"/>
        </w:tabs>
        <w:spacing w:after="0" w:line="360" w:lineRule="auto"/>
        <w:ind w:right="-284" w:firstLine="709"/>
        <w:jc w:val="center"/>
        <w:rPr>
          <w:rFonts w:ascii="Times New Roman" w:hAnsi="Times New Roman" w:cs="Times New Roman"/>
          <w:b/>
          <w:sz w:val="28"/>
          <w:szCs w:val="28"/>
        </w:rPr>
      </w:pPr>
    </w:p>
    <w:p w:rsidR="00F57CA9" w:rsidRDefault="00F57CA9" w:rsidP="009479E6">
      <w:pPr>
        <w:tabs>
          <w:tab w:val="left" w:pos="3273"/>
        </w:tabs>
        <w:spacing w:after="0" w:line="360" w:lineRule="auto"/>
        <w:ind w:right="-284" w:firstLine="709"/>
        <w:jc w:val="center"/>
        <w:rPr>
          <w:rFonts w:ascii="Times New Roman" w:hAnsi="Times New Roman" w:cs="Times New Roman"/>
          <w:b/>
          <w:sz w:val="28"/>
          <w:szCs w:val="28"/>
        </w:rPr>
      </w:pPr>
    </w:p>
    <w:p w:rsidR="00F57CA9" w:rsidRDefault="00F57CA9" w:rsidP="009479E6">
      <w:pPr>
        <w:tabs>
          <w:tab w:val="left" w:pos="3273"/>
        </w:tabs>
        <w:spacing w:after="0" w:line="360" w:lineRule="auto"/>
        <w:ind w:right="-284" w:firstLine="709"/>
        <w:jc w:val="center"/>
        <w:rPr>
          <w:rFonts w:ascii="Times New Roman" w:hAnsi="Times New Roman" w:cs="Times New Roman"/>
          <w:b/>
          <w:sz w:val="28"/>
          <w:szCs w:val="28"/>
        </w:rPr>
      </w:pPr>
    </w:p>
    <w:p w:rsidR="00F57CA9" w:rsidRDefault="00F57CA9" w:rsidP="009479E6">
      <w:pPr>
        <w:tabs>
          <w:tab w:val="left" w:pos="3273"/>
        </w:tabs>
        <w:spacing w:after="0" w:line="360" w:lineRule="auto"/>
        <w:ind w:right="-284" w:firstLine="709"/>
        <w:jc w:val="center"/>
        <w:rPr>
          <w:rFonts w:ascii="Times New Roman" w:hAnsi="Times New Roman" w:cs="Times New Roman"/>
          <w:b/>
          <w:sz w:val="28"/>
          <w:szCs w:val="28"/>
        </w:rPr>
      </w:pPr>
    </w:p>
    <w:p w:rsidR="00F57CA9" w:rsidRDefault="00F57CA9" w:rsidP="009479E6">
      <w:pPr>
        <w:tabs>
          <w:tab w:val="left" w:pos="3273"/>
        </w:tabs>
        <w:spacing w:after="0" w:line="360" w:lineRule="auto"/>
        <w:ind w:right="-284" w:firstLine="709"/>
        <w:jc w:val="center"/>
        <w:rPr>
          <w:rFonts w:ascii="Times New Roman" w:hAnsi="Times New Roman" w:cs="Times New Roman"/>
          <w:b/>
          <w:sz w:val="28"/>
          <w:szCs w:val="28"/>
        </w:rPr>
      </w:pPr>
    </w:p>
    <w:p w:rsidR="00BD61C0" w:rsidRDefault="00BD61C0" w:rsidP="00F57CA9">
      <w:pPr>
        <w:tabs>
          <w:tab w:val="left" w:pos="3273"/>
        </w:tabs>
        <w:spacing w:after="0" w:line="360" w:lineRule="auto"/>
        <w:ind w:right="-284" w:firstLine="709"/>
        <w:jc w:val="center"/>
        <w:rPr>
          <w:rFonts w:ascii="Times New Roman" w:hAnsi="Times New Roman" w:cs="Times New Roman"/>
          <w:b/>
          <w:sz w:val="28"/>
          <w:szCs w:val="28"/>
        </w:rPr>
      </w:pPr>
    </w:p>
    <w:p w:rsidR="00A26D39" w:rsidRDefault="00A26D39" w:rsidP="00F57CA9">
      <w:pPr>
        <w:tabs>
          <w:tab w:val="left" w:pos="3273"/>
        </w:tabs>
        <w:spacing w:after="0" w:line="360" w:lineRule="auto"/>
        <w:ind w:right="-284" w:firstLine="709"/>
        <w:jc w:val="center"/>
        <w:rPr>
          <w:rFonts w:ascii="Times New Roman" w:hAnsi="Times New Roman" w:cs="Times New Roman"/>
          <w:b/>
          <w:sz w:val="28"/>
          <w:szCs w:val="28"/>
        </w:rPr>
      </w:pPr>
      <w:r w:rsidRPr="002447DA">
        <w:rPr>
          <w:rFonts w:ascii="Times New Roman" w:hAnsi="Times New Roman" w:cs="Times New Roman"/>
          <w:b/>
          <w:sz w:val="28"/>
          <w:szCs w:val="28"/>
        </w:rPr>
        <w:t xml:space="preserve">ПРИЛОЖЕНИЕ </w:t>
      </w:r>
      <w:r w:rsidR="00F65473">
        <w:rPr>
          <w:rFonts w:ascii="Times New Roman" w:hAnsi="Times New Roman" w:cs="Times New Roman"/>
          <w:b/>
          <w:sz w:val="28"/>
          <w:szCs w:val="28"/>
        </w:rPr>
        <w:t>1</w:t>
      </w:r>
    </w:p>
    <w:p w:rsidR="007A6993" w:rsidRPr="002447DA" w:rsidRDefault="007A6993" w:rsidP="00F57CA9">
      <w:pPr>
        <w:tabs>
          <w:tab w:val="left" w:pos="3273"/>
        </w:tabs>
        <w:spacing w:after="0" w:line="360" w:lineRule="auto"/>
        <w:ind w:right="-284" w:firstLine="709"/>
        <w:jc w:val="center"/>
        <w:rPr>
          <w:rFonts w:ascii="Times New Roman" w:hAnsi="Times New Roman" w:cs="Times New Roman"/>
          <w:b/>
          <w:sz w:val="28"/>
          <w:szCs w:val="28"/>
        </w:rPr>
      </w:pPr>
    </w:p>
    <w:p w:rsidR="00A26D39" w:rsidRPr="002447DA" w:rsidRDefault="00A26D39" w:rsidP="00F57CA9">
      <w:pPr>
        <w:spacing w:after="0" w:line="360" w:lineRule="auto"/>
        <w:ind w:right="-284" w:firstLine="709"/>
        <w:jc w:val="center"/>
        <w:rPr>
          <w:rFonts w:ascii="Times New Roman" w:hAnsi="Times New Roman" w:cs="Times New Roman"/>
          <w:b/>
          <w:sz w:val="28"/>
          <w:szCs w:val="28"/>
        </w:rPr>
      </w:pPr>
      <w:r w:rsidRPr="002447DA">
        <w:rPr>
          <w:rFonts w:ascii="Times New Roman" w:hAnsi="Times New Roman" w:cs="Times New Roman"/>
          <w:b/>
          <w:sz w:val="28"/>
          <w:szCs w:val="28"/>
        </w:rPr>
        <w:t>Примеры дидактических игр</w:t>
      </w:r>
      <w:r w:rsidR="007A6993">
        <w:rPr>
          <w:rFonts w:ascii="Times New Roman" w:hAnsi="Times New Roman" w:cs="Times New Roman"/>
          <w:b/>
          <w:sz w:val="28"/>
          <w:szCs w:val="28"/>
        </w:rPr>
        <w:t>.</w:t>
      </w:r>
    </w:p>
    <w:p w:rsidR="00A26D39" w:rsidRPr="002447DA" w:rsidRDefault="00A26D39" w:rsidP="009479E6">
      <w:pPr>
        <w:pStyle w:val="a3"/>
        <w:numPr>
          <w:ilvl w:val="0"/>
          <w:numId w:val="1"/>
        </w:numPr>
        <w:spacing w:after="0" w:line="360" w:lineRule="auto"/>
        <w:ind w:left="0" w:right="-284" w:firstLine="709"/>
        <w:jc w:val="both"/>
        <w:rPr>
          <w:rFonts w:ascii="Times New Roman" w:hAnsi="Times New Roman" w:cs="Times New Roman"/>
          <w:b/>
          <w:sz w:val="28"/>
          <w:szCs w:val="28"/>
        </w:rPr>
      </w:pPr>
      <w:r w:rsidRPr="002447DA">
        <w:rPr>
          <w:rFonts w:ascii="Times New Roman" w:hAnsi="Times New Roman" w:cs="Times New Roman"/>
          <w:b/>
          <w:sz w:val="28"/>
          <w:szCs w:val="28"/>
        </w:rPr>
        <w:t>Игры на сенсорное развитие:</w:t>
      </w:r>
    </w:p>
    <w:p w:rsidR="00A26D39" w:rsidRPr="002447DA" w:rsidRDefault="00A26D39" w:rsidP="009479E6">
      <w:pPr>
        <w:spacing w:after="0" w:line="360" w:lineRule="auto"/>
        <w:ind w:right="-284" w:firstLine="709"/>
        <w:jc w:val="both"/>
        <w:rPr>
          <w:rFonts w:ascii="Times New Roman" w:hAnsi="Times New Roman" w:cs="Times New Roman"/>
          <w:sz w:val="28"/>
          <w:szCs w:val="28"/>
        </w:rPr>
      </w:pPr>
      <w:r>
        <w:t>—</w:t>
      </w:r>
      <w:r w:rsidRPr="002447DA">
        <w:rPr>
          <w:rFonts w:ascii="Times New Roman" w:hAnsi="Times New Roman" w:cs="Times New Roman"/>
          <w:sz w:val="28"/>
          <w:szCs w:val="28"/>
          <w:u w:val="single"/>
        </w:rPr>
        <w:t>на выделение предметов из фона: </w:t>
      </w:r>
      <w:r w:rsidRPr="002447DA">
        <w:rPr>
          <w:rFonts w:ascii="Times New Roman" w:hAnsi="Times New Roman" w:cs="Times New Roman"/>
          <w:sz w:val="28"/>
          <w:szCs w:val="28"/>
        </w:rPr>
        <w:t>“Посмотри и назови”, “Цветные фоны”, “Одинаковые игрушки”, “Предметы и картинки”, иг</w:t>
      </w:r>
      <w:r>
        <w:rPr>
          <w:rFonts w:ascii="Times New Roman" w:hAnsi="Times New Roman" w:cs="Times New Roman"/>
          <w:sz w:val="28"/>
          <w:szCs w:val="28"/>
        </w:rPr>
        <w:t xml:space="preserve">ры в сухом бассейне, например, </w:t>
      </w:r>
      <w:r w:rsidRPr="002447DA">
        <w:rPr>
          <w:rFonts w:ascii="Times New Roman" w:hAnsi="Times New Roman" w:cs="Times New Roman"/>
          <w:sz w:val="28"/>
          <w:szCs w:val="28"/>
        </w:rPr>
        <w:t>“Собери в корзинки шарики красного цвета“</w:t>
      </w:r>
    </w:p>
    <w:p w:rsidR="00A26D39" w:rsidRPr="002447DA" w:rsidRDefault="00A26D39" w:rsidP="009479E6">
      <w:pPr>
        <w:spacing w:after="0" w:line="360" w:lineRule="auto"/>
        <w:ind w:right="-284" w:firstLine="709"/>
        <w:jc w:val="both"/>
        <w:rPr>
          <w:rFonts w:ascii="Times New Roman" w:hAnsi="Times New Roman" w:cs="Times New Roman"/>
          <w:sz w:val="28"/>
          <w:szCs w:val="28"/>
        </w:rPr>
      </w:pPr>
      <w:r>
        <w:t xml:space="preserve">— </w:t>
      </w:r>
      <w:r w:rsidRPr="002447DA">
        <w:rPr>
          <w:rFonts w:ascii="Times New Roman" w:hAnsi="Times New Roman" w:cs="Times New Roman"/>
          <w:sz w:val="28"/>
          <w:szCs w:val="28"/>
          <w:u w:val="single"/>
        </w:rPr>
        <w:t>на</w:t>
      </w:r>
      <w:r w:rsidR="00EA482B">
        <w:rPr>
          <w:rFonts w:ascii="Times New Roman" w:hAnsi="Times New Roman" w:cs="Times New Roman"/>
          <w:sz w:val="28"/>
          <w:szCs w:val="28"/>
          <w:u w:val="single"/>
        </w:rPr>
        <w:t xml:space="preserve"> </w:t>
      </w:r>
      <w:r w:rsidRPr="002447DA">
        <w:rPr>
          <w:rFonts w:ascii="Times New Roman" w:hAnsi="Times New Roman" w:cs="Times New Roman"/>
          <w:sz w:val="28"/>
          <w:szCs w:val="28"/>
          <w:u w:val="single"/>
        </w:rPr>
        <w:t>идентификацию предметов и движений:</w:t>
      </w:r>
      <w:r w:rsidRPr="002447DA">
        <w:rPr>
          <w:rFonts w:ascii="Times New Roman" w:hAnsi="Times New Roman" w:cs="Times New Roman"/>
          <w:sz w:val="28"/>
          <w:szCs w:val="28"/>
        </w:rPr>
        <w:t> “У кого такая картинка?”, “Найди пару”, “Какой сюда подходит?”, “Кто что делает?”, “Веселые человечки”, “Нравится – не нр</w:t>
      </w:r>
      <w:r>
        <w:rPr>
          <w:rFonts w:ascii="Times New Roman" w:hAnsi="Times New Roman" w:cs="Times New Roman"/>
          <w:sz w:val="28"/>
          <w:szCs w:val="28"/>
        </w:rPr>
        <w:t>авится”, “Зеркальце, скажи...” и др.</w:t>
      </w:r>
    </w:p>
    <w:p w:rsidR="00A26D39" w:rsidRPr="002447DA" w:rsidRDefault="00A26D39" w:rsidP="009479E6">
      <w:pPr>
        <w:spacing w:after="0" w:line="360" w:lineRule="auto"/>
        <w:ind w:right="-284" w:firstLine="709"/>
        <w:jc w:val="both"/>
        <w:rPr>
          <w:rFonts w:ascii="Times New Roman" w:hAnsi="Times New Roman" w:cs="Times New Roman"/>
          <w:sz w:val="28"/>
          <w:szCs w:val="28"/>
        </w:rPr>
      </w:pPr>
      <w:r w:rsidRPr="002447DA">
        <w:rPr>
          <w:u w:val="single"/>
        </w:rPr>
        <w:t xml:space="preserve">— </w:t>
      </w:r>
      <w:r w:rsidRPr="002447DA">
        <w:rPr>
          <w:rFonts w:ascii="Times New Roman" w:hAnsi="Times New Roman" w:cs="Times New Roman"/>
          <w:sz w:val="28"/>
          <w:szCs w:val="28"/>
          <w:u w:val="single"/>
        </w:rPr>
        <w:t>на развитие представлений о форме предм</w:t>
      </w:r>
      <w:r w:rsidRPr="002447DA">
        <w:rPr>
          <w:rFonts w:ascii="Times New Roman" w:hAnsi="Times New Roman" w:cs="Times New Roman"/>
          <w:sz w:val="28"/>
          <w:szCs w:val="28"/>
        </w:rPr>
        <w:t>етов: “Что катится, что не катится?”, “Цветные шарики”, “Лоток с шарами и кубиками”, “Закрой коробочки разной формы”, “Узнай, что  нарисовано”, “Почтовый ящик” и др.</w:t>
      </w:r>
    </w:p>
    <w:p w:rsidR="00A26D39" w:rsidRDefault="00A26D39" w:rsidP="009479E6">
      <w:pPr>
        <w:spacing w:after="0" w:line="360" w:lineRule="auto"/>
        <w:ind w:right="-284" w:firstLine="709"/>
        <w:jc w:val="both"/>
        <w:rPr>
          <w:rFonts w:ascii="Times New Roman" w:hAnsi="Times New Roman" w:cs="Times New Roman"/>
          <w:sz w:val="28"/>
          <w:szCs w:val="28"/>
        </w:rPr>
      </w:pPr>
      <w:r w:rsidRPr="002447DA">
        <w:rPr>
          <w:u w:val="single"/>
        </w:rPr>
        <w:t xml:space="preserve">— </w:t>
      </w:r>
      <w:r w:rsidRPr="002447DA">
        <w:rPr>
          <w:rFonts w:ascii="Times New Roman" w:hAnsi="Times New Roman" w:cs="Times New Roman"/>
          <w:sz w:val="28"/>
          <w:szCs w:val="28"/>
          <w:u w:val="single"/>
        </w:rPr>
        <w:t>на развитие восприятия отношений по величине</w:t>
      </w:r>
      <w:r w:rsidRPr="002447DA">
        <w:rPr>
          <w:rFonts w:ascii="Times New Roman" w:hAnsi="Times New Roman" w:cs="Times New Roman"/>
          <w:sz w:val="28"/>
          <w:szCs w:val="28"/>
        </w:rPr>
        <w:t>:</w:t>
      </w:r>
      <w:r>
        <w:rPr>
          <w:rFonts w:ascii="Times New Roman" w:hAnsi="Times New Roman" w:cs="Times New Roman"/>
          <w:sz w:val="28"/>
          <w:szCs w:val="28"/>
        </w:rPr>
        <w:t xml:space="preserve">  </w:t>
      </w:r>
      <w:r w:rsidRPr="002447DA">
        <w:rPr>
          <w:rFonts w:ascii="Times New Roman" w:hAnsi="Times New Roman" w:cs="Times New Roman"/>
          <w:sz w:val="28"/>
          <w:szCs w:val="28"/>
        </w:rPr>
        <w:t>“Цветные цилиндры”, “Гаражи и машины”, “Закрой коробочки”, “Матрешки”, “Пирамидки”, “Гриб под елкой” и др.</w:t>
      </w:r>
    </w:p>
    <w:p w:rsidR="00A26D39" w:rsidRPr="002447DA" w:rsidRDefault="00A26D39" w:rsidP="009479E6">
      <w:pPr>
        <w:spacing w:after="0" w:line="360" w:lineRule="auto"/>
        <w:ind w:right="-284" w:firstLine="709"/>
        <w:jc w:val="both"/>
        <w:rPr>
          <w:rFonts w:ascii="Times New Roman" w:hAnsi="Times New Roman" w:cs="Times New Roman"/>
          <w:sz w:val="28"/>
          <w:szCs w:val="28"/>
        </w:rPr>
      </w:pPr>
      <w:r w:rsidRPr="002447DA">
        <w:rPr>
          <w:rFonts w:ascii="Times New Roman" w:hAnsi="Times New Roman" w:cs="Times New Roman"/>
          <w:b/>
          <w:sz w:val="28"/>
          <w:szCs w:val="28"/>
        </w:rPr>
        <w:t>2. Различные игры, задания и упражнения по ознакомлению с окружающим миром: </w:t>
      </w:r>
      <w:r w:rsidRPr="002447DA">
        <w:rPr>
          <w:rFonts w:ascii="Times New Roman" w:hAnsi="Times New Roman" w:cs="Times New Roman"/>
          <w:sz w:val="28"/>
          <w:szCs w:val="28"/>
        </w:rPr>
        <w:t>“Матрешка”, “Найди мишку”, “Дорожка для зайчиков”, “Шумит лес”, “Рисуем клубок”, “Найди игрушки”, “История о ручках и ножках”, “Где же наши пальчики?”, “Что изменилось?”, “Разрезные картинки”, “Найди пару”, “Чего не хватает?” и т.д.</w:t>
      </w:r>
    </w:p>
    <w:p w:rsidR="00A26D39" w:rsidRPr="002447DA" w:rsidRDefault="00A26D39" w:rsidP="009479E6">
      <w:pPr>
        <w:spacing w:after="0" w:line="360" w:lineRule="auto"/>
        <w:ind w:right="-284" w:firstLine="709"/>
        <w:jc w:val="both"/>
        <w:rPr>
          <w:rFonts w:ascii="Times New Roman" w:hAnsi="Times New Roman" w:cs="Times New Roman"/>
          <w:sz w:val="28"/>
          <w:szCs w:val="28"/>
        </w:rPr>
      </w:pPr>
      <w:r w:rsidRPr="002447DA">
        <w:rPr>
          <w:rFonts w:ascii="Times New Roman" w:hAnsi="Times New Roman" w:cs="Times New Roman"/>
          <w:b/>
          <w:sz w:val="28"/>
          <w:szCs w:val="28"/>
        </w:rPr>
        <w:t>3.</w:t>
      </w:r>
      <w:r w:rsidR="00EA482B">
        <w:rPr>
          <w:rFonts w:ascii="Times New Roman" w:hAnsi="Times New Roman" w:cs="Times New Roman"/>
          <w:b/>
          <w:sz w:val="28"/>
          <w:szCs w:val="28"/>
        </w:rPr>
        <w:t xml:space="preserve"> </w:t>
      </w:r>
      <w:r w:rsidRPr="002447DA">
        <w:rPr>
          <w:rFonts w:ascii="Times New Roman" w:hAnsi="Times New Roman" w:cs="Times New Roman"/>
          <w:b/>
          <w:sz w:val="28"/>
          <w:szCs w:val="28"/>
        </w:rPr>
        <w:t>Игры по формированию элементарных математических представлений</w:t>
      </w:r>
      <w:r w:rsidRPr="002447DA">
        <w:rPr>
          <w:rFonts w:ascii="Times New Roman" w:hAnsi="Times New Roman" w:cs="Times New Roman"/>
          <w:sz w:val="28"/>
          <w:szCs w:val="28"/>
        </w:rPr>
        <w:t>: “Что катится, что не катится?”, “Цветные шарики”, “Лоток с шарами и кубиками”, “Закрой коробочки разной формы”, “Почтовый ящик”, “Розовая башня”, “Цветные цилиндры”, “Закрой коробочки”, “Матрешки”, “Пирамидки”, “Гриб под елкой”, “Далеко и близко”, “Достань колечко” и др.</w:t>
      </w:r>
    </w:p>
    <w:p w:rsidR="00A26D39" w:rsidRPr="002447DA" w:rsidRDefault="00A26D39" w:rsidP="009479E6">
      <w:pPr>
        <w:spacing w:after="0" w:line="360" w:lineRule="auto"/>
        <w:ind w:right="-284" w:firstLine="709"/>
        <w:jc w:val="both"/>
        <w:rPr>
          <w:rFonts w:ascii="Times New Roman" w:hAnsi="Times New Roman" w:cs="Times New Roman"/>
          <w:b/>
          <w:sz w:val="28"/>
          <w:szCs w:val="28"/>
        </w:rPr>
      </w:pPr>
      <w:r w:rsidRPr="002447DA">
        <w:rPr>
          <w:rFonts w:ascii="Times New Roman" w:hAnsi="Times New Roman" w:cs="Times New Roman"/>
          <w:b/>
          <w:sz w:val="28"/>
          <w:szCs w:val="28"/>
        </w:rPr>
        <w:t>4. Игры на развитие мелкой моторики:</w:t>
      </w:r>
    </w:p>
    <w:p w:rsidR="00A26D39" w:rsidRPr="002447DA" w:rsidRDefault="00A26D39" w:rsidP="009479E6">
      <w:pPr>
        <w:spacing w:after="0" w:line="360" w:lineRule="auto"/>
        <w:ind w:right="-284" w:firstLine="709"/>
        <w:jc w:val="both"/>
        <w:rPr>
          <w:rFonts w:ascii="Times New Roman" w:hAnsi="Times New Roman" w:cs="Times New Roman"/>
          <w:sz w:val="28"/>
          <w:szCs w:val="28"/>
        </w:rPr>
      </w:pPr>
      <w:r>
        <w:t xml:space="preserve">— </w:t>
      </w:r>
      <w:r w:rsidRPr="002447DA">
        <w:rPr>
          <w:rFonts w:ascii="Times New Roman" w:hAnsi="Times New Roman" w:cs="Times New Roman"/>
          <w:sz w:val="28"/>
          <w:szCs w:val="28"/>
        </w:rPr>
        <w:t>упражнения по самомассажу: массаж подушечек пальцев рук, массаж фаланг пальцев, массаж “прижимающий”, “щелчки”, “цепочки” и др.</w:t>
      </w:r>
    </w:p>
    <w:p w:rsidR="00F02917" w:rsidRDefault="00A26D39" w:rsidP="009479E6">
      <w:pPr>
        <w:spacing w:after="0" w:line="360" w:lineRule="auto"/>
        <w:ind w:right="-284" w:firstLine="709"/>
        <w:jc w:val="both"/>
        <w:rPr>
          <w:rFonts w:ascii="Times New Roman" w:hAnsi="Times New Roman" w:cs="Times New Roman"/>
          <w:sz w:val="28"/>
          <w:szCs w:val="28"/>
        </w:rPr>
      </w:pPr>
      <w:r>
        <w:t xml:space="preserve">— </w:t>
      </w:r>
      <w:r w:rsidRPr="002447DA">
        <w:rPr>
          <w:rFonts w:ascii="Times New Roman" w:hAnsi="Times New Roman" w:cs="Times New Roman"/>
          <w:sz w:val="28"/>
          <w:szCs w:val="28"/>
        </w:rPr>
        <w:t>пальчиковая гимнастика: “Моя семья”, “Сорока”, “Замок”, “Дружба”, “Зайчики”, “Коза и козленок”, “Снежный ком” и др.</w:t>
      </w: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7A6993" w:rsidP="009479E6">
      <w:pPr>
        <w:spacing w:after="0" w:line="360" w:lineRule="auto"/>
        <w:ind w:right="-284" w:firstLine="709"/>
        <w:jc w:val="both"/>
        <w:rPr>
          <w:rFonts w:ascii="Times New Roman" w:hAnsi="Times New Roman" w:cs="Times New Roman"/>
          <w:sz w:val="28"/>
          <w:szCs w:val="28"/>
        </w:rPr>
      </w:pPr>
    </w:p>
    <w:p w:rsidR="007A6993" w:rsidRDefault="003E3E97" w:rsidP="007A6993">
      <w:pPr>
        <w:tabs>
          <w:tab w:val="left" w:pos="3273"/>
        </w:tabs>
        <w:spacing w:after="0" w:line="360" w:lineRule="auto"/>
        <w:ind w:right="-284" w:firstLine="709"/>
        <w:jc w:val="center"/>
        <w:rPr>
          <w:rFonts w:ascii="Times New Roman" w:hAnsi="Times New Roman" w:cs="Times New Roman"/>
          <w:b/>
          <w:sz w:val="28"/>
          <w:szCs w:val="28"/>
        </w:rPr>
      </w:pPr>
      <w:r w:rsidRPr="002447DA">
        <w:rPr>
          <w:rFonts w:ascii="Times New Roman" w:hAnsi="Times New Roman" w:cs="Times New Roman"/>
          <w:b/>
          <w:sz w:val="28"/>
          <w:szCs w:val="28"/>
        </w:rPr>
        <w:t xml:space="preserve">ПРИЛОЖЕНИЕ </w:t>
      </w:r>
      <w:r>
        <w:rPr>
          <w:rFonts w:ascii="Times New Roman" w:hAnsi="Times New Roman" w:cs="Times New Roman"/>
          <w:b/>
          <w:sz w:val="28"/>
          <w:szCs w:val="28"/>
        </w:rPr>
        <w:t>2</w:t>
      </w:r>
    </w:p>
    <w:p w:rsidR="007A6993" w:rsidRDefault="007A6993" w:rsidP="007A6993">
      <w:pPr>
        <w:tabs>
          <w:tab w:val="left" w:pos="3273"/>
        </w:tabs>
        <w:spacing w:after="0" w:line="360" w:lineRule="auto"/>
        <w:ind w:right="-284" w:firstLine="709"/>
        <w:jc w:val="center"/>
        <w:rPr>
          <w:rFonts w:ascii="Times New Roman" w:hAnsi="Times New Roman" w:cs="Times New Roman"/>
          <w:b/>
          <w:sz w:val="28"/>
          <w:szCs w:val="28"/>
        </w:rPr>
      </w:pPr>
    </w:p>
    <w:p w:rsidR="003E3E97" w:rsidRPr="007A6993" w:rsidRDefault="003E3E97" w:rsidP="007A6993">
      <w:pPr>
        <w:tabs>
          <w:tab w:val="left" w:pos="3273"/>
        </w:tabs>
        <w:spacing w:after="0" w:line="360" w:lineRule="auto"/>
        <w:ind w:right="-284" w:firstLine="709"/>
        <w:jc w:val="center"/>
        <w:rPr>
          <w:rFonts w:ascii="Times New Roman" w:hAnsi="Times New Roman" w:cs="Times New Roman"/>
          <w:b/>
          <w:color w:val="000000"/>
          <w:sz w:val="28"/>
          <w:szCs w:val="28"/>
        </w:rPr>
      </w:pPr>
      <w:r w:rsidRPr="007A6993">
        <w:rPr>
          <w:rFonts w:ascii="Times New Roman" w:hAnsi="Times New Roman" w:cs="Times New Roman"/>
          <w:b/>
          <w:color w:val="000000"/>
          <w:sz w:val="28"/>
          <w:szCs w:val="28"/>
        </w:rPr>
        <w:t>Картотека дидактических игр по сенсорному развитию детей с ОНР в старшей группе МБДОУ «ДС №459 г. Челябинска» №1</w:t>
      </w:r>
      <w:r w:rsidR="007A6993">
        <w:rPr>
          <w:rFonts w:ascii="Times New Roman" w:hAnsi="Times New Roman" w:cs="Times New Roman"/>
          <w:b/>
          <w:color w:val="000000"/>
          <w:sz w:val="28"/>
          <w:szCs w:val="28"/>
        </w:rPr>
        <w:t>.</w:t>
      </w:r>
    </w:p>
    <w:p w:rsidR="003E3E97" w:rsidRPr="00DE6D05" w:rsidRDefault="003E3E97" w:rsidP="009479E6">
      <w:pPr>
        <w:spacing w:after="0" w:line="360" w:lineRule="auto"/>
        <w:ind w:right="-284" w:firstLine="709"/>
        <w:jc w:val="both"/>
        <w:rPr>
          <w:rFonts w:ascii="Times New Roman" w:hAnsi="Times New Roman" w:cs="Times New Roman"/>
          <w:b/>
          <w:color w:val="000000" w:themeColor="text1"/>
          <w:sz w:val="28"/>
          <w:szCs w:val="28"/>
          <w:u w:val="single"/>
        </w:rPr>
      </w:pPr>
      <w:r w:rsidRPr="00DE6D05">
        <w:rPr>
          <w:rFonts w:ascii="Times New Roman" w:hAnsi="Times New Roman" w:cs="Times New Roman"/>
          <w:b/>
          <w:color w:val="000000" w:themeColor="text1"/>
          <w:sz w:val="28"/>
          <w:szCs w:val="28"/>
          <w:u w:val="single"/>
        </w:rPr>
        <w:t>Игры на ориентировку во времени</w:t>
      </w:r>
      <w:r w:rsidR="007A6993">
        <w:rPr>
          <w:rFonts w:ascii="Times New Roman" w:hAnsi="Times New Roman" w:cs="Times New Roman"/>
          <w:b/>
          <w:color w:val="000000" w:themeColor="text1"/>
          <w:sz w:val="28"/>
          <w:szCs w:val="28"/>
          <w:u w:val="single"/>
        </w:rPr>
        <w:t>.</w:t>
      </w:r>
    </w:p>
    <w:p w:rsidR="003E3E97" w:rsidRPr="004360E2" w:rsidRDefault="003E3E97" w:rsidP="009479E6">
      <w:pPr>
        <w:spacing w:after="0" w:line="360" w:lineRule="auto"/>
        <w:ind w:right="-284" w:firstLine="709"/>
        <w:jc w:val="both"/>
        <w:rPr>
          <w:rFonts w:ascii="Times New Roman" w:hAnsi="Times New Roman" w:cs="Times New Roman"/>
          <w:b/>
          <w:color w:val="000000" w:themeColor="text1"/>
          <w:sz w:val="28"/>
          <w:szCs w:val="28"/>
          <w:shd w:val="clear" w:color="auto" w:fill="FFFFFF"/>
        </w:rPr>
      </w:pPr>
      <w:r w:rsidRPr="004360E2">
        <w:rPr>
          <w:rStyle w:val="c1"/>
          <w:rFonts w:ascii="Times New Roman" w:hAnsi="Times New Roman" w:cs="Times New Roman"/>
          <w:b/>
          <w:color w:val="000000" w:themeColor="text1"/>
          <w:sz w:val="28"/>
          <w:szCs w:val="28"/>
          <w:shd w:val="clear" w:color="auto" w:fill="FFFFFF"/>
        </w:rPr>
        <w:t>«Что мы делаем?»</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shd w:val="clear" w:color="auto" w:fill="FFFFFF"/>
        </w:rPr>
      </w:pPr>
      <w:r w:rsidRPr="0082178E">
        <w:rPr>
          <w:rFonts w:ascii="Times New Roman" w:hAnsi="Times New Roman" w:cs="Times New Roman"/>
          <w:color w:val="000000" w:themeColor="text1"/>
          <w:sz w:val="28"/>
          <w:szCs w:val="28"/>
          <w:shd w:val="clear" w:color="auto" w:fill="FFFFFF"/>
        </w:rPr>
        <w:t>Цель</w:t>
      </w:r>
      <w:r w:rsidRPr="0082178E">
        <w:rPr>
          <w:rStyle w:val="c1"/>
          <w:rFonts w:ascii="Times New Roman" w:hAnsi="Times New Roman" w:cs="Times New Roman"/>
          <w:color w:val="000000" w:themeColor="text1"/>
          <w:sz w:val="28"/>
          <w:szCs w:val="28"/>
          <w:shd w:val="clear" w:color="auto" w:fill="FFFFFF"/>
        </w:rPr>
        <w:t>:</w:t>
      </w:r>
      <w:r>
        <w:rPr>
          <w:rStyle w:val="c1"/>
          <w:rFonts w:ascii="Times New Roman" w:hAnsi="Times New Roman" w:cs="Times New Roman"/>
          <w:color w:val="000000" w:themeColor="text1"/>
          <w:sz w:val="28"/>
          <w:szCs w:val="28"/>
          <w:shd w:val="clear" w:color="auto" w:fill="FFFFFF"/>
        </w:rPr>
        <w:t xml:space="preserve"> з</w:t>
      </w:r>
      <w:r w:rsidRPr="0082178E">
        <w:rPr>
          <w:rStyle w:val="c1"/>
          <w:rFonts w:ascii="Times New Roman" w:hAnsi="Times New Roman" w:cs="Times New Roman"/>
          <w:color w:val="000000" w:themeColor="text1"/>
          <w:sz w:val="28"/>
          <w:szCs w:val="28"/>
          <w:shd w:val="clear" w:color="auto" w:fill="FFFFFF"/>
        </w:rPr>
        <w:t>акреплять название частей суток – утро, день, вечер, ночь.</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shd w:val="clear" w:color="auto" w:fill="FFFFFF"/>
        </w:rPr>
      </w:pPr>
      <w:r w:rsidRPr="0082178E">
        <w:rPr>
          <w:rStyle w:val="c1"/>
          <w:rFonts w:ascii="Times New Roman" w:hAnsi="Times New Roman" w:cs="Times New Roman"/>
          <w:color w:val="000000" w:themeColor="text1"/>
          <w:sz w:val="28"/>
          <w:szCs w:val="28"/>
          <w:shd w:val="clear" w:color="auto" w:fill="FFFFFF"/>
        </w:rPr>
        <w:t>Ход игры:</w:t>
      </w:r>
      <w:r>
        <w:rPr>
          <w:rStyle w:val="c1"/>
          <w:rFonts w:ascii="Times New Roman" w:hAnsi="Times New Roman" w:cs="Times New Roman"/>
          <w:color w:val="000000" w:themeColor="text1"/>
          <w:sz w:val="28"/>
          <w:szCs w:val="28"/>
          <w:shd w:val="clear" w:color="auto" w:fill="FFFFFF"/>
        </w:rPr>
        <w:t xml:space="preserve"> д</w:t>
      </w:r>
      <w:r w:rsidRPr="004360E2">
        <w:rPr>
          <w:rStyle w:val="c1"/>
          <w:rFonts w:ascii="Times New Roman" w:hAnsi="Times New Roman" w:cs="Times New Roman"/>
          <w:color w:val="000000" w:themeColor="text1"/>
          <w:sz w:val="28"/>
          <w:szCs w:val="28"/>
          <w:shd w:val="clear" w:color="auto" w:fill="FFFFFF"/>
        </w:rPr>
        <w:t>ети становятся в круг. Воспитатель предлагает детям показать, что они делают утром. Играющие изображают разные действия, но не называют их. Задача ведущего – угадать, что изображают играющие. Затем игра продолжается, но вопрос задаётся о других частях суток.</w:t>
      </w:r>
      <w:r w:rsidRPr="004360E2">
        <w:rPr>
          <w:rStyle w:val="apple-converted-space"/>
          <w:rFonts w:ascii="Times New Roman" w:hAnsi="Times New Roman" w:cs="Times New Roman"/>
          <w:color w:val="000000" w:themeColor="text1"/>
          <w:sz w:val="28"/>
          <w:szCs w:val="28"/>
          <w:shd w:val="clear" w:color="auto" w:fill="FFFFFF"/>
        </w:rPr>
        <w:t> </w:t>
      </w:r>
      <w:r w:rsidRPr="004360E2">
        <w:rPr>
          <w:rFonts w:ascii="Times New Roman" w:hAnsi="Times New Roman" w:cs="Times New Roman"/>
          <w:color w:val="000000" w:themeColor="text1"/>
          <w:sz w:val="28"/>
          <w:szCs w:val="28"/>
          <w:shd w:val="clear" w:color="auto" w:fill="FFFFFF"/>
        </w:rPr>
        <w:br/>
      </w:r>
      <w:r w:rsidRPr="00E6098B">
        <w:rPr>
          <w:rStyle w:val="c1"/>
          <w:rFonts w:ascii="Times New Roman" w:hAnsi="Times New Roman" w:cs="Times New Roman"/>
          <w:color w:val="000000" w:themeColor="text1"/>
          <w:sz w:val="28"/>
          <w:szCs w:val="28"/>
          <w:shd w:val="clear" w:color="auto" w:fill="FFFFFF"/>
        </w:rPr>
        <w:t xml:space="preserve">Усложнение </w:t>
      </w:r>
      <w:r>
        <w:rPr>
          <w:rStyle w:val="c1"/>
          <w:rFonts w:ascii="Times New Roman" w:hAnsi="Times New Roman" w:cs="Times New Roman"/>
          <w:color w:val="000000" w:themeColor="text1"/>
          <w:sz w:val="28"/>
          <w:szCs w:val="28"/>
          <w:shd w:val="clear" w:color="auto" w:fill="FFFFFF"/>
        </w:rPr>
        <w:t>– о</w:t>
      </w:r>
      <w:r w:rsidRPr="00E6098B">
        <w:rPr>
          <w:rStyle w:val="c1"/>
          <w:rFonts w:ascii="Times New Roman" w:hAnsi="Times New Roman" w:cs="Times New Roman"/>
          <w:color w:val="000000" w:themeColor="text1"/>
          <w:sz w:val="28"/>
          <w:szCs w:val="28"/>
          <w:shd w:val="clear" w:color="auto" w:fill="FFFFFF"/>
        </w:rPr>
        <w:t>тгадывает</w:t>
      </w:r>
      <w:r w:rsidRPr="004360E2">
        <w:rPr>
          <w:rStyle w:val="c1"/>
          <w:rFonts w:ascii="Times New Roman" w:hAnsi="Times New Roman" w:cs="Times New Roman"/>
          <w:color w:val="000000" w:themeColor="text1"/>
          <w:sz w:val="28"/>
          <w:szCs w:val="28"/>
          <w:shd w:val="clear" w:color="auto" w:fill="FFFFFF"/>
        </w:rPr>
        <w:t xml:space="preserve"> не взрослый, а один из детей.</w:t>
      </w:r>
    </w:p>
    <w:p w:rsidR="003E3E97" w:rsidRPr="004360E2"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b/>
          <w:bCs/>
          <w:color w:val="000000" w:themeColor="text1"/>
          <w:sz w:val="28"/>
          <w:szCs w:val="28"/>
        </w:rPr>
        <w:t xml:space="preserve"> «Назови сутки»</w:t>
      </w:r>
    </w:p>
    <w:p w:rsidR="003E3E97"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82178E">
        <w:rPr>
          <w:bCs/>
          <w:color w:val="000000" w:themeColor="text1"/>
          <w:sz w:val="28"/>
          <w:szCs w:val="28"/>
        </w:rPr>
        <w:t>Цель:</w:t>
      </w:r>
      <w:r w:rsidRPr="0082178E">
        <w:rPr>
          <w:rStyle w:val="apple-converted-space"/>
          <w:bCs/>
          <w:color w:val="000000" w:themeColor="text1"/>
          <w:sz w:val="28"/>
          <w:szCs w:val="28"/>
        </w:rPr>
        <w:t> </w:t>
      </w:r>
      <w:r>
        <w:rPr>
          <w:color w:val="000000" w:themeColor="text1"/>
          <w:sz w:val="28"/>
          <w:szCs w:val="28"/>
        </w:rPr>
        <w:t>з</w:t>
      </w:r>
      <w:r w:rsidRPr="0082178E">
        <w:rPr>
          <w:color w:val="000000" w:themeColor="text1"/>
          <w:sz w:val="28"/>
          <w:szCs w:val="28"/>
        </w:rPr>
        <w:t>акреплять представления о частях суток (утро, день, вечер, ночь)</w:t>
      </w:r>
    </w:p>
    <w:p w:rsidR="003E3E97"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82178E">
        <w:rPr>
          <w:bCs/>
          <w:color w:val="000000" w:themeColor="text1"/>
          <w:sz w:val="28"/>
          <w:szCs w:val="28"/>
        </w:rPr>
        <w:t>Материалы</w:t>
      </w:r>
      <w:r w:rsidRPr="0082178E">
        <w:rPr>
          <w:color w:val="000000" w:themeColor="text1"/>
          <w:sz w:val="28"/>
          <w:szCs w:val="28"/>
        </w:rPr>
        <w:t>: карточки, с изображением частей суток.</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82178E">
        <w:rPr>
          <w:bCs/>
          <w:color w:val="000000" w:themeColor="text1"/>
          <w:sz w:val="28"/>
          <w:szCs w:val="28"/>
        </w:rPr>
        <w:t>Ход</w:t>
      </w:r>
      <w:r>
        <w:rPr>
          <w:bCs/>
          <w:color w:val="000000" w:themeColor="text1"/>
          <w:sz w:val="28"/>
          <w:szCs w:val="28"/>
        </w:rPr>
        <w:t xml:space="preserve"> игры</w:t>
      </w:r>
      <w:r w:rsidRPr="0082178E">
        <w:rPr>
          <w:bCs/>
          <w:color w:val="000000" w:themeColor="text1"/>
          <w:sz w:val="28"/>
          <w:szCs w:val="28"/>
        </w:rPr>
        <w:t>:</w:t>
      </w:r>
      <w:r w:rsidRPr="0082178E">
        <w:rPr>
          <w:rStyle w:val="apple-converted-space"/>
          <w:bCs/>
          <w:color w:val="000000" w:themeColor="text1"/>
          <w:sz w:val="28"/>
          <w:szCs w:val="28"/>
        </w:rPr>
        <w:t> </w:t>
      </w:r>
      <w:r>
        <w:rPr>
          <w:color w:val="000000" w:themeColor="text1"/>
          <w:sz w:val="28"/>
          <w:szCs w:val="28"/>
        </w:rPr>
        <w:t>в</w:t>
      </w:r>
      <w:r w:rsidRPr="0082178E">
        <w:rPr>
          <w:color w:val="000000" w:themeColor="text1"/>
          <w:sz w:val="28"/>
          <w:szCs w:val="28"/>
        </w:rPr>
        <w:t>оспитатель</w:t>
      </w:r>
      <w:r w:rsidRPr="004360E2">
        <w:rPr>
          <w:color w:val="000000" w:themeColor="text1"/>
          <w:sz w:val="28"/>
          <w:szCs w:val="28"/>
        </w:rPr>
        <w:t xml:space="preserve">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 </w:t>
      </w:r>
      <w:r w:rsidRPr="004360E2">
        <w:rPr>
          <w:b/>
          <w:bCs/>
          <w:color w:val="000000" w:themeColor="text1"/>
          <w:sz w:val="28"/>
          <w:szCs w:val="28"/>
        </w:rPr>
        <w:t>«Живая неделя»</w:t>
      </w:r>
    </w:p>
    <w:p w:rsidR="003E3E97" w:rsidRPr="0082178E"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82178E">
        <w:rPr>
          <w:bCs/>
          <w:color w:val="000000" w:themeColor="text1"/>
          <w:sz w:val="28"/>
          <w:szCs w:val="28"/>
        </w:rPr>
        <w:t>Цель</w:t>
      </w:r>
      <w:r w:rsidRPr="0082178E">
        <w:rPr>
          <w:color w:val="000000" w:themeColor="text1"/>
          <w:sz w:val="28"/>
          <w:szCs w:val="28"/>
        </w:rPr>
        <w:t>: закреплять умение последовательно называть дни недели, определять, какой день недели сегодня, какой был вчера, какой будет завтра.</w:t>
      </w:r>
    </w:p>
    <w:p w:rsidR="003E3E97" w:rsidRPr="0082178E"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82178E">
        <w:rPr>
          <w:bCs/>
          <w:color w:val="000000" w:themeColor="text1"/>
          <w:sz w:val="28"/>
          <w:szCs w:val="28"/>
        </w:rPr>
        <w:t>Материалы</w:t>
      </w:r>
      <w:r w:rsidRPr="0082178E">
        <w:rPr>
          <w:color w:val="000000" w:themeColor="text1"/>
          <w:sz w:val="28"/>
          <w:szCs w:val="28"/>
        </w:rPr>
        <w:t>: карточки с цифрами от 1 до 7, музыкальное сопровождение.</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82178E">
        <w:rPr>
          <w:bCs/>
          <w:color w:val="000000" w:themeColor="text1"/>
          <w:sz w:val="28"/>
          <w:szCs w:val="28"/>
        </w:rPr>
        <w:t>Ход</w:t>
      </w:r>
      <w:r>
        <w:rPr>
          <w:bCs/>
          <w:color w:val="000000" w:themeColor="text1"/>
          <w:sz w:val="28"/>
          <w:szCs w:val="28"/>
        </w:rPr>
        <w:t xml:space="preserve"> игры</w:t>
      </w:r>
      <w:r>
        <w:rPr>
          <w:color w:val="000000" w:themeColor="text1"/>
          <w:sz w:val="28"/>
          <w:szCs w:val="28"/>
        </w:rPr>
        <w:t>: у</w:t>
      </w:r>
      <w:r w:rsidRPr="0082178E">
        <w:rPr>
          <w:color w:val="000000" w:themeColor="text1"/>
          <w:sz w:val="28"/>
          <w:szCs w:val="28"/>
        </w:rPr>
        <w:t xml:space="preserve"> детей карточки с кругами (от 1 до 7). По заданию ведущего дети под музыку выполняют</w:t>
      </w:r>
      <w:r w:rsidRPr="004360E2">
        <w:rPr>
          <w:color w:val="000000" w:themeColor="text1"/>
          <w:sz w:val="28"/>
          <w:szCs w:val="28"/>
        </w:rPr>
        <w:t xml:space="preserve">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3E3E97" w:rsidRPr="00DE6D05"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u w:val="single"/>
        </w:rPr>
      </w:pPr>
      <w:r w:rsidRPr="00DE6D05">
        <w:rPr>
          <w:color w:val="000000" w:themeColor="text1"/>
          <w:sz w:val="28"/>
          <w:szCs w:val="28"/>
          <w:u w:val="single"/>
        </w:rPr>
        <w:t> </w:t>
      </w:r>
      <w:r w:rsidRPr="00DE6D05">
        <w:rPr>
          <w:b/>
          <w:color w:val="000000" w:themeColor="text1"/>
          <w:sz w:val="28"/>
          <w:szCs w:val="28"/>
          <w:u w:val="single"/>
        </w:rPr>
        <w:t>Игры на ориентировку в пространстве</w:t>
      </w:r>
    </w:p>
    <w:p w:rsidR="003E3E97" w:rsidRPr="0082178E" w:rsidRDefault="003E3E97" w:rsidP="009479E6">
      <w:pPr>
        <w:pStyle w:val="c0"/>
        <w:spacing w:before="0" w:beforeAutospacing="0" w:after="0" w:afterAutospacing="0" w:line="360" w:lineRule="auto"/>
        <w:ind w:right="-284" w:firstLine="709"/>
        <w:jc w:val="both"/>
        <w:rPr>
          <w:b/>
          <w:color w:val="000000" w:themeColor="text1"/>
          <w:sz w:val="28"/>
          <w:szCs w:val="28"/>
        </w:rPr>
      </w:pPr>
      <w:r w:rsidRPr="0082178E">
        <w:rPr>
          <w:rStyle w:val="c1"/>
          <w:b/>
          <w:color w:val="000000" w:themeColor="text1"/>
          <w:sz w:val="28"/>
          <w:szCs w:val="28"/>
        </w:rPr>
        <w:t>"Автогонки"</w:t>
      </w:r>
    </w:p>
    <w:p w:rsidR="003E3E97" w:rsidRPr="0082178E" w:rsidRDefault="003E3E97" w:rsidP="009479E6">
      <w:pPr>
        <w:pStyle w:val="c0"/>
        <w:spacing w:before="0" w:beforeAutospacing="0" w:after="0" w:afterAutospacing="0" w:line="360" w:lineRule="auto"/>
        <w:ind w:right="-284" w:firstLine="709"/>
        <w:jc w:val="both"/>
        <w:rPr>
          <w:color w:val="000000" w:themeColor="text1"/>
          <w:sz w:val="28"/>
          <w:szCs w:val="28"/>
        </w:rPr>
      </w:pPr>
      <w:r w:rsidRPr="0082178E">
        <w:rPr>
          <w:rStyle w:val="c1"/>
          <w:color w:val="000000" w:themeColor="text1"/>
          <w:sz w:val="28"/>
          <w:szCs w:val="28"/>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        </w:t>
      </w:r>
    </w:p>
    <w:p w:rsidR="003E3E97" w:rsidRPr="0082178E" w:rsidRDefault="003E3E97" w:rsidP="009479E6">
      <w:pPr>
        <w:pStyle w:val="c0"/>
        <w:spacing w:before="0" w:beforeAutospacing="0" w:after="0" w:afterAutospacing="0" w:line="360" w:lineRule="auto"/>
        <w:ind w:right="-284" w:firstLine="709"/>
        <w:jc w:val="both"/>
        <w:rPr>
          <w:color w:val="000000" w:themeColor="text1"/>
          <w:sz w:val="28"/>
          <w:szCs w:val="28"/>
        </w:rPr>
      </w:pPr>
      <w:r w:rsidRPr="0082178E">
        <w:rPr>
          <w:rStyle w:val="c1"/>
          <w:color w:val="000000" w:themeColor="text1"/>
          <w:sz w:val="28"/>
          <w:szCs w:val="28"/>
        </w:rPr>
        <w:t>Оборудование: 2 машинки разного цвета, размера, способа управления (обычная и энерционная), темная повязка для глаз.</w:t>
      </w:r>
    </w:p>
    <w:p w:rsidR="003E3E97" w:rsidRPr="004360E2" w:rsidRDefault="003E3E97" w:rsidP="009479E6">
      <w:pPr>
        <w:pStyle w:val="c0"/>
        <w:spacing w:before="0" w:beforeAutospacing="0" w:after="0" w:afterAutospacing="0" w:line="360" w:lineRule="auto"/>
        <w:ind w:right="-284" w:firstLine="709"/>
        <w:jc w:val="both"/>
        <w:rPr>
          <w:color w:val="000000" w:themeColor="text1"/>
          <w:sz w:val="28"/>
          <w:szCs w:val="28"/>
        </w:rPr>
      </w:pPr>
      <w:r>
        <w:rPr>
          <w:rStyle w:val="c1"/>
          <w:color w:val="000000" w:themeColor="text1"/>
          <w:sz w:val="28"/>
          <w:szCs w:val="28"/>
        </w:rPr>
        <w:t>Ход игры</w:t>
      </w:r>
      <w:r w:rsidRPr="0082178E">
        <w:rPr>
          <w:rStyle w:val="c1"/>
          <w:color w:val="000000" w:themeColor="text1"/>
          <w:sz w:val="28"/>
          <w:szCs w:val="28"/>
        </w:rPr>
        <w:t>: ребенку предлагается 2 машинки. Ребенок рассматривая их</w:t>
      </w:r>
      <w:r w:rsidRPr="004360E2">
        <w:rPr>
          <w:rStyle w:val="c1"/>
          <w:color w:val="000000" w:themeColor="text1"/>
          <w:sz w:val="28"/>
          <w:szCs w:val="28"/>
        </w:rPr>
        <w:t xml:space="preserve">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3E3E97" w:rsidRPr="00DE6D05" w:rsidRDefault="003E3E97" w:rsidP="009479E6">
      <w:pPr>
        <w:pStyle w:val="c0"/>
        <w:spacing w:before="0" w:beforeAutospacing="0" w:after="0" w:afterAutospacing="0" w:line="360" w:lineRule="auto"/>
        <w:ind w:right="-284" w:firstLine="709"/>
        <w:jc w:val="both"/>
        <w:rPr>
          <w:b/>
          <w:color w:val="000000" w:themeColor="text1"/>
          <w:sz w:val="28"/>
          <w:szCs w:val="28"/>
          <w:u w:val="single"/>
        </w:rPr>
      </w:pPr>
      <w:r w:rsidRPr="00DE6D05">
        <w:rPr>
          <w:rStyle w:val="c1"/>
          <w:b/>
          <w:color w:val="000000" w:themeColor="text1"/>
          <w:sz w:val="28"/>
          <w:szCs w:val="28"/>
          <w:u w:val="single"/>
        </w:rPr>
        <w:t>Игра на ориентировку в пространстве в процессе передвижения</w:t>
      </w:r>
    </w:p>
    <w:p w:rsidR="003E3E97" w:rsidRPr="005B1288" w:rsidRDefault="003E3E97" w:rsidP="009479E6">
      <w:pPr>
        <w:pStyle w:val="c0"/>
        <w:spacing w:before="0" w:beforeAutospacing="0" w:after="0" w:afterAutospacing="0" w:line="360" w:lineRule="auto"/>
        <w:ind w:right="-284" w:firstLine="709"/>
        <w:jc w:val="both"/>
        <w:rPr>
          <w:b/>
          <w:color w:val="000000" w:themeColor="text1"/>
          <w:sz w:val="28"/>
          <w:szCs w:val="28"/>
        </w:rPr>
      </w:pPr>
      <w:r w:rsidRPr="005B1288">
        <w:rPr>
          <w:rStyle w:val="c1"/>
          <w:b/>
          <w:color w:val="000000" w:themeColor="text1"/>
          <w:sz w:val="28"/>
          <w:szCs w:val="28"/>
        </w:rPr>
        <w:t>"Найди игрушки"</w:t>
      </w:r>
    </w:p>
    <w:p w:rsidR="003E3E97" w:rsidRPr="005B1288" w:rsidRDefault="003E3E97" w:rsidP="009479E6">
      <w:pPr>
        <w:pStyle w:val="c0"/>
        <w:spacing w:before="0" w:beforeAutospacing="0" w:after="0" w:afterAutospacing="0" w:line="360" w:lineRule="auto"/>
        <w:ind w:right="-284" w:firstLine="709"/>
        <w:jc w:val="both"/>
        <w:rPr>
          <w:color w:val="000000" w:themeColor="text1"/>
          <w:sz w:val="28"/>
          <w:szCs w:val="28"/>
        </w:rPr>
      </w:pPr>
      <w:r w:rsidRPr="005B1288">
        <w:rPr>
          <w:rStyle w:val="c1"/>
          <w:color w:val="000000" w:themeColor="text1"/>
          <w:sz w:val="28"/>
          <w:szCs w:val="28"/>
        </w:rPr>
        <w:t>Цель: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3E3E97" w:rsidRDefault="003E3E97" w:rsidP="009479E6">
      <w:pPr>
        <w:pStyle w:val="c0"/>
        <w:spacing w:before="0" w:beforeAutospacing="0" w:after="0" w:afterAutospacing="0" w:line="360" w:lineRule="auto"/>
        <w:ind w:right="-284" w:firstLine="709"/>
        <w:jc w:val="both"/>
        <w:rPr>
          <w:rStyle w:val="c1"/>
          <w:color w:val="000000" w:themeColor="text1"/>
          <w:sz w:val="28"/>
          <w:szCs w:val="28"/>
        </w:rPr>
      </w:pPr>
      <w:r w:rsidRPr="005B1288">
        <w:rPr>
          <w:rStyle w:val="c1"/>
          <w:color w:val="000000" w:themeColor="text1"/>
          <w:sz w:val="28"/>
          <w:szCs w:val="28"/>
        </w:rPr>
        <w:t>Оборудование: разные игрушки</w:t>
      </w:r>
    </w:p>
    <w:p w:rsidR="003E3E97" w:rsidRPr="004360E2" w:rsidRDefault="003E3E97" w:rsidP="009479E6">
      <w:pPr>
        <w:pStyle w:val="c0"/>
        <w:spacing w:before="0" w:beforeAutospacing="0" w:after="0" w:afterAutospacing="0" w:line="360" w:lineRule="auto"/>
        <w:ind w:right="-284" w:firstLine="709"/>
        <w:jc w:val="both"/>
        <w:rPr>
          <w:color w:val="000000" w:themeColor="text1"/>
          <w:sz w:val="28"/>
          <w:szCs w:val="28"/>
        </w:rPr>
      </w:pPr>
      <w:r>
        <w:rPr>
          <w:rStyle w:val="c1"/>
          <w:color w:val="000000" w:themeColor="text1"/>
          <w:sz w:val="28"/>
          <w:szCs w:val="28"/>
        </w:rPr>
        <w:t>Ход игры</w:t>
      </w:r>
      <w:r w:rsidRPr="005B1288">
        <w:rPr>
          <w:rStyle w:val="c1"/>
          <w:color w:val="000000" w:themeColor="text1"/>
          <w:sz w:val="28"/>
          <w:szCs w:val="28"/>
        </w:rPr>
        <w:t>:</w:t>
      </w:r>
      <w:r>
        <w:rPr>
          <w:rStyle w:val="c1"/>
          <w:color w:val="000000" w:themeColor="text1"/>
          <w:sz w:val="28"/>
          <w:szCs w:val="28"/>
        </w:rPr>
        <w:t xml:space="preserve"> д</w:t>
      </w:r>
      <w:r w:rsidRPr="005B1288">
        <w:rPr>
          <w:rStyle w:val="c1"/>
          <w:color w:val="000000" w:themeColor="text1"/>
          <w:sz w:val="28"/>
          <w:szCs w:val="28"/>
        </w:rPr>
        <w:t>етям сообщается, что все игрушки спрятались. Чтобы их найти нужно внимательно</w:t>
      </w:r>
      <w:r w:rsidRPr="004360E2">
        <w:rPr>
          <w:rStyle w:val="c1"/>
          <w:color w:val="000000" w:themeColor="text1"/>
          <w:sz w:val="28"/>
          <w:szCs w:val="28"/>
        </w:rPr>
        <w:t xml:space="preserve"> слушать "подсказки" (инструкции) и следовать им. После обнаружения игрушки, ребенок рассказывает в каком направлении он шел, в какую сторону поворачивал, где нашел игрушку.</w:t>
      </w:r>
    </w:p>
    <w:p w:rsidR="003E3E97" w:rsidRPr="00DE6D05" w:rsidRDefault="003E3E97" w:rsidP="009479E6">
      <w:pPr>
        <w:spacing w:after="0" w:line="360" w:lineRule="auto"/>
        <w:ind w:right="-284" w:firstLine="709"/>
        <w:jc w:val="both"/>
        <w:rPr>
          <w:rFonts w:ascii="Times New Roman" w:hAnsi="Times New Roman" w:cs="Times New Roman"/>
          <w:b/>
          <w:color w:val="000000" w:themeColor="text1"/>
          <w:sz w:val="28"/>
          <w:szCs w:val="28"/>
          <w:u w:val="single"/>
          <w:shd w:val="clear" w:color="auto" w:fill="FFFFFF"/>
        </w:rPr>
      </w:pPr>
      <w:r w:rsidRPr="00DE6D05">
        <w:rPr>
          <w:rFonts w:ascii="Times New Roman" w:hAnsi="Times New Roman" w:cs="Times New Roman"/>
          <w:b/>
          <w:color w:val="000000" w:themeColor="text1"/>
          <w:sz w:val="28"/>
          <w:szCs w:val="28"/>
          <w:u w:val="single"/>
          <w:shd w:val="clear" w:color="auto" w:fill="FFFFFF"/>
        </w:rPr>
        <w:t>Игры на ориентировку в замкнутом и открытом пространстве</w:t>
      </w:r>
    </w:p>
    <w:p w:rsidR="003E3E97" w:rsidRPr="005B1288" w:rsidRDefault="003E3E97" w:rsidP="009479E6">
      <w:pPr>
        <w:spacing w:after="0" w:line="360" w:lineRule="auto"/>
        <w:ind w:right="-284" w:firstLine="709"/>
        <w:jc w:val="both"/>
        <w:rPr>
          <w:rFonts w:ascii="Times New Roman" w:hAnsi="Times New Roman" w:cs="Times New Roman"/>
          <w:b/>
          <w:color w:val="000000" w:themeColor="text1"/>
          <w:sz w:val="28"/>
          <w:szCs w:val="28"/>
          <w:shd w:val="clear" w:color="auto" w:fill="FFFFFF"/>
        </w:rPr>
      </w:pPr>
      <w:r w:rsidRPr="005B1288">
        <w:rPr>
          <w:rStyle w:val="c1"/>
          <w:rFonts w:ascii="Times New Roman" w:hAnsi="Times New Roman" w:cs="Times New Roman"/>
          <w:b/>
          <w:color w:val="000000" w:themeColor="text1"/>
          <w:sz w:val="28"/>
          <w:szCs w:val="28"/>
        </w:rPr>
        <w:t xml:space="preserve">"Дорога в </w:t>
      </w:r>
      <w:r>
        <w:rPr>
          <w:rStyle w:val="c1"/>
          <w:rFonts w:ascii="Times New Roman" w:hAnsi="Times New Roman" w:cs="Times New Roman"/>
          <w:b/>
          <w:color w:val="000000" w:themeColor="text1"/>
          <w:sz w:val="28"/>
          <w:szCs w:val="28"/>
        </w:rPr>
        <w:t>садик</w:t>
      </w:r>
      <w:r w:rsidRPr="005B1288">
        <w:rPr>
          <w:rStyle w:val="c1"/>
          <w:rFonts w:ascii="Times New Roman" w:hAnsi="Times New Roman" w:cs="Times New Roman"/>
          <w:b/>
          <w:color w:val="000000" w:themeColor="text1"/>
          <w:sz w:val="28"/>
          <w:szCs w:val="28"/>
        </w:rPr>
        <w:t>".</w:t>
      </w:r>
    </w:p>
    <w:p w:rsidR="003E3E97" w:rsidRPr="005B1288" w:rsidRDefault="003E3E97" w:rsidP="009479E6">
      <w:pPr>
        <w:pStyle w:val="c0"/>
        <w:spacing w:before="0" w:beforeAutospacing="0" w:after="0" w:afterAutospacing="0" w:line="360" w:lineRule="auto"/>
        <w:ind w:right="-284" w:firstLine="709"/>
        <w:jc w:val="both"/>
        <w:rPr>
          <w:color w:val="000000" w:themeColor="text1"/>
          <w:sz w:val="28"/>
          <w:szCs w:val="28"/>
        </w:rPr>
      </w:pPr>
      <w:r w:rsidRPr="005B1288">
        <w:rPr>
          <w:rStyle w:val="c1"/>
          <w:color w:val="000000" w:themeColor="text1"/>
          <w:sz w:val="28"/>
          <w:szCs w:val="28"/>
        </w:rPr>
        <w:t>Цель: развивать умение ориентироваться в открытом пространстве, развивать память, умение составлять схему пути.</w:t>
      </w:r>
    </w:p>
    <w:p w:rsidR="003E3E97" w:rsidRPr="004360E2" w:rsidRDefault="003E3E97" w:rsidP="009479E6">
      <w:pPr>
        <w:pStyle w:val="c0"/>
        <w:spacing w:before="0" w:beforeAutospacing="0" w:after="0" w:afterAutospacing="0" w:line="360" w:lineRule="auto"/>
        <w:ind w:right="-284" w:firstLine="709"/>
        <w:jc w:val="both"/>
        <w:rPr>
          <w:color w:val="000000" w:themeColor="text1"/>
          <w:sz w:val="28"/>
          <w:szCs w:val="28"/>
        </w:rPr>
      </w:pPr>
      <w:r w:rsidRPr="005B1288">
        <w:rPr>
          <w:rStyle w:val="c1"/>
          <w:color w:val="000000" w:themeColor="text1"/>
          <w:sz w:val="28"/>
          <w:szCs w:val="28"/>
        </w:rPr>
        <w:t>Оборудование: лист</w:t>
      </w:r>
      <w:r w:rsidRPr="004360E2">
        <w:rPr>
          <w:rStyle w:val="c1"/>
          <w:color w:val="000000" w:themeColor="text1"/>
          <w:sz w:val="28"/>
          <w:szCs w:val="28"/>
        </w:rPr>
        <w:t xml:space="preserve"> бумаги, карандаш.</w:t>
      </w:r>
    </w:p>
    <w:p w:rsidR="003E3E97" w:rsidRPr="004360E2" w:rsidRDefault="003E3E97" w:rsidP="009479E6">
      <w:pPr>
        <w:pStyle w:val="c0"/>
        <w:spacing w:before="0" w:beforeAutospacing="0" w:after="0" w:afterAutospacing="0" w:line="360" w:lineRule="auto"/>
        <w:ind w:right="-284" w:firstLine="709"/>
        <w:jc w:val="both"/>
        <w:rPr>
          <w:color w:val="000000" w:themeColor="text1"/>
          <w:sz w:val="28"/>
          <w:szCs w:val="28"/>
        </w:rPr>
      </w:pPr>
      <w:r w:rsidRPr="005B1288">
        <w:rPr>
          <w:rStyle w:val="c1"/>
          <w:color w:val="000000" w:themeColor="text1"/>
          <w:sz w:val="28"/>
          <w:szCs w:val="28"/>
        </w:rPr>
        <w:t>Ход</w:t>
      </w:r>
      <w:r>
        <w:rPr>
          <w:rStyle w:val="c1"/>
          <w:color w:val="000000" w:themeColor="text1"/>
          <w:sz w:val="28"/>
          <w:szCs w:val="28"/>
        </w:rPr>
        <w:t xml:space="preserve"> игры</w:t>
      </w:r>
      <w:r w:rsidRPr="005B1288">
        <w:rPr>
          <w:rStyle w:val="c1"/>
          <w:color w:val="000000" w:themeColor="text1"/>
          <w:sz w:val="28"/>
          <w:szCs w:val="28"/>
        </w:rPr>
        <w:t>: ребенок</w:t>
      </w:r>
      <w:r w:rsidRPr="004360E2">
        <w:rPr>
          <w:rStyle w:val="c1"/>
          <w:color w:val="000000" w:themeColor="text1"/>
          <w:sz w:val="28"/>
          <w:szCs w:val="28"/>
        </w:rPr>
        <w:t xml:space="preserve"> вспоминает и рассказывает где по дороге в детский сад он видел школу, что было возле нее, в каком направлении надо к ней идти, где сделать поворот и т. д. Затем ребенок составляет схему пути в школу.</w:t>
      </w:r>
    </w:p>
    <w:p w:rsidR="003E3E97" w:rsidRPr="00DE6D05" w:rsidRDefault="003E3E97" w:rsidP="009479E6">
      <w:pPr>
        <w:spacing w:after="0" w:line="360" w:lineRule="auto"/>
        <w:ind w:right="-284" w:firstLine="709"/>
        <w:jc w:val="both"/>
        <w:rPr>
          <w:rFonts w:ascii="Times New Roman" w:hAnsi="Times New Roman" w:cs="Times New Roman"/>
          <w:b/>
          <w:color w:val="000000" w:themeColor="text1"/>
          <w:sz w:val="28"/>
          <w:szCs w:val="28"/>
          <w:u w:val="single"/>
        </w:rPr>
      </w:pPr>
      <w:r w:rsidRPr="00DE6D05">
        <w:rPr>
          <w:rFonts w:ascii="Times New Roman" w:hAnsi="Times New Roman" w:cs="Times New Roman"/>
          <w:b/>
          <w:color w:val="000000" w:themeColor="text1"/>
          <w:sz w:val="28"/>
          <w:szCs w:val="28"/>
          <w:u w:val="single"/>
        </w:rPr>
        <w:t>Игры на развитие внимания</w:t>
      </w:r>
    </w:p>
    <w:p w:rsidR="003E3E97" w:rsidRPr="005B1288" w:rsidRDefault="003E3E97" w:rsidP="009479E6">
      <w:pPr>
        <w:spacing w:after="0" w:line="360" w:lineRule="auto"/>
        <w:ind w:right="-284" w:firstLine="709"/>
        <w:jc w:val="both"/>
        <w:rPr>
          <w:rStyle w:val="c1"/>
          <w:rFonts w:ascii="Times New Roman" w:hAnsi="Times New Roman" w:cs="Times New Roman"/>
          <w:b/>
          <w:bCs/>
          <w:color w:val="000000" w:themeColor="text1"/>
          <w:sz w:val="28"/>
          <w:szCs w:val="28"/>
        </w:rPr>
      </w:pPr>
      <w:r w:rsidRPr="005B1288">
        <w:rPr>
          <w:rStyle w:val="c1"/>
          <w:rFonts w:ascii="Times New Roman" w:hAnsi="Times New Roman" w:cs="Times New Roman"/>
          <w:b/>
          <w:bCs/>
          <w:color w:val="000000" w:themeColor="text1"/>
          <w:sz w:val="28"/>
          <w:szCs w:val="28"/>
        </w:rPr>
        <w:t xml:space="preserve"> «В магазине зеркал»</w:t>
      </w:r>
    </w:p>
    <w:p w:rsidR="003E3E97" w:rsidRPr="005B1288"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5B1288">
        <w:rPr>
          <w:rStyle w:val="c1"/>
          <w:rFonts w:ascii="Times New Roman" w:hAnsi="Times New Roman" w:cs="Times New Roman"/>
          <w:color w:val="000000" w:themeColor="text1"/>
          <w:sz w:val="28"/>
          <w:szCs w:val="28"/>
        </w:rPr>
        <w:t>Цель: развитие наблюдательности, внимания, памяти. Создание положительного эмоционального фона. Формирование чувства уверенности, а также умения подчиниться требованиям другого человека.</w:t>
      </w:r>
    </w:p>
    <w:p w:rsidR="003E3E97" w:rsidRPr="004360E2" w:rsidRDefault="003E3E97" w:rsidP="009479E6">
      <w:pPr>
        <w:pStyle w:val="c0"/>
        <w:spacing w:before="0" w:beforeAutospacing="0" w:after="0" w:afterAutospacing="0" w:line="360" w:lineRule="auto"/>
        <w:ind w:right="-284" w:firstLine="709"/>
        <w:jc w:val="both"/>
        <w:rPr>
          <w:color w:val="000000" w:themeColor="text1"/>
          <w:sz w:val="28"/>
          <w:szCs w:val="28"/>
        </w:rPr>
      </w:pPr>
      <w:r w:rsidRPr="005B1288">
        <w:rPr>
          <w:rStyle w:val="c1"/>
          <w:color w:val="000000" w:themeColor="text1"/>
          <w:sz w:val="28"/>
          <w:szCs w:val="28"/>
        </w:rPr>
        <w:t xml:space="preserve">Описание: </w:t>
      </w:r>
      <w:r>
        <w:rPr>
          <w:rStyle w:val="c1"/>
          <w:color w:val="000000" w:themeColor="text1"/>
          <w:sz w:val="28"/>
          <w:szCs w:val="28"/>
        </w:rPr>
        <w:t>в</w:t>
      </w:r>
      <w:r w:rsidRPr="005B1288">
        <w:rPr>
          <w:rStyle w:val="c1"/>
          <w:color w:val="000000" w:themeColor="text1"/>
          <w:sz w:val="28"/>
          <w:szCs w:val="28"/>
        </w:rPr>
        <w:t>зрослый</w:t>
      </w:r>
      <w:r w:rsidRPr="004360E2">
        <w:rPr>
          <w:rStyle w:val="c1"/>
          <w:color w:val="000000" w:themeColor="text1"/>
          <w:sz w:val="28"/>
          <w:szCs w:val="28"/>
        </w:rPr>
        <w:t xml:space="preserve"> (а затем ребенок) показывает движения, которые за ним в точности должны повторять все игроки.</w:t>
      </w:r>
    </w:p>
    <w:p w:rsidR="003E3E97" w:rsidRPr="004360E2" w:rsidRDefault="003E3E97" w:rsidP="009479E6">
      <w:pPr>
        <w:pStyle w:val="c0"/>
        <w:spacing w:before="0" w:beforeAutospacing="0" w:after="0" w:afterAutospacing="0" w:line="360" w:lineRule="auto"/>
        <w:ind w:right="-284" w:firstLine="709"/>
        <w:jc w:val="both"/>
        <w:rPr>
          <w:color w:val="000000" w:themeColor="text1"/>
          <w:sz w:val="28"/>
          <w:szCs w:val="28"/>
        </w:rPr>
      </w:pPr>
      <w:r>
        <w:rPr>
          <w:rStyle w:val="c1"/>
          <w:color w:val="000000" w:themeColor="text1"/>
          <w:sz w:val="28"/>
          <w:szCs w:val="28"/>
        </w:rPr>
        <w:t>Ход игры</w:t>
      </w:r>
      <w:r w:rsidRPr="004360E2">
        <w:rPr>
          <w:rStyle w:val="c1"/>
          <w:color w:val="000000" w:themeColor="text1"/>
          <w:sz w:val="28"/>
          <w:szCs w:val="28"/>
        </w:rPr>
        <w:t>: «Сейчас я расскажу вам историю про обезьянку. Представьте себе, что вы попали в магазин, где стоит много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в ответ состроили ей точно такие же рожицы. Она погрозила им кулаком, и ей из зеркал погрозили. Она топнула ногой, и все обезьянки топнули. Что ни делала обезьянка, все остальные в точности повторяли ее движения. Начинаем играть. Я буду обезьянкой, а вы - зеркалами».</w:t>
      </w:r>
    </w:p>
    <w:p w:rsidR="003E3E97" w:rsidRPr="004360E2" w:rsidRDefault="003E3E97" w:rsidP="009479E6">
      <w:pPr>
        <w:pStyle w:val="c0"/>
        <w:spacing w:before="0" w:beforeAutospacing="0" w:after="0" w:afterAutospacing="0" w:line="360" w:lineRule="auto"/>
        <w:ind w:right="-284" w:firstLine="709"/>
        <w:jc w:val="both"/>
        <w:rPr>
          <w:rStyle w:val="c1"/>
          <w:color w:val="000000" w:themeColor="text1"/>
          <w:sz w:val="28"/>
          <w:szCs w:val="28"/>
        </w:rPr>
      </w:pPr>
      <w:r w:rsidRPr="005B1288">
        <w:rPr>
          <w:rStyle w:val="c1"/>
          <w:color w:val="000000" w:themeColor="text1"/>
          <w:sz w:val="28"/>
          <w:szCs w:val="28"/>
        </w:rPr>
        <w:t>Примечание: На</w:t>
      </w:r>
      <w:r w:rsidRPr="004360E2">
        <w:rPr>
          <w:rStyle w:val="c1"/>
          <w:color w:val="000000" w:themeColor="text1"/>
          <w:sz w:val="28"/>
          <w:szCs w:val="28"/>
        </w:rPr>
        <w:t xml:space="preserve"> этапе освоения игры роль обезьянки выполняет взрослый. Затем дети получают роль обезьянки. При этом необходимо следить, чтобы со временем каждый ребенок мог выполнить эту роль. Прекращать игру необходимо на пике интереса детей, не допуская пресыщения, перехода в баловство. Из игры могут выбывать те «зеркала», которые часто ошибаются (это повышает мотивацию к игре).</w:t>
      </w:r>
    </w:p>
    <w:p w:rsidR="003E3E97" w:rsidRPr="004360E2"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4360E2">
        <w:rPr>
          <w:rFonts w:ascii="Times New Roman" w:eastAsia="Times New Roman" w:hAnsi="Times New Roman" w:cs="Times New Roman"/>
          <w:b/>
          <w:bCs/>
          <w:color w:val="000000" w:themeColor="text1"/>
          <w:sz w:val="28"/>
          <w:szCs w:val="28"/>
        </w:rPr>
        <w:t>«Исключи лишнее»</w:t>
      </w:r>
    </w:p>
    <w:p w:rsidR="003E3E97" w:rsidRPr="005B1288"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iCs/>
          <w:color w:val="000000" w:themeColor="text1"/>
          <w:sz w:val="28"/>
          <w:szCs w:val="28"/>
        </w:rPr>
        <w:t>Цель:</w:t>
      </w:r>
      <w:r w:rsidRPr="005B1288">
        <w:rPr>
          <w:rFonts w:ascii="Times New Roman" w:eastAsia="Times New Roman" w:hAnsi="Times New Roman" w:cs="Times New Roman"/>
          <w:color w:val="000000" w:themeColor="text1"/>
          <w:sz w:val="28"/>
          <w:szCs w:val="28"/>
        </w:rPr>
        <w:t> развитие мышления и объема внимания.</w:t>
      </w:r>
    </w:p>
    <w:p w:rsidR="003E3E97" w:rsidRPr="004360E2"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iCs/>
          <w:color w:val="000000" w:themeColor="text1"/>
          <w:sz w:val="28"/>
          <w:szCs w:val="28"/>
        </w:rPr>
        <w:t>Оборудование</w:t>
      </w:r>
      <w:r w:rsidRPr="005B1288">
        <w:rPr>
          <w:rFonts w:ascii="Times New Roman" w:eastAsia="Times New Roman" w:hAnsi="Times New Roman" w:cs="Times New Roman"/>
          <w:color w:val="000000" w:themeColor="text1"/>
          <w:sz w:val="28"/>
          <w:szCs w:val="28"/>
        </w:rPr>
        <w:t>: карточка с изображением предметов, один из которых отличается от остальных</w:t>
      </w:r>
      <w:r w:rsidRPr="004360E2">
        <w:rPr>
          <w:rFonts w:ascii="Times New Roman" w:eastAsia="Times New Roman" w:hAnsi="Times New Roman" w:cs="Times New Roman"/>
          <w:color w:val="000000" w:themeColor="text1"/>
          <w:sz w:val="28"/>
          <w:szCs w:val="28"/>
        </w:rPr>
        <w:t>.</w:t>
      </w:r>
    </w:p>
    <w:p w:rsidR="003E3E97" w:rsidRPr="005B1288"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Ход игры</w:t>
      </w:r>
      <w:r w:rsidRPr="005B1288">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color w:val="000000" w:themeColor="text1"/>
          <w:sz w:val="28"/>
          <w:szCs w:val="28"/>
        </w:rPr>
        <w:t xml:space="preserve"> р</w:t>
      </w:r>
      <w:r w:rsidRPr="005B1288">
        <w:rPr>
          <w:rFonts w:ascii="Times New Roman" w:eastAsia="Times New Roman" w:hAnsi="Times New Roman" w:cs="Times New Roman"/>
          <w:color w:val="000000" w:themeColor="text1"/>
          <w:sz w:val="28"/>
          <w:szCs w:val="28"/>
        </w:rPr>
        <w:t>ебенку предлагается найти из пяти изображенных на рисунке предметов один, отличающийся от остальных, и объяснить свой выбор.</w:t>
      </w:r>
    </w:p>
    <w:p w:rsidR="003E3E97" w:rsidRPr="004360E2"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iCs/>
          <w:color w:val="000000" w:themeColor="text1"/>
          <w:sz w:val="28"/>
          <w:szCs w:val="28"/>
        </w:rPr>
        <w:t>Инструкция</w:t>
      </w:r>
      <w:r w:rsidRPr="005B1288">
        <w:rPr>
          <w:rFonts w:ascii="Times New Roman" w:eastAsia="Times New Roman" w:hAnsi="Times New Roman" w:cs="Times New Roman"/>
          <w:color w:val="000000" w:themeColor="text1"/>
          <w:sz w:val="28"/>
          <w:szCs w:val="28"/>
        </w:rPr>
        <w:t>: «Посмотри внимательно на изображенные здесь предметы и найди среди них</w:t>
      </w:r>
      <w:r w:rsidRPr="004360E2">
        <w:rPr>
          <w:rFonts w:ascii="Times New Roman" w:eastAsia="Times New Roman" w:hAnsi="Times New Roman" w:cs="Times New Roman"/>
          <w:color w:val="000000" w:themeColor="text1"/>
          <w:sz w:val="28"/>
          <w:szCs w:val="28"/>
        </w:rPr>
        <w:t xml:space="preserve"> такой, который отличается от остальных. Покажи найденный предмет и объясни, почему он не похож на другие. Приступай к работе».</w:t>
      </w:r>
    </w:p>
    <w:p w:rsidR="003E3E97" w:rsidRPr="004360E2"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4360E2">
        <w:rPr>
          <w:rFonts w:ascii="Times New Roman" w:eastAsia="Times New Roman" w:hAnsi="Times New Roman" w:cs="Times New Roman"/>
          <w:b/>
          <w:bCs/>
          <w:color w:val="000000" w:themeColor="text1"/>
          <w:sz w:val="28"/>
          <w:szCs w:val="28"/>
        </w:rPr>
        <w:t>«Найди отличия»</w:t>
      </w:r>
    </w:p>
    <w:p w:rsidR="003E3E97" w:rsidRPr="005B1288"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iCs/>
          <w:color w:val="000000" w:themeColor="text1"/>
          <w:sz w:val="28"/>
          <w:szCs w:val="28"/>
        </w:rPr>
        <w:t>Цель:</w:t>
      </w:r>
      <w:r w:rsidRPr="005B1288">
        <w:rPr>
          <w:rFonts w:ascii="Times New Roman" w:eastAsia="Times New Roman" w:hAnsi="Times New Roman" w:cs="Times New Roman"/>
          <w:color w:val="000000" w:themeColor="text1"/>
          <w:sz w:val="28"/>
          <w:szCs w:val="28"/>
        </w:rPr>
        <w:t> развивать умения произвольно переключать и распределять внимание.</w:t>
      </w:r>
    </w:p>
    <w:p w:rsidR="003E3E97" w:rsidRPr="005B1288"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iCs/>
          <w:color w:val="000000" w:themeColor="text1"/>
          <w:sz w:val="28"/>
          <w:szCs w:val="28"/>
        </w:rPr>
        <w:t>Оборудование:</w:t>
      </w:r>
      <w:r w:rsidRPr="005B1288">
        <w:rPr>
          <w:rFonts w:ascii="Times New Roman" w:eastAsia="Times New Roman" w:hAnsi="Times New Roman" w:cs="Times New Roman"/>
          <w:color w:val="000000" w:themeColor="text1"/>
          <w:sz w:val="28"/>
          <w:szCs w:val="28"/>
        </w:rPr>
        <w:t> карточка с изображением двух картинок, имеющих различия.</w:t>
      </w:r>
    </w:p>
    <w:p w:rsidR="003E3E97"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Ход игры</w:t>
      </w:r>
      <w:r w:rsidRPr="005B1288">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color w:val="000000" w:themeColor="text1"/>
          <w:sz w:val="28"/>
          <w:szCs w:val="28"/>
        </w:rPr>
        <w:t> р</w:t>
      </w:r>
      <w:r w:rsidRPr="005B1288">
        <w:rPr>
          <w:rFonts w:ascii="Times New Roman" w:eastAsia="Times New Roman" w:hAnsi="Times New Roman" w:cs="Times New Roman"/>
          <w:color w:val="000000" w:themeColor="text1"/>
          <w:sz w:val="28"/>
          <w:szCs w:val="28"/>
        </w:rPr>
        <w:t>ебенку предлагаются:</w:t>
      </w:r>
    </w:p>
    <w:p w:rsidR="003E3E97"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color w:val="000000" w:themeColor="text1"/>
          <w:sz w:val="28"/>
          <w:szCs w:val="28"/>
        </w:rPr>
        <w:t>1) серия картинок по две картинки на каждой карточке; в каждой картинке надо найти пять отличий;</w:t>
      </w:r>
    </w:p>
    <w:p w:rsidR="003E3E97" w:rsidRPr="005B1288"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color w:val="000000" w:themeColor="text1"/>
          <w:sz w:val="28"/>
          <w:szCs w:val="28"/>
        </w:rPr>
        <w:t>2) карточка с изображением двух картинок, отличающихся друг от друга деталями. Необходимо найти все имеющиеся отличия</w:t>
      </w:r>
    </w:p>
    <w:p w:rsidR="003E3E97" w:rsidRDefault="003E3E97" w:rsidP="009479E6">
      <w:pPr>
        <w:spacing w:after="0" w:line="360" w:lineRule="auto"/>
        <w:ind w:right="-284" w:firstLine="709"/>
        <w:jc w:val="both"/>
        <w:rPr>
          <w:rFonts w:ascii="Times New Roman" w:eastAsia="Times New Roman" w:hAnsi="Times New Roman" w:cs="Times New Roman"/>
          <w:color w:val="000000" w:themeColor="text1"/>
          <w:sz w:val="28"/>
          <w:szCs w:val="28"/>
        </w:rPr>
      </w:pPr>
      <w:r w:rsidRPr="005B1288">
        <w:rPr>
          <w:rFonts w:ascii="Times New Roman" w:eastAsia="Times New Roman" w:hAnsi="Times New Roman" w:cs="Times New Roman"/>
          <w:iCs/>
          <w:color w:val="000000" w:themeColor="text1"/>
          <w:sz w:val="28"/>
          <w:szCs w:val="28"/>
        </w:rPr>
        <w:t>Инструкция:</w:t>
      </w:r>
      <w:r w:rsidRPr="005B1288">
        <w:rPr>
          <w:rFonts w:ascii="Times New Roman" w:eastAsia="Times New Roman" w:hAnsi="Times New Roman" w:cs="Times New Roman"/>
          <w:color w:val="000000" w:themeColor="text1"/>
          <w:sz w:val="28"/>
          <w:szCs w:val="28"/>
        </w:rPr>
        <w:t> «</w:t>
      </w:r>
      <w:r w:rsidRPr="004360E2">
        <w:rPr>
          <w:rFonts w:ascii="Times New Roman" w:eastAsia="Times New Roman" w:hAnsi="Times New Roman" w:cs="Times New Roman"/>
          <w:color w:val="000000" w:themeColor="text1"/>
          <w:sz w:val="28"/>
          <w:szCs w:val="28"/>
        </w:rPr>
        <w:t>Посмотри внимательно на эту карточку. На ней изображённые картинки, которые отличаются друг от друга различными</w:t>
      </w:r>
      <w:r w:rsidR="00320B0A">
        <w:rPr>
          <w:rFonts w:ascii="Times New Roman" w:eastAsia="Times New Roman" w:hAnsi="Times New Roman" w:cs="Times New Roman"/>
          <w:color w:val="000000" w:themeColor="text1"/>
          <w:sz w:val="28"/>
          <w:szCs w:val="28"/>
        </w:rPr>
        <w:t xml:space="preserve"> </w:t>
      </w:r>
      <w:r w:rsidRPr="004360E2">
        <w:rPr>
          <w:rFonts w:ascii="Times New Roman" w:eastAsia="Times New Roman" w:hAnsi="Times New Roman" w:cs="Times New Roman"/>
          <w:color w:val="000000" w:themeColor="text1"/>
          <w:sz w:val="28"/>
          <w:szCs w:val="28"/>
        </w:rPr>
        <w:t>деталями. Необходимо быстро найти все имеющиеся отличия. Начинай искать».</w:t>
      </w:r>
    </w:p>
    <w:p w:rsidR="003E3E97" w:rsidRPr="00DE6D05" w:rsidRDefault="003E3E97" w:rsidP="009479E6">
      <w:pPr>
        <w:pStyle w:val="a4"/>
        <w:shd w:val="clear" w:color="auto" w:fill="FFFFFF"/>
        <w:spacing w:before="0" w:beforeAutospacing="0" w:after="0" w:afterAutospacing="0" w:line="360" w:lineRule="auto"/>
        <w:ind w:right="-284" w:firstLine="709"/>
        <w:jc w:val="both"/>
        <w:rPr>
          <w:b/>
          <w:color w:val="000000" w:themeColor="text1"/>
          <w:sz w:val="28"/>
          <w:szCs w:val="28"/>
          <w:u w:val="single"/>
        </w:rPr>
      </w:pPr>
      <w:r w:rsidRPr="00DE6D05">
        <w:rPr>
          <w:b/>
          <w:color w:val="000000" w:themeColor="text1"/>
          <w:sz w:val="28"/>
          <w:szCs w:val="28"/>
          <w:u w:val="single"/>
        </w:rPr>
        <w:t>Игры на развитие мышления</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rStyle w:val="ae"/>
          <w:color w:val="000000" w:themeColor="text1"/>
          <w:sz w:val="28"/>
          <w:szCs w:val="28"/>
          <w:bdr w:val="none" w:sz="0" w:space="0" w:color="auto" w:frame="1"/>
        </w:rPr>
        <w:t>Игра «верю- не-верю</w:t>
      </w:r>
      <w:r>
        <w:rPr>
          <w:rStyle w:val="ae"/>
          <w:color w:val="000000" w:themeColor="text1"/>
          <w:sz w:val="28"/>
          <w:szCs w:val="28"/>
          <w:bdr w:val="none" w:sz="0" w:space="0" w:color="auto" w:frame="1"/>
        </w:rPr>
        <w:t>»</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315C4B">
        <w:rPr>
          <w:color w:val="000000" w:themeColor="text1"/>
          <w:sz w:val="28"/>
          <w:szCs w:val="28"/>
        </w:rPr>
        <w:t>Ход игры:</w:t>
      </w:r>
      <w:r w:rsidRPr="004360E2">
        <w:rPr>
          <w:color w:val="000000" w:themeColor="text1"/>
          <w:sz w:val="28"/>
          <w:szCs w:val="28"/>
        </w:rPr>
        <w:t xml:space="preserve"> вы говорите какую-то фразу, а ребенок должен определить, это правда или выдумка. Примеры фраз:</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«Слоны умеют летать».</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«Арбузы растут на деревьях».</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«Корабли плавают по суше».</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«Зимой всегда пасмурно».</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«Солнце светит только утром и вечером».</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«Ни один человек не может жить без воды».</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 xml:space="preserve">Старайтесь предлагать такие фразы, на которые можно дать неоднозначные ответы. Пусть ребенок поразмышляет над каждой фразой и попробует объяснить, почему он так считает. </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Примеры фраз:</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«Сок можно есть ложкой». (Да, если он замороженный.)</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«Мороженое можно выпить». (Да, если оно растает.)</w:t>
      </w:r>
    </w:p>
    <w:p w:rsidR="003E3E97"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rStyle w:val="ae"/>
          <w:color w:val="000000" w:themeColor="text1"/>
          <w:sz w:val="28"/>
          <w:szCs w:val="28"/>
          <w:bdr w:val="none" w:sz="0" w:space="0" w:color="auto" w:frame="1"/>
        </w:rPr>
        <w:t xml:space="preserve"> «Назови одним словом»</w:t>
      </w:r>
    </w:p>
    <w:p w:rsidR="003E3E97"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Pr>
          <w:color w:val="000000" w:themeColor="text1"/>
          <w:sz w:val="28"/>
          <w:szCs w:val="28"/>
        </w:rPr>
        <w:t xml:space="preserve">Цель: развивать </w:t>
      </w:r>
      <w:r w:rsidRPr="004360E2">
        <w:rPr>
          <w:color w:val="000000" w:themeColor="text1"/>
          <w:sz w:val="28"/>
          <w:szCs w:val="28"/>
        </w:rPr>
        <w:t>способность к обобщению и абстрактному мышлению.</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Pr>
          <w:color w:val="000000" w:themeColor="text1"/>
          <w:sz w:val="28"/>
          <w:szCs w:val="28"/>
        </w:rPr>
        <w:t xml:space="preserve">Ход игры: </w:t>
      </w:r>
      <w:r w:rsidRPr="004360E2">
        <w:rPr>
          <w:color w:val="000000" w:themeColor="text1"/>
          <w:sz w:val="28"/>
          <w:szCs w:val="28"/>
        </w:rPr>
        <w:t>называете группы слов, объединенных по общему признаку, и просите ребенка назвать их одним словом.</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Примеры заданий:</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 xml:space="preserve"> «Поезд, велосипед, самолет, автомобиль, корабль» (транспорт).</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«Игорь, Сергей, Иван, Кирилл» (мужские имена).</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«Вишня, клубника, смородина, крыжовник, арбуз» (ягоды).</w:t>
      </w:r>
    </w:p>
    <w:p w:rsidR="003E3E97"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«Стол, кровать, шкаф, стул, кресло» (мебель).</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rStyle w:val="ae"/>
          <w:color w:val="000000" w:themeColor="text1"/>
          <w:sz w:val="28"/>
          <w:szCs w:val="28"/>
          <w:bdr w:val="none" w:sz="0" w:space="0" w:color="auto" w:frame="1"/>
        </w:rPr>
        <w:t>Игра «ассоциация»</w:t>
      </w:r>
      <w:r w:rsidRPr="004360E2">
        <w:rPr>
          <w:color w:val="000000" w:themeColor="text1"/>
          <w:sz w:val="28"/>
          <w:szCs w:val="28"/>
        </w:rPr>
        <w:t xml:space="preserve">. </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315C4B">
        <w:rPr>
          <w:color w:val="000000" w:themeColor="text1"/>
          <w:sz w:val="28"/>
          <w:szCs w:val="28"/>
        </w:rPr>
        <w:t>Ход игры:</w:t>
      </w:r>
      <w:r>
        <w:rPr>
          <w:color w:val="000000" w:themeColor="text1"/>
          <w:sz w:val="28"/>
          <w:szCs w:val="28"/>
        </w:rPr>
        <w:t>о</w:t>
      </w:r>
      <w:r w:rsidRPr="004360E2">
        <w:rPr>
          <w:color w:val="000000" w:themeColor="text1"/>
          <w:sz w:val="28"/>
          <w:szCs w:val="28"/>
        </w:rPr>
        <w:t>бъясните ребенку задание следующим образом: «Сначала я скажу одно слово. Оно будет главным. Потом прочитаю еще ряд других, которые относятся к этому слову. Твоя задача назвать то, без чего главное слово никак не может обойтись». Обсуждайте каждое предложенное слово, пусть ребенок обосновывает свои ответы, а вы помогайте ему выделять существенные признаки.</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Примеры заданий:</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Комната (стены, кровать, пол, потолок, телевизор, ковер, люстра).</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Человек (тело, мозг, платье, шляпа, кольцо, ноги).</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Магазин (покупатели, товар, музыка, телевизор, деньги, продавец, кровать).</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Дерево (корни, цветы, вода, воздух, ствол, скамейка, солнце, листья).</w:t>
      </w:r>
    </w:p>
    <w:p w:rsidR="003E3E97" w:rsidRPr="004360E2"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rStyle w:val="ae"/>
          <w:color w:val="000000" w:themeColor="text1"/>
          <w:sz w:val="28"/>
          <w:szCs w:val="28"/>
          <w:bdr w:val="none" w:sz="0" w:space="0" w:color="auto" w:frame="1"/>
        </w:rPr>
        <w:t>«Дорисуй фигуру»</w:t>
      </w:r>
    </w:p>
    <w:p w:rsidR="003E3E97"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rPr>
      </w:pPr>
      <w:r w:rsidRPr="004360E2">
        <w:rPr>
          <w:color w:val="000000" w:themeColor="text1"/>
          <w:sz w:val="28"/>
          <w:szCs w:val="28"/>
        </w:rPr>
        <w:t>Вам понадобится тетрадь в клеточку и хорошо заточенный карандаш. На листе проведите ось и относительно нее по клеточкам нарисуйте половину какой-нибудь фигуры (елка, дом, человек).Попросите ребенка дорисовать вторую половину</w:t>
      </w:r>
      <w:r>
        <w:rPr>
          <w:color w:val="000000" w:themeColor="text1"/>
          <w:sz w:val="28"/>
          <w:szCs w:val="28"/>
        </w:rPr>
        <w:t>.</w:t>
      </w:r>
    </w:p>
    <w:p w:rsidR="003E3E97" w:rsidRPr="00DE6D05" w:rsidRDefault="003E3E97" w:rsidP="009479E6">
      <w:pPr>
        <w:pStyle w:val="a4"/>
        <w:shd w:val="clear" w:color="auto" w:fill="FFFFFF"/>
        <w:spacing w:before="0" w:beforeAutospacing="0" w:after="0" w:afterAutospacing="0" w:line="360" w:lineRule="auto"/>
        <w:ind w:right="-284" w:firstLine="709"/>
        <w:jc w:val="both"/>
        <w:rPr>
          <w:color w:val="000000" w:themeColor="text1"/>
          <w:sz w:val="28"/>
          <w:szCs w:val="28"/>
          <w:u w:val="single"/>
        </w:rPr>
      </w:pPr>
      <w:r w:rsidRPr="00DE6D05">
        <w:rPr>
          <w:b/>
          <w:color w:val="000000" w:themeColor="text1"/>
          <w:sz w:val="28"/>
          <w:szCs w:val="28"/>
          <w:u w:val="single"/>
        </w:rPr>
        <w:t>Игры на развития памяти</w:t>
      </w:r>
    </w:p>
    <w:p w:rsidR="003E3E97" w:rsidRPr="00315C4B" w:rsidRDefault="003E3E97" w:rsidP="009479E6">
      <w:pPr>
        <w:shd w:val="clear" w:color="auto" w:fill="FFFFFF"/>
        <w:spacing w:after="0" w:line="360" w:lineRule="auto"/>
        <w:ind w:right="-284" w:firstLine="709"/>
        <w:jc w:val="both"/>
        <w:rPr>
          <w:rFonts w:ascii="Times New Roman" w:eastAsia="Times New Roman" w:hAnsi="Times New Roman" w:cs="Times New Roman"/>
          <w:b/>
          <w:bCs/>
          <w:color w:val="000000"/>
          <w:sz w:val="28"/>
          <w:szCs w:val="28"/>
        </w:rPr>
      </w:pPr>
      <w:r w:rsidRPr="00315C4B">
        <w:rPr>
          <w:rFonts w:ascii="Times New Roman" w:eastAsia="Times New Roman" w:hAnsi="Times New Roman" w:cs="Times New Roman"/>
          <w:b/>
          <w:bCs/>
          <w:color w:val="000000"/>
          <w:sz w:val="28"/>
          <w:szCs w:val="28"/>
        </w:rPr>
        <w:t>«Прогулка по зоопарку»</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bCs/>
          <w:color w:val="000000"/>
          <w:sz w:val="28"/>
          <w:szCs w:val="28"/>
        </w:rPr>
      </w:pPr>
      <w:r w:rsidRPr="00315C4B">
        <w:rPr>
          <w:rFonts w:ascii="Times New Roman" w:eastAsia="Times New Roman" w:hAnsi="Times New Roman" w:cs="Times New Roman"/>
          <w:bCs/>
          <w:color w:val="000000"/>
          <w:sz w:val="28"/>
          <w:szCs w:val="28"/>
        </w:rPr>
        <w:t>Оборудование: 10</w:t>
      </w:r>
      <w:r>
        <w:rPr>
          <w:rFonts w:ascii="Times New Roman" w:eastAsia="Times New Roman" w:hAnsi="Times New Roman" w:cs="Times New Roman"/>
          <w:bCs/>
          <w:color w:val="000000"/>
          <w:sz w:val="28"/>
          <w:szCs w:val="28"/>
        </w:rPr>
        <w:t xml:space="preserve"> картинок животных</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Ход игры: р</w:t>
      </w:r>
      <w:r w:rsidRPr="004360E2">
        <w:rPr>
          <w:rFonts w:ascii="Times New Roman" w:eastAsia="Times New Roman" w:hAnsi="Times New Roman" w:cs="Times New Roman"/>
          <w:bCs/>
          <w:color w:val="000000"/>
          <w:sz w:val="28"/>
          <w:szCs w:val="28"/>
        </w:rPr>
        <w:t>ебенку дают 10 картинок с изображениями разных животных и предлагают внимательно рассмотреть их. Время 3-5 минут. Потом картинки следует убрать. Ребенку предлагается закрыть глаза и представить, что мы</w:t>
      </w:r>
      <w:r>
        <w:rPr>
          <w:rFonts w:ascii="Times New Roman" w:eastAsia="Times New Roman" w:hAnsi="Times New Roman" w:cs="Times New Roman"/>
          <w:bCs/>
          <w:color w:val="000000"/>
          <w:sz w:val="28"/>
          <w:szCs w:val="28"/>
        </w:rPr>
        <w:t xml:space="preserve"> гуляем по зоопарку. </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Ход игры</w:t>
      </w:r>
      <w:r w:rsidRPr="004360E2">
        <w:rPr>
          <w:rFonts w:ascii="Times New Roman" w:eastAsia="Times New Roman" w:hAnsi="Times New Roman" w:cs="Times New Roman"/>
          <w:bCs/>
          <w:color w:val="000000"/>
          <w:sz w:val="28"/>
          <w:szCs w:val="28"/>
        </w:rPr>
        <w:t xml:space="preserve">: «Я буду называть тебе зверей, ты должен вспомнить тех, кого я не назвала». Итак, </w:t>
      </w:r>
      <w:r>
        <w:rPr>
          <w:rFonts w:ascii="Times New Roman" w:eastAsia="Times New Roman" w:hAnsi="Times New Roman" w:cs="Times New Roman"/>
          <w:bCs/>
          <w:color w:val="000000"/>
          <w:sz w:val="28"/>
          <w:szCs w:val="28"/>
        </w:rPr>
        <w:t>лиса, волк, ежик, жираф, слон… </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bCs/>
          <w:color w:val="000000"/>
          <w:sz w:val="28"/>
          <w:szCs w:val="28"/>
        </w:rPr>
      </w:pPr>
      <w:r w:rsidRPr="004360E2">
        <w:rPr>
          <w:rFonts w:ascii="Times New Roman" w:eastAsia="Times New Roman" w:hAnsi="Times New Roman" w:cs="Times New Roman"/>
          <w:bCs/>
          <w:color w:val="000000"/>
          <w:sz w:val="28"/>
          <w:szCs w:val="28"/>
        </w:rPr>
        <w:t>Задание 1. Перечисли животн</w:t>
      </w:r>
      <w:r>
        <w:rPr>
          <w:rFonts w:ascii="Times New Roman" w:eastAsia="Times New Roman" w:hAnsi="Times New Roman" w:cs="Times New Roman"/>
          <w:bCs/>
          <w:color w:val="000000"/>
          <w:sz w:val="28"/>
          <w:szCs w:val="28"/>
        </w:rPr>
        <w:t>ых, которые были на картинках. </w:t>
      </w:r>
      <w:r>
        <w:rPr>
          <w:rFonts w:ascii="Times New Roman" w:eastAsia="Times New Roman" w:hAnsi="Times New Roman" w:cs="Times New Roman"/>
          <w:bCs/>
          <w:color w:val="000000"/>
          <w:sz w:val="28"/>
          <w:szCs w:val="28"/>
        </w:rPr>
        <w:br/>
      </w:r>
      <w:r w:rsidRPr="004360E2">
        <w:rPr>
          <w:rFonts w:ascii="Times New Roman" w:eastAsia="Times New Roman" w:hAnsi="Times New Roman" w:cs="Times New Roman"/>
          <w:bCs/>
          <w:color w:val="000000"/>
          <w:sz w:val="28"/>
          <w:szCs w:val="28"/>
        </w:rPr>
        <w:t>Задание 2. Ребенку опять дают 10 картинок, что и в начале и просят назвать и показать тех жи</w:t>
      </w:r>
      <w:r>
        <w:rPr>
          <w:rFonts w:ascii="Times New Roman" w:eastAsia="Times New Roman" w:hAnsi="Times New Roman" w:cs="Times New Roman"/>
          <w:bCs/>
          <w:color w:val="000000"/>
          <w:sz w:val="28"/>
          <w:szCs w:val="28"/>
        </w:rPr>
        <w:t>вотных, которые были в начале. </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bCs/>
          <w:color w:val="000000"/>
          <w:sz w:val="28"/>
          <w:szCs w:val="28"/>
        </w:rPr>
      </w:pPr>
      <w:r w:rsidRPr="004360E2">
        <w:rPr>
          <w:rFonts w:ascii="Times New Roman" w:eastAsia="Times New Roman" w:hAnsi="Times New Roman" w:cs="Times New Roman"/>
          <w:bCs/>
          <w:color w:val="000000"/>
          <w:sz w:val="28"/>
          <w:szCs w:val="28"/>
        </w:rPr>
        <w:t>Задание 3. Найди на картинка</w:t>
      </w:r>
      <w:r>
        <w:rPr>
          <w:rFonts w:ascii="Times New Roman" w:eastAsia="Times New Roman" w:hAnsi="Times New Roman" w:cs="Times New Roman"/>
          <w:bCs/>
          <w:color w:val="000000"/>
          <w:sz w:val="28"/>
          <w:szCs w:val="28"/>
        </w:rPr>
        <w:t>х животных, которых назвал ты. </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bCs/>
          <w:color w:val="000000"/>
          <w:sz w:val="28"/>
          <w:szCs w:val="28"/>
        </w:rPr>
      </w:pPr>
      <w:r w:rsidRPr="004360E2">
        <w:rPr>
          <w:rFonts w:ascii="Times New Roman" w:eastAsia="Times New Roman" w:hAnsi="Times New Roman" w:cs="Times New Roman"/>
          <w:bCs/>
          <w:color w:val="000000"/>
          <w:sz w:val="28"/>
          <w:szCs w:val="28"/>
        </w:rPr>
        <w:t>Задание 4. Картинки убираются. Ребенка просят вспомнить животных в том по</w:t>
      </w:r>
      <w:r>
        <w:rPr>
          <w:rFonts w:ascii="Times New Roman" w:eastAsia="Times New Roman" w:hAnsi="Times New Roman" w:cs="Times New Roman"/>
          <w:bCs/>
          <w:color w:val="000000"/>
          <w:sz w:val="28"/>
          <w:szCs w:val="28"/>
        </w:rPr>
        <w:t>рядке, в каком они назывались. </w:t>
      </w:r>
    </w:p>
    <w:p w:rsidR="003E3E97" w:rsidRPr="004360E2" w:rsidRDefault="003E3E97" w:rsidP="009479E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60E2">
        <w:rPr>
          <w:rFonts w:ascii="Times New Roman" w:eastAsia="Times New Roman" w:hAnsi="Times New Roman" w:cs="Times New Roman"/>
          <w:bCs/>
          <w:color w:val="000000"/>
          <w:sz w:val="28"/>
          <w:szCs w:val="28"/>
        </w:rPr>
        <w:t>Задание 5. Перечисли всех животных, которых ты знаешь. </w:t>
      </w:r>
    </w:p>
    <w:p w:rsidR="003E3E97" w:rsidRPr="004360E2" w:rsidRDefault="003E3E97" w:rsidP="009479E6">
      <w:pPr>
        <w:spacing w:after="0" w:line="360" w:lineRule="auto"/>
        <w:ind w:right="-284" w:firstLine="709"/>
        <w:jc w:val="both"/>
        <w:rPr>
          <w:rFonts w:ascii="Times New Roman" w:hAnsi="Times New Roman" w:cs="Times New Roman"/>
          <w:b/>
          <w:sz w:val="28"/>
          <w:szCs w:val="28"/>
        </w:rPr>
      </w:pPr>
      <w:r w:rsidRPr="004360E2">
        <w:rPr>
          <w:rFonts w:ascii="Times New Roman" w:hAnsi="Times New Roman" w:cs="Times New Roman"/>
          <w:b/>
          <w:color w:val="000000" w:themeColor="text1"/>
          <w:sz w:val="28"/>
          <w:szCs w:val="28"/>
        </w:rPr>
        <w:t>Игра «Хамелеон»</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rPr>
      </w:pPr>
      <w:r w:rsidRPr="00315C4B">
        <w:rPr>
          <w:rFonts w:ascii="Times New Roman" w:eastAsia="Times New Roman" w:hAnsi="Times New Roman" w:cs="Times New Roman"/>
          <w:color w:val="000000" w:themeColor="text1"/>
          <w:sz w:val="28"/>
          <w:szCs w:val="28"/>
        </w:rPr>
        <w:t>Ход игры:</w:t>
      </w:r>
      <w:r>
        <w:rPr>
          <w:rFonts w:ascii="Times New Roman" w:eastAsia="Times New Roman" w:hAnsi="Times New Roman" w:cs="Times New Roman"/>
          <w:color w:val="000000" w:themeColor="text1"/>
          <w:sz w:val="28"/>
          <w:szCs w:val="28"/>
        </w:rPr>
        <w:t xml:space="preserve"> в</w:t>
      </w:r>
      <w:r w:rsidRPr="00315C4B">
        <w:rPr>
          <w:rFonts w:ascii="Times New Roman" w:eastAsia="Times New Roman" w:hAnsi="Times New Roman" w:cs="Times New Roman"/>
          <w:color w:val="000000" w:themeColor="text1"/>
          <w:sz w:val="28"/>
          <w:szCs w:val="28"/>
        </w:rPr>
        <w:t>зрослый</w:t>
      </w:r>
      <w:r w:rsidRPr="004360E2">
        <w:rPr>
          <w:rFonts w:ascii="Times New Roman" w:eastAsia="Times New Roman" w:hAnsi="Times New Roman" w:cs="Times New Roman"/>
          <w:color w:val="000000" w:themeColor="text1"/>
          <w:sz w:val="28"/>
          <w:szCs w:val="28"/>
        </w:rPr>
        <w:t xml:space="preserve"> рассказывает детям, кто такой хамелеон. Объясняет, что это ящерица, которая меняет окраску в зависимости от того места, где находится, чтобы ее не было заметно.</w:t>
      </w:r>
    </w:p>
    <w:p w:rsidR="003E3E97" w:rsidRPr="004360E2" w:rsidRDefault="003E3E97" w:rsidP="009479E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rPr>
      </w:pPr>
      <w:r w:rsidRPr="004360E2">
        <w:rPr>
          <w:rFonts w:ascii="Times New Roman" w:eastAsia="Times New Roman" w:hAnsi="Times New Roman" w:cs="Times New Roman"/>
          <w:color w:val="000000" w:themeColor="text1"/>
          <w:sz w:val="28"/>
          <w:szCs w:val="28"/>
        </w:rPr>
        <w:t>Затем ведущий начинает задавать детям вопросы, какого цвета станет хамелеон, если он будет сидеть в зеленой траве, на коричневом бревне, на черном камне, на шахматной доске и т. д. Ребята должны быстро отвечать, после чего обсуждаются правильные и неправильные ответы.</w:t>
      </w:r>
    </w:p>
    <w:p w:rsidR="003E3E97" w:rsidRPr="004360E2" w:rsidRDefault="003E3E97" w:rsidP="009479E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rPr>
      </w:pPr>
      <w:r w:rsidRPr="004360E2">
        <w:rPr>
          <w:rFonts w:ascii="Times New Roman" w:eastAsia="Times New Roman" w:hAnsi="Times New Roman" w:cs="Times New Roman"/>
          <w:color w:val="000000" w:themeColor="text1"/>
          <w:sz w:val="28"/>
          <w:szCs w:val="28"/>
        </w:rPr>
        <w:t>Игра проводится в виде соревнования. В начале время ответа не учитывается, важно только правильно ответить. Но затем вводится дополнительное условие, что победителем будет тот, кто быстрее всех даст правильный ответ.</w:t>
      </w:r>
    </w:p>
    <w:p w:rsidR="003E3E97" w:rsidRDefault="003E3E97" w:rsidP="009479E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rPr>
      </w:pPr>
      <w:r w:rsidRPr="004360E2">
        <w:rPr>
          <w:rFonts w:ascii="Times New Roman" w:eastAsia="Times New Roman" w:hAnsi="Times New Roman" w:cs="Times New Roman"/>
          <w:color w:val="000000" w:themeColor="text1"/>
          <w:sz w:val="28"/>
          <w:szCs w:val="28"/>
        </w:rPr>
        <w:t>Указания к проведению. Перед игрой с детьми целесообразно повторить цвета радуги и другие цветовые оттенки.</w:t>
      </w:r>
    </w:p>
    <w:p w:rsidR="003E3E97" w:rsidRPr="004360E2" w:rsidRDefault="003E3E97" w:rsidP="009479E6">
      <w:pPr>
        <w:shd w:val="clear" w:color="auto" w:fill="FFFFFF"/>
        <w:spacing w:after="0" w:line="360" w:lineRule="auto"/>
        <w:ind w:right="-284" w:firstLine="709"/>
        <w:jc w:val="both"/>
        <w:rPr>
          <w:rFonts w:ascii="Times New Roman" w:eastAsia="Times New Roman" w:hAnsi="Times New Roman" w:cs="Times New Roman"/>
          <w:color w:val="000000" w:themeColor="text1"/>
          <w:sz w:val="28"/>
          <w:szCs w:val="28"/>
        </w:rPr>
      </w:pPr>
      <w:r w:rsidRPr="004360E2">
        <w:rPr>
          <w:rFonts w:ascii="Times New Roman" w:eastAsia="Times New Roman" w:hAnsi="Times New Roman" w:cs="Times New Roman"/>
          <w:color w:val="000000" w:themeColor="text1"/>
          <w:sz w:val="28"/>
          <w:szCs w:val="28"/>
        </w:rPr>
        <w:t>Примечание. В этой игре развивается умение ориентироваться в разных цветах (это важно, поскольку некоторые дети не знают названия цветов, умение слушать, скорость реакции и др.</w:t>
      </w:r>
    </w:p>
    <w:p w:rsidR="003E3E97" w:rsidRPr="00DE6D05" w:rsidRDefault="003E3E97" w:rsidP="009479E6">
      <w:pPr>
        <w:pStyle w:val="a4"/>
        <w:shd w:val="clear" w:color="auto" w:fill="FFFFFF"/>
        <w:spacing w:before="0" w:beforeAutospacing="0" w:after="0" w:afterAutospacing="0" w:line="360" w:lineRule="auto"/>
        <w:ind w:right="-284" w:firstLine="709"/>
        <w:jc w:val="both"/>
        <w:rPr>
          <w:b/>
          <w:color w:val="000000" w:themeColor="text1"/>
          <w:sz w:val="28"/>
          <w:szCs w:val="28"/>
          <w:u w:val="single"/>
        </w:rPr>
      </w:pPr>
      <w:r w:rsidRPr="00DE6D05">
        <w:rPr>
          <w:b/>
          <w:color w:val="000000" w:themeColor="text1"/>
          <w:sz w:val="28"/>
          <w:szCs w:val="28"/>
          <w:u w:val="single"/>
        </w:rPr>
        <w:t>Игры на развитее творческого воображения</w:t>
      </w:r>
    </w:p>
    <w:p w:rsidR="003E3E97" w:rsidRPr="004360E2" w:rsidRDefault="003E3E97" w:rsidP="009479E6">
      <w:pPr>
        <w:spacing w:after="0" w:line="360" w:lineRule="auto"/>
        <w:ind w:right="-284" w:firstLine="709"/>
        <w:jc w:val="both"/>
        <w:rPr>
          <w:rFonts w:ascii="Times New Roman" w:hAnsi="Times New Roman" w:cs="Times New Roman"/>
          <w:b/>
          <w:color w:val="000000" w:themeColor="text1"/>
          <w:sz w:val="28"/>
          <w:szCs w:val="28"/>
        </w:rPr>
      </w:pPr>
      <w:r w:rsidRPr="004360E2">
        <w:rPr>
          <w:rFonts w:ascii="Times New Roman" w:hAnsi="Times New Roman" w:cs="Times New Roman"/>
          <w:b/>
          <w:color w:val="000000" w:themeColor="text1"/>
          <w:sz w:val="28"/>
          <w:szCs w:val="28"/>
        </w:rPr>
        <w:t>«Сказка -наизнанку»</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w:t>
      </w:r>
      <w:r w:rsidRPr="00315C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w:t>
      </w:r>
      <w:r w:rsidRPr="00315C4B">
        <w:rPr>
          <w:rFonts w:ascii="Times New Roman" w:hAnsi="Times New Roman" w:cs="Times New Roman"/>
          <w:color w:val="000000" w:themeColor="text1"/>
          <w:sz w:val="28"/>
          <w:szCs w:val="28"/>
        </w:rPr>
        <w:t>гра состоит в перевирании сказки или в выворачивании «наизнанку» сказочной темы. Эта игра аналогична игре «Наоборот».</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315C4B">
        <w:rPr>
          <w:rFonts w:ascii="Times New Roman" w:hAnsi="Times New Roman" w:cs="Times New Roman"/>
          <w:color w:val="000000" w:themeColor="text1"/>
          <w:sz w:val="28"/>
          <w:szCs w:val="28"/>
        </w:rPr>
        <w:t>Ход игры:</w:t>
      </w:r>
      <w:r>
        <w:rPr>
          <w:rFonts w:ascii="Times New Roman" w:hAnsi="Times New Roman" w:cs="Times New Roman"/>
          <w:color w:val="000000" w:themeColor="text1"/>
          <w:sz w:val="28"/>
          <w:szCs w:val="28"/>
        </w:rPr>
        <w:t xml:space="preserve"> в</w:t>
      </w:r>
      <w:r w:rsidRPr="00315C4B">
        <w:rPr>
          <w:rFonts w:ascii="Times New Roman" w:hAnsi="Times New Roman" w:cs="Times New Roman"/>
          <w:color w:val="000000" w:themeColor="text1"/>
          <w:sz w:val="28"/>
          <w:szCs w:val="28"/>
        </w:rPr>
        <w:t>спомнить с детьми хорошо знакомую сказку и предложить поменять характер</w:t>
      </w:r>
      <w:r w:rsidRPr="004360E2">
        <w:rPr>
          <w:rFonts w:ascii="Times New Roman" w:hAnsi="Times New Roman" w:cs="Times New Roman"/>
          <w:color w:val="000000" w:themeColor="text1"/>
          <w:sz w:val="28"/>
          <w:szCs w:val="28"/>
        </w:rPr>
        <w:t xml:space="preserve"> её героев. Положительный характер на отрицательный и наоборот. Предложить подумать и расс4казать как изменятся герои, их характер, поступки, каким станет сюжет сказки. Предложение о сме</w:t>
      </w:r>
      <w:r>
        <w:rPr>
          <w:rFonts w:ascii="Times New Roman" w:hAnsi="Times New Roman" w:cs="Times New Roman"/>
          <w:color w:val="000000" w:themeColor="text1"/>
          <w:sz w:val="28"/>
          <w:szCs w:val="28"/>
        </w:rPr>
        <w:t>не характера может быть разным:</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1.Злая</w:t>
      </w:r>
      <w:r>
        <w:rPr>
          <w:rFonts w:ascii="Times New Roman" w:hAnsi="Times New Roman" w:cs="Times New Roman"/>
          <w:color w:val="000000" w:themeColor="text1"/>
          <w:sz w:val="28"/>
          <w:szCs w:val="28"/>
        </w:rPr>
        <w:t xml:space="preserve"> Волшебница заколдовала героев…</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2.В сердце доброго героя попал кусочек льда, а злому</w:t>
      </w:r>
      <w:r>
        <w:rPr>
          <w:rFonts w:ascii="Times New Roman" w:hAnsi="Times New Roman" w:cs="Times New Roman"/>
          <w:color w:val="000000" w:themeColor="text1"/>
          <w:sz w:val="28"/>
          <w:szCs w:val="28"/>
        </w:rPr>
        <w:t xml:space="preserve"> стало его жалко и он подобрел…</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3.Герой проглотил волшебную таблетку, выпил волшебную капл</w:t>
      </w:r>
      <w:r>
        <w:rPr>
          <w:rFonts w:ascii="Times New Roman" w:hAnsi="Times New Roman" w:cs="Times New Roman"/>
          <w:color w:val="000000" w:themeColor="text1"/>
          <w:sz w:val="28"/>
          <w:szCs w:val="28"/>
        </w:rPr>
        <w:t>ю, сказал однажды плохое слово…</w:t>
      </w:r>
    </w:p>
    <w:p w:rsidR="003E3E97" w:rsidRPr="004360E2"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Все эти варианты предложены детьми, предложите детям придумать свои версии и почти у каждого будет своя, одна лучше другой.</w:t>
      </w:r>
      <w:r w:rsidRPr="004360E2">
        <w:rPr>
          <w:rFonts w:ascii="Times New Roman" w:hAnsi="Times New Roman" w:cs="Times New Roman"/>
          <w:color w:val="000000" w:themeColor="text1"/>
          <w:sz w:val="28"/>
          <w:szCs w:val="28"/>
        </w:rPr>
        <w:br/>
        <w:t>С помощью принципа «выворачивания наизнанку» можно найти исходную точку для вольного рассказа, самостоятельно развиваемого в любом направлении.</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b/>
          <w:color w:val="000000" w:themeColor="text1"/>
          <w:sz w:val="28"/>
          <w:szCs w:val="28"/>
        </w:rPr>
        <w:t>«Цепочка слов»</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w:t>
      </w:r>
      <w:r w:rsidRPr="00315C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р</w:t>
      </w:r>
      <w:r w:rsidRPr="00315C4B">
        <w:rPr>
          <w:rFonts w:ascii="Times New Roman" w:hAnsi="Times New Roman" w:cs="Times New Roman"/>
          <w:color w:val="000000" w:themeColor="text1"/>
          <w:sz w:val="28"/>
          <w:szCs w:val="28"/>
        </w:rPr>
        <w:t xml:space="preserve">азвитие творческого воображения, путем вызова звуков и образов, ассоциаций, воспоминаний и представлений. </w:t>
      </w:r>
    </w:p>
    <w:p w:rsidR="003E3E97" w:rsidRPr="00315C4B"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315C4B">
        <w:rPr>
          <w:rFonts w:ascii="Times New Roman" w:hAnsi="Times New Roman" w:cs="Times New Roman"/>
          <w:color w:val="000000" w:themeColor="text1"/>
          <w:sz w:val="28"/>
          <w:szCs w:val="28"/>
        </w:rPr>
        <w:t>Ход игры:</w:t>
      </w:r>
      <w:r>
        <w:rPr>
          <w:rFonts w:ascii="Times New Roman" w:hAnsi="Times New Roman" w:cs="Times New Roman"/>
          <w:color w:val="000000" w:themeColor="text1"/>
          <w:sz w:val="28"/>
          <w:szCs w:val="28"/>
        </w:rPr>
        <w:t xml:space="preserve"> д</w:t>
      </w:r>
      <w:r w:rsidRPr="00315C4B">
        <w:rPr>
          <w:rFonts w:ascii="Times New Roman" w:hAnsi="Times New Roman" w:cs="Times New Roman"/>
          <w:color w:val="000000" w:themeColor="text1"/>
          <w:sz w:val="28"/>
          <w:szCs w:val="28"/>
        </w:rPr>
        <w:t>етям предлагается составить длинный поезд из слов – каждое слово – вагончик. Вагончики, как и слова, должны быть соединены между собой, то есть каждое слово должно тянуть за собой следующее.</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315C4B">
        <w:rPr>
          <w:rFonts w:ascii="Times New Roman" w:hAnsi="Times New Roman" w:cs="Times New Roman"/>
          <w:color w:val="000000" w:themeColor="text1"/>
          <w:sz w:val="28"/>
          <w:szCs w:val="28"/>
        </w:rPr>
        <w:t>Пример:</w:t>
      </w:r>
      <w:r w:rsidRPr="00315C4B">
        <w:rPr>
          <w:rFonts w:ascii="Times New Roman" w:hAnsi="Times New Roman" w:cs="Times New Roman"/>
          <w:color w:val="000000" w:themeColor="text1"/>
          <w:sz w:val="28"/>
          <w:szCs w:val="28"/>
        </w:rPr>
        <w:br/>
      </w:r>
      <w:hyperlink r:id="rId15" w:history="1">
        <w:r w:rsidRPr="00315C4B">
          <w:rPr>
            <w:rStyle w:val="af"/>
            <w:rFonts w:ascii="Times New Roman" w:hAnsi="Times New Roman" w:cs="Times New Roman"/>
            <w:color w:val="000000" w:themeColor="text1"/>
            <w:sz w:val="28"/>
            <w:szCs w:val="28"/>
          </w:rPr>
          <w:t>Воспитатель</w:t>
        </w:r>
      </w:hyperlink>
      <w:r w:rsidRPr="004360E2">
        <w:rPr>
          <w:rFonts w:ascii="Times New Roman" w:hAnsi="Times New Roman" w:cs="Times New Roman"/>
          <w:color w:val="000000" w:themeColor="text1"/>
          <w:sz w:val="28"/>
          <w:szCs w:val="28"/>
        </w:rPr>
        <w:t>: Зима – к</w:t>
      </w:r>
      <w:r>
        <w:rPr>
          <w:rFonts w:ascii="Times New Roman" w:hAnsi="Times New Roman" w:cs="Times New Roman"/>
          <w:color w:val="000000" w:themeColor="text1"/>
          <w:sz w:val="28"/>
          <w:szCs w:val="28"/>
        </w:rPr>
        <w:t>акая? (ставит вагончик - зима).</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Дети: Снежная, х</w:t>
      </w:r>
      <w:r>
        <w:rPr>
          <w:rFonts w:ascii="Times New Roman" w:hAnsi="Times New Roman" w:cs="Times New Roman"/>
          <w:color w:val="000000" w:themeColor="text1"/>
          <w:sz w:val="28"/>
          <w:szCs w:val="28"/>
        </w:rPr>
        <w:t>олодная (ставят два вагончика).</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Воспитат</w:t>
      </w:r>
      <w:r>
        <w:rPr>
          <w:rFonts w:ascii="Times New Roman" w:hAnsi="Times New Roman" w:cs="Times New Roman"/>
          <w:color w:val="000000" w:themeColor="text1"/>
          <w:sz w:val="28"/>
          <w:szCs w:val="28"/>
        </w:rPr>
        <w:t>ель: А что бывает еще холодным?</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Дети: Мороженное, лед, снег, ветер (на к</w:t>
      </w:r>
      <w:r>
        <w:rPr>
          <w:rFonts w:ascii="Times New Roman" w:hAnsi="Times New Roman" w:cs="Times New Roman"/>
          <w:color w:val="000000" w:themeColor="text1"/>
          <w:sz w:val="28"/>
          <w:szCs w:val="28"/>
        </w:rPr>
        <w:t>аждое слово ставится вагончик).</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Воспитатель: (отталкиваясь от последнего слова) А ветер како</w:t>
      </w:r>
      <w:r>
        <w:rPr>
          <w:rFonts w:ascii="Times New Roman" w:hAnsi="Times New Roman" w:cs="Times New Roman"/>
          <w:color w:val="000000" w:themeColor="text1"/>
          <w:sz w:val="28"/>
          <w:szCs w:val="28"/>
        </w:rPr>
        <w:t>й?</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Северный, сильный…</w:t>
      </w:r>
    </w:p>
    <w:p w:rsidR="003E3E97"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4360E2">
        <w:rPr>
          <w:rFonts w:ascii="Times New Roman" w:hAnsi="Times New Roman" w:cs="Times New Roman"/>
          <w:color w:val="000000" w:themeColor="text1"/>
          <w:sz w:val="28"/>
          <w:szCs w:val="28"/>
        </w:rPr>
        <w:t>Воспитатель: А кто еще может быть сильны</w:t>
      </w:r>
      <w:r>
        <w:rPr>
          <w:rFonts w:ascii="Times New Roman" w:hAnsi="Times New Roman" w:cs="Times New Roman"/>
          <w:color w:val="000000" w:themeColor="text1"/>
          <w:sz w:val="28"/>
          <w:szCs w:val="28"/>
        </w:rPr>
        <w:t>м? И т.д. пока детям не надоестили не закончатся вагончики.</w:t>
      </w:r>
    </w:p>
    <w:p w:rsidR="003E3E97" w:rsidRPr="004360E2" w:rsidRDefault="003E3E97" w:rsidP="009479E6">
      <w:pPr>
        <w:spacing w:after="0" w:line="360" w:lineRule="auto"/>
        <w:ind w:right="-284" w:firstLine="709"/>
        <w:jc w:val="both"/>
        <w:rPr>
          <w:rFonts w:ascii="Times New Roman" w:hAnsi="Times New Roman" w:cs="Times New Roman"/>
          <w:color w:val="000000" w:themeColor="text1"/>
          <w:sz w:val="28"/>
          <w:szCs w:val="28"/>
        </w:rPr>
      </w:pPr>
      <w:r w:rsidRPr="00E6098B">
        <w:rPr>
          <w:rFonts w:ascii="Times New Roman" w:hAnsi="Times New Roman" w:cs="Times New Roman"/>
          <w:color w:val="000000" w:themeColor="text1"/>
          <w:sz w:val="28"/>
          <w:szCs w:val="28"/>
        </w:rPr>
        <w:t xml:space="preserve">Вариант игры: </w:t>
      </w:r>
      <w:r>
        <w:rPr>
          <w:rFonts w:ascii="Times New Roman" w:hAnsi="Times New Roman" w:cs="Times New Roman"/>
          <w:color w:val="000000" w:themeColor="text1"/>
          <w:sz w:val="28"/>
          <w:szCs w:val="28"/>
        </w:rPr>
        <w:t>в</w:t>
      </w:r>
      <w:r w:rsidRPr="00E6098B">
        <w:rPr>
          <w:rFonts w:ascii="Times New Roman" w:hAnsi="Times New Roman" w:cs="Times New Roman"/>
          <w:color w:val="000000" w:themeColor="text1"/>
          <w:sz w:val="28"/>
          <w:szCs w:val="28"/>
        </w:rPr>
        <w:t>агончики</w:t>
      </w:r>
      <w:r w:rsidRPr="004360E2">
        <w:rPr>
          <w:rFonts w:ascii="Times New Roman" w:hAnsi="Times New Roman" w:cs="Times New Roman"/>
          <w:color w:val="000000" w:themeColor="text1"/>
          <w:sz w:val="28"/>
          <w:szCs w:val="28"/>
        </w:rPr>
        <w:t xml:space="preserve"> могут быть разного цвета. Каждый ряд столов или подгруппа детей имеет свой цвет. Во время ответов детей помощник воспитателя или более старший ребенок ставит вагончик определенного цвета. В конце игры подсчитывают, какая подгруппа или ряд набрали больше вагончиков (у кого поезд длиннее), те и выиграли.</w:t>
      </w:r>
    </w:p>
    <w:p w:rsidR="003E3E97"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p>
    <w:p w:rsidR="003E3E97" w:rsidRDefault="003E3E97" w:rsidP="009479E6">
      <w:pPr>
        <w:spacing w:after="160" w:line="259" w:lineRule="auto"/>
        <w:ind w:right="-284" w:firstLine="709"/>
        <w:jc w:val="both"/>
        <w:rPr>
          <w:rFonts w:ascii="Times New Roman" w:eastAsia="Times New Roman" w:hAnsi="Times New Roman" w:cs="Times New Roman"/>
          <w:b/>
          <w:color w:val="000000"/>
          <w:sz w:val="28"/>
          <w:szCs w:val="28"/>
        </w:rPr>
      </w:pPr>
      <w:r>
        <w:rPr>
          <w:b/>
          <w:color w:val="000000"/>
          <w:sz w:val="28"/>
          <w:szCs w:val="28"/>
        </w:rPr>
        <w:br w:type="page"/>
      </w:r>
    </w:p>
    <w:p w:rsidR="003E3E97" w:rsidRDefault="003E3E97" w:rsidP="009479E6">
      <w:pPr>
        <w:tabs>
          <w:tab w:val="left" w:pos="3273"/>
        </w:tabs>
        <w:spacing w:after="0" w:line="360" w:lineRule="auto"/>
        <w:ind w:right="-284" w:firstLine="709"/>
        <w:jc w:val="center"/>
        <w:rPr>
          <w:rFonts w:ascii="Times New Roman" w:hAnsi="Times New Roman" w:cs="Times New Roman"/>
          <w:b/>
          <w:sz w:val="28"/>
          <w:szCs w:val="28"/>
        </w:rPr>
      </w:pPr>
      <w:r>
        <w:rPr>
          <w:rFonts w:ascii="Times New Roman" w:hAnsi="Times New Roman" w:cs="Times New Roman"/>
          <w:b/>
          <w:sz w:val="28"/>
          <w:szCs w:val="28"/>
        </w:rPr>
        <w:t>ПРИЛОЖЕНИЕ 3</w:t>
      </w:r>
    </w:p>
    <w:p w:rsidR="007A6993" w:rsidRDefault="007A6993" w:rsidP="009479E6">
      <w:pPr>
        <w:tabs>
          <w:tab w:val="left" w:pos="3273"/>
        </w:tabs>
        <w:spacing w:after="0" w:line="360" w:lineRule="auto"/>
        <w:ind w:right="-284" w:firstLine="709"/>
        <w:jc w:val="center"/>
        <w:rPr>
          <w:rFonts w:ascii="Times New Roman" w:hAnsi="Times New Roman" w:cs="Times New Roman"/>
          <w:b/>
          <w:sz w:val="28"/>
          <w:szCs w:val="28"/>
        </w:rPr>
      </w:pPr>
    </w:p>
    <w:p w:rsidR="003E3E97" w:rsidRDefault="003E3E97" w:rsidP="009479E6">
      <w:pPr>
        <w:pStyle w:val="a4"/>
        <w:shd w:val="clear" w:color="auto" w:fill="FFFFFF"/>
        <w:spacing w:before="0" w:beforeAutospacing="0" w:after="167" w:afterAutospacing="0" w:line="360" w:lineRule="auto"/>
        <w:ind w:right="-284" w:firstLine="709"/>
        <w:jc w:val="center"/>
        <w:rPr>
          <w:b/>
          <w:color w:val="000000"/>
          <w:sz w:val="28"/>
          <w:szCs w:val="28"/>
        </w:rPr>
      </w:pPr>
      <w:r>
        <w:rPr>
          <w:b/>
          <w:color w:val="000000"/>
          <w:sz w:val="28"/>
          <w:szCs w:val="28"/>
        </w:rPr>
        <w:t xml:space="preserve">Картотека </w:t>
      </w:r>
      <w:r w:rsidRPr="0070050B">
        <w:rPr>
          <w:b/>
          <w:color w:val="000000"/>
          <w:sz w:val="28"/>
          <w:szCs w:val="28"/>
        </w:rPr>
        <w:t xml:space="preserve">дидактических игр </w:t>
      </w:r>
      <w:r>
        <w:rPr>
          <w:b/>
          <w:color w:val="000000"/>
          <w:sz w:val="28"/>
          <w:szCs w:val="28"/>
        </w:rPr>
        <w:t>по сенсорному развитию детей с О</w:t>
      </w:r>
      <w:r w:rsidRPr="0070050B">
        <w:rPr>
          <w:b/>
          <w:color w:val="000000"/>
          <w:sz w:val="28"/>
          <w:szCs w:val="28"/>
        </w:rPr>
        <w:t>НР</w:t>
      </w:r>
      <w:r>
        <w:rPr>
          <w:b/>
          <w:color w:val="000000"/>
          <w:sz w:val="28"/>
          <w:szCs w:val="28"/>
        </w:rPr>
        <w:t xml:space="preserve"> в старшей группе МБДОУ «ДС №459 г. Челябинска» №2</w:t>
      </w:r>
    </w:p>
    <w:p w:rsidR="003E3E97"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49732B">
        <w:rPr>
          <w:b/>
          <w:color w:val="000000"/>
          <w:sz w:val="28"/>
          <w:szCs w:val="28"/>
        </w:rPr>
        <w:t>«Легкий тяжелый»</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предоставить детям возможность прочувствовать меру тяжести знакомых предметов, тем самым обогащать сенсорный опыт детей; развивать умение рассказывать о своих чувственных впечатлениях. Детям предлагаются предметы разной тяжести. Прочувствовав меру тяжести, они рассказывают о своих чувственных впечатлениях.</w:t>
      </w:r>
    </w:p>
    <w:p w:rsidR="003E3E97"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49732B">
        <w:rPr>
          <w:b/>
          <w:color w:val="000000"/>
          <w:sz w:val="28"/>
          <w:szCs w:val="28"/>
        </w:rPr>
        <w:t>«Теплый холодный»</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xml:space="preserve"> Цель: упражнять детей в умении на ощупь определять температуру однородных предметов и группировать их с условными символами; учить делать словесные выводы. Детям предлагаются баночки с водой: теплая, холодная, горячая. Дети на ощупь должны определить температуру воды и соотнести с соответствующими символами.</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«Чудесный мешочек-1»</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xml:space="preserve"> Цель: закреплять умение определять знакомые геометрические фигуры (шар, куб, цилиндр и др.) на основе осязательно-двигательного обследования и называть их. В мешочке лежат объемные геометрические фигуры. Ребенок опускает руку в мешочек и на ощупь определяет фигуру, которая ему попалась, называет и вынимает ее. Остальные дети контролируют.</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«Чудесный мешочек-2»</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xml:space="preserve"> Цель: учить детей на ощупь определять геометрическую фигуру, развивать органы чувств (осязание). Предложить ребенку определить на ощупь и назвать геометрическую фигуру, лежащую в мешочке.</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«Найди заплатку»</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xml:space="preserve"> Цель: учить выделять в процессе восприятия качества предмета, сравнивать по форме.</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Предложить ребенку правильно подобрать подходящую заплатку из геометрической фигуры и поставить на место.</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«Подбери фигуру»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учить детей обследовать предметы разной формы и цвета, учить использовать обозначенные свойства геометрической фигуры (цвет, форма, размер); развивать творческое воображение.</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1 вариант. Предложить ребенку выбрать понравившуюся для него карточку и с помощью геометрических фигур выложить рисунок по образцу.</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2 вариант. Предложить ребенку, с помощью различных геометрических фигур, составить свой рисунок. «Угадай на вкус» Цель: обогащать вкусовые ощущения, развивать память; развивать умение определять нужный способ для опознания предметов; обогащать словарь детей. Подготовка к игре. Детям предлагается 4 пары баночек. Они наполнены солью, ванилином, сахаром, лимонной кислотой.</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Задание 1. «Угадай, какой вкус?» Ребенку предлагается найти кислый, соленый, сладкий, горький вкусы.</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Задание 2. «Найди пару» Ребенок должен найти баночки с одинаковым вкусом.</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Задание 3. «Что, каким бывает?» Перед ребенком лежат картинки с ягодами, фруктами, овощами. Ребенок определяет баночку с определенным вкусом и кладет рядом картинку с продуктом, имеющим такой же вкус. Например: кислый вкус лимон, клюква, смородина; сладкий вкус груша, клубника, арбуз и т.д.</w:t>
      </w:r>
    </w:p>
    <w:p w:rsidR="00EA482B" w:rsidRDefault="00EA482B" w:rsidP="009479E6">
      <w:pPr>
        <w:pStyle w:val="a4"/>
        <w:shd w:val="clear" w:color="auto" w:fill="FFFFFF"/>
        <w:spacing w:before="0" w:beforeAutospacing="0" w:after="167" w:afterAutospacing="0" w:line="360" w:lineRule="auto"/>
        <w:ind w:right="-284" w:firstLine="709"/>
        <w:jc w:val="both"/>
        <w:rPr>
          <w:b/>
          <w:color w:val="000000"/>
          <w:sz w:val="28"/>
          <w:szCs w:val="28"/>
        </w:rPr>
      </w:pP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«Узнай и сравни»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закреплять умение сравнивать два предмета по длине и ширине, пользуясь приемом приложения их друг к другу; использовать слова: короче, длиннее, шире, уже; закреплять цвет; развивать умение узнавать геометрические фигуры на ощупь, и называть их.</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1 вариант. Под платочком хаотично разложены геометрические фигуры (большие и маленькие по величине, разной формы). Ребенку предлагается на ощупь, обследуя двумя руками, найти пару геометрических фигур (выбор пары возможен и по желанию ребенка и по словесному указанию воспитателя.</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2 вариант. Ребенок на ощупь, одной рукой, обследуя предмет, достает геометрические фигуры из-под платочка, называет, что он достал (ромб). Сравнивает по размерам, используя слова: длиннее, короче, уже, шире, и называет цвет каждой фигуры.</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«Подбери фигуру»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учить детей обследовать предметы разной формы и цвета, учить использовать обозначенные свойства геометрической фигуры (цвет, форма, размер); развивать творческое воображение.</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1 вариант. Предложить ребенку выбрать понравившуюся для него карточку и с помощью геометрических фигур выложить рисунок по образцу.</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2 вариант. Предложить ребенку, с помощью различных геометрических фигур, составить свой рисунок.</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«Построй дом»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обогащать сенсорный опыт детей, знакомя их с широким кругом предметов и объектов, учить подбирать предметы по одному двум качествам (цвет, размер). Предложить ребенку выбрать из геометрических фигур необходимую и расположить ее на картинке.</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«Найди пару»</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xml:space="preserve"> Цель: развивать органы чувств (слух), учить правильно, находить пару для предмета, развивать слуховое внимание. 1 вариант. Детям раздаются «шумики» с разными звуками. Предлагается найти «шумик» с таким же звуком. 2 вариант. Предложить детям отгадать, у кого звучит «шумик» так же, как у воспитателя.</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«Цветные коллекции»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Прямая цель: развивать зрительное восприятие, цвета, оттенки. Косвенная цель: развивать мелкую моторику рук.</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1 вариант. «Путаница» Воспитатель перемешивает игрушки разных цветов и предлагает разложить их в мешочки соответствующего цвета.</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2 вариант. «Кто быстрее!»</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Воспитатель. Я спрятала в группе 5 (число любое) игрушек желтого цвета, кто быстрее найдет их.</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3 вариант. «Назови игрушку» Ребенок вынимает из мешочка игрушку или наоборот, раскладывает игрушки (как в варианте 1), и называет их: - Зеленая ёлочка, синий шарик, красный кубик и т.д.</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4 вариант. Обучение детей распознаванию цвета. Проходит в 3 этапа. 1 этап: «Это желтый шарик»</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2 этап: «Принеси желтый шарик»</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3 этап: «Какого цвета шарик?»</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«Душистые мешочки»</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Прямая цель: развивать обоняние у детей. Косвенная цель: закреплять названия лекарственных растений, учить детей узнавать растения по запаху.</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1 вариант. «Узнай по запаху» Воспитатель знакомит детей с запахами лекарственных трав в 3 этапа. Воспитатель предлагает понюхать травку в мешочке.</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1 этап. Так пахнет ромашка. (Показать картинку)</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2 этап. Найди мешочек с запахом ромашки.</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3 этап.</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2 вариант. «Найди такой же запах» Ребенок берет один из синих мешочков, вдыхает запах и пытается найти такой же запах в оранжевом мешочке, составляя пары с одинаковым запахом.</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«Ароматная радость»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развивать обоняние у детей. Воспитатель предлагает собрать пару баночек с одинаковым запахом. Для этого необходимо открыть баночку и дать ребенку понюхать аромат, но так чтобы он не видел содержимое баночки. Затем ребенок нюхает содержимое других баночек и находит одинаковый аромат.</w:t>
      </w:r>
    </w:p>
    <w:p w:rsidR="003E3E97" w:rsidRPr="0049732B" w:rsidRDefault="003E3E97" w:rsidP="009479E6">
      <w:pPr>
        <w:pStyle w:val="a4"/>
        <w:spacing w:before="0" w:beforeAutospacing="0" w:after="0" w:afterAutospacing="0" w:line="360" w:lineRule="auto"/>
        <w:ind w:right="-284" w:firstLine="709"/>
        <w:jc w:val="both"/>
        <w:rPr>
          <w:b/>
          <w:color w:val="000000"/>
          <w:sz w:val="28"/>
          <w:szCs w:val="28"/>
        </w:rPr>
      </w:pPr>
      <w:r w:rsidRPr="0049732B">
        <w:rPr>
          <w:b/>
          <w:color w:val="000000"/>
          <w:sz w:val="28"/>
          <w:szCs w:val="28"/>
        </w:rPr>
        <w:t>«Гусеничка - крупеничка»</w:t>
      </w:r>
    </w:p>
    <w:p w:rsidR="003E3E97" w:rsidRPr="0094256D" w:rsidRDefault="003E3E97" w:rsidP="009479E6">
      <w:pPr>
        <w:pStyle w:val="a4"/>
        <w:spacing w:before="0" w:beforeAutospacing="0" w:after="0" w:afterAutospacing="0" w:line="360" w:lineRule="auto"/>
        <w:ind w:right="-284" w:firstLine="709"/>
        <w:jc w:val="both"/>
        <w:rPr>
          <w:color w:val="000000"/>
          <w:sz w:val="28"/>
          <w:szCs w:val="28"/>
        </w:rPr>
      </w:pPr>
      <w:r w:rsidRPr="0094256D">
        <w:rPr>
          <w:color w:val="000000"/>
          <w:sz w:val="28"/>
          <w:szCs w:val="28"/>
        </w:rPr>
        <w:t xml:space="preserve"> Цель: развивать тактильные ощущения у детей. Косвенная цель: развивать мелкую моторику рук. Воспитатель рассказывает: - Это необычная гусеничка. Ее зовут Крупеничка. Она питается не травкой, не листочками. Она любит разные крупы. Сегодня Крупеничка по полю гуляла, разные крупы собирала: гречку, рис, фасоль, горох. - Вот посмотрите, у меня в мешочках тоже есть такие крупы. Детям предлагается потрогать крупы. А затем потрогать животик у Крупенички. - Чем она сегодня угощалась?</w:t>
      </w:r>
    </w:p>
    <w:p w:rsidR="003E3E97" w:rsidRPr="0049732B" w:rsidRDefault="003E3E97" w:rsidP="009479E6">
      <w:pPr>
        <w:pStyle w:val="a4"/>
        <w:shd w:val="clear" w:color="auto" w:fill="FFFFFF"/>
        <w:spacing w:before="0" w:beforeAutospacing="0" w:after="0" w:afterAutospacing="0" w:line="360" w:lineRule="auto"/>
        <w:ind w:right="-284" w:firstLine="709"/>
        <w:jc w:val="both"/>
        <w:rPr>
          <w:b/>
          <w:color w:val="000000"/>
          <w:sz w:val="28"/>
          <w:szCs w:val="28"/>
        </w:rPr>
      </w:pPr>
      <w:r w:rsidRPr="0049732B">
        <w:rPr>
          <w:b/>
          <w:color w:val="000000"/>
          <w:sz w:val="28"/>
          <w:szCs w:val="28"/>
        </w:rPr>
        <w:t xml:space="preserve"> «Сильный ветер»</w:t>
      </w:r>
    </w:p>
    <w:p w:rsidR="003E3E97" w:rsidRPr="0094256D" w:rsidRDefault="003E3E97" w:rsidP="009479E6">
      <w:pPr>
        <w:pStyle w:val="a4"/>
        <w:shd w:val="clear" w:color="auto" w:fill="FFFFFF"/>
        <w:spacing w:before="0" w:beforeAutospacing="0" w:after="0" w:afterAutospacing="0" w:line="360" w:lineRule="auto"/>
        <w:ind w:right="-284" w:firstLine="709"/>
        <w:jc w:val="both"/>
        <w:rPr>
          <w:color w:val="000000"/>
          <w:sz w:val="28"/>
          <w:szCs w:val="28"/>
        </w:rPr>
      </w:pPr>
      <w:r w:rsidRPr="0094256D">
        <w:rPr>
          <w:color w:val="000000"/>
          <w:sz w:val="28"/>
          <w:szCs w:val="28"/>
        </w:rPr>
        <w:t>Цель: учить детей различать основные цвета предметов; учить действовать по инструкции, выделяя заданный цвет и называть его.</w:t>
      </w:r>
    </w:p>
    <w:p w:rsidR="003E3E97"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Ветер «сорвал» крыши с разноцветных домик</w:t>
      </w:r>
      <w:r>
        <w:rPr>
          <w:color w:val="000000"/>
          <w:sz w:val="28"/>
          <w:szCs w:val="28"/>
        </w:rPr>
        <w:t>ов, нужно поставить их на место.</w:t>
      </w:r>
    </w:p>
    <w:p w:rsidR="003E3E97" w:rsidRPr="0049732B" w:rsidRDefault="003E3E97" w:rsidP="009479E6">
      <w:pPr>
        <w:pStyle w:val="a4"/>
        <w:shd w:val="clear" w:color="auto" w:fill="FFFFFF"/>
        <w:spacing w:before="0" w:beforeAutospacing="0" w:after="0" w:afterAutospacing="0" w:line="360" w:lineRule="auto"/>
        <w:ind w:right="-284" w:firstLine="709"/>
        <w:jc w:val="both"/>
        <w:rPr>
          <w:b/>
          <w:color w:val="000000"/>
          <w:sz w:val="28"/>
          <w:szCs w:val="28"/>
        </w:rPr>
      </w:pPr>
      <w:r w:rsidRPr="0049732B">
        <w:rPr>
          <w:b/>
          <w:color w:val="000000"/>
          <w:sz w:val="28"/>
          <w:szCs w:val="28"/>
        </w:rPr>
        <w:t xml:space="preserve"> «Цветные лепестки».</w:t>
      </w:r>
    </w:p>
    <w:p w:rsidR="003E3E97" w:rsidRDefault="003E3E97" w:rsidP="009479E6">
      <w:pPr>
        <w:pStyle w:val="a4"/>
        <w:shd w:val="clear" w:color="auto" w:fill="FFFFFF"/>
        <w:spacing w:before="0" w:beforeAutospacing="0" w:after="0" w:afterAutospacing="0" w:line="360" w:lineRule="auto"/>
        <w:ind w:right="-284" w:firstLine="709"/>
        <w:jc w:val="both"/>
        <w:rPr>
          <w:color w:val="000000"/>
          <w:sz w:val="28"/>
          <w:szCs w:val="28"/>
        </w:rPr>
      </w:pPr>
      <w:r w:rsidRPr="0094256D">
        <w:rPr>
          <w:color w:val="000000"/>
          <w:sz w:val="28"/>
          <w:szCs w:val="28"/>
        </w:rPr>
        <w:t>Цель: учить детей различать основные цвета предметов; учить действовать по инструкции, выделяя заданный цвет и называть его.</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Выложить цветочки, подби</w:t>
      </w:r>
      <w:r>
        <w:rPr>
          <w:color w:val="000000"/>
          <w:sz w:val="28"/>
          <w:szCs w:val="28"/>
        </w:rPr>
        <w:t>рая лепестки по цвету серединки.</w:t>
      </w:r>
    </w:p>
    <w:p w:rsidR="003E3E97" w:rsidRDefault="003E3E97" w:rsidP="009479E6">
      <w:pPr>
        <w:pStyle w:val="a4"/>
        <w:shd w:val="clear" w:color="auto" w:fill="FFFFFF"/>
        <w:spacing w:before="0" w:beforeAutospacing="0" w:after="0" w:afterAutospacing="0" w:line="360" w:lineRule="auto"/>
        <w:ind w:right="-284" w:firstLine="709"/>
        <w:jc w:val="both"/>
        <w:rPr>
          <w:b/>
          <w:color w:val="000000"/>
          <w:sz w:val="28"/>
          <w:szCs w:val="28"/>
        </w:rPr>
      </w:pPr>
      <w:r w:rsidRPr="0049732B">
        <w:rPr>
          <w:b/>
          <w:color w:val="000000"/>
          <w:sz w:val="28"/>
          <w:szCs w:val="28"/>
        </w:rPr>
        <w:t xml:space="preserve"> «От какого шарика веревочка». </w:t>
      </w:r>
    </w:p>
    <w:p w:rsidR="003E3E97" w:rsidRDefault="003E3E97" w:rsidP="009479E6">
      <w:pPr>
        <w:pStyle w:val="a4"/>
        <w:shd w:val="clear" w:color="auto" w:fill="FFFFFF"/>
        <w:spacing w:before="0" w:beforeAutospacing="0" w:after="0" w:afterAutospacing="0" w:line="360" w:lineRule="auto"/>
        <w:ind w:right="-284" w:firstLine="709"/>
        <w:jc w:val="both"/>
        <w:rPr>
          <w:color w:val="000000"/>
          <w:sz w:val="28"/>
          <w:szCs w:val="28"/>
        </w:rPr>
      </w:pPr>
      <w:r w:rsidRPr="0094256D">
        <w:rPr>
          <w:color w:val="000000"/>
          <w:sz w:val="28"/>
          <w:szCs w:val="28"/>
        </w:rPr>
        <w:t>Цель: учить детей различать основные цвета предметов; учить действовать по инструкции, выделяя заданный цвет и называть его.</w:t>
      </w:r>
    </w:p>
    <w:p w:rsidR="003E3E97"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Цвет шарик</w:t>
      </w:r>
      <w:r>
        <w:rPr>
          <w:color w:val="000000"/>
          <w:sz w:val="28"/>
          <w:szCs w:val="28"/>
        </w:rPr>
        <w:t>а соотносить с цветом веревочки.</w:t>
      </w:r>
    </w:p>
    <w:p w:rsidR="003E3E97" w:rsidRDefault="003E3E97" w:rsidP="009479E6">
      <w:pPr>
        <w:pStyle w:val="a4"/>
        <w:shd w:val="clear" w:color="auto" w:fill="FFFFFF"/>
        <w:spacing w:before="0" w:beforeAutospacing="0" w:after="0" w:afterAutospacing="0" w:line="360" w:lineRule="auto"/>
        <w:ind w:right="-284" w:firstLine="709"/>
        <w:jc w:val="both"/>
        <w:rPr>
          <w:b/>
          <w:color w:val="000000"/>
          <w:sz w:val="28"/>
          <w:szCs w:val="28"/>
        </w:rPr>
      </w:pPr>
      <w:r w:rsidRPr="0049732B">
        <w:rPr>
          <w:b/>
          <w:color w:val="000000"/>
          <w:sz w:val="28"/>
          <w:szCs w:val="28"/>
        </w:rPr>
        <w:t xml:space="preserve">  «Разноцветные скамейки». </w:t>
      </w:r>
    </w:p>
    <w:p w:rsidR="003E3E97" w:rsidRDefault="003E3E97" w:rsidP="009479E6">
      <w:pPr>
        <w:pStyle w:val="a4"/>
        <w:shd w:val="clear" w:color="auto" w:fill="FFFFFF"/>
        <w:spacing w:before="0" w:beforeAutospacing="0" w:after="0" w:afterAutospacing="0" w:line="360" w:lineRule="auto"/>
        <w:ind w:right="-284" w:firstLine="709"/>
        <w:jc w:val="both"/>
        <w:rPr>
          <w:color w:val="000000"/>
          <w:sz w:val="28"/>
          <w:szCs w:val="28"/>
        </w:rPr>
      </w:pPr>
      <w:r w:rsidRPr="0094256D">
        <w:rPr>
          <w:color w:val="000000"/>
          <w:sz w:val="28"/>
          <w:szCs w:val="28"/>
        </w:rPr>
        <w:t>Цель: учить детей различать основные цвета предметов; учить действовать по инструкции, выделяя заданный цвет и называть его.</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xml:space="preserve">Посадить матрешку на скамейку того </w:t>
      </w:r>
      <w:r>
        <w:rPr>
          <w:color w:val="000000"/>
          <w:sz w:val="28"/>
          <w:szCs w:val="28"/>
        </w:rPr>
        <w:t>же цвета.</w:t>
      </w:r>
    </w:p>
    <w:p w:rsidR="003E3E97" w:rsidRPr="0049732B" w:rsidRDefault="003E3E97" w:rsidP="009479E6">
      <w:pPr>
        <w:pStyle w:val="a4"/>
        <w:shd w:val="clear" w:color="auto" w:fill="FFFFFF"/>
        <w:spacing w:before="0" w:beforeAutospacing="0" w:after="0" w:afterAutospacing="0" w:line="360" w:lineRule="auto"/>
        <w:ind w:right="-284" w:firstLine="709"/>
        <w:jc w:val="both"/>
        <w:rPr>
          <w:b/>
          <w:color w:val="000000"/>
          <w:sz w:val="28"/>
          <w:szCs w:val="28"/>
        </w:rPr>
      </w:pPr>
      <w:r w:rsidRPr="0049732B">
        <w:rPr>
          <w:b/>
          <w:color w:val="000000"/>
          <w:sz w:val="28"/>
          <w:szCs w:val="28"/>
        </w:rPr>
        <w:t>«Найди домик для каждой рыбки»</w:t>
      </w:r>
    </w:p>
    <w:p w:rsidR="003E3E97" w:rsidRPr="0094256D" w:rsidRDefault="003E3E97" w:rsidP="009479E6">
      <w:pPr>
        <w:pStyle w:val="a4"/>
        <w:shd w:val="clear" w:color="auto" w:fill="FFFFFF"/>
        <w:spacing w:before="0" w:beforeAutospacing="0" w:after="240" w:afterAutospacing="0" w:line="360" w:lineRule="auto"/>
        <w:ind w:right="-284" w:firstLine="709"/>
        <w:jc w:val="both"/>
        <w:rPr>
          <w:color w:val="000000"/>
          <w:sz w:val="28"/>
          <w:szCs w:val="28"/>
        </w:rPr>
      </w:pPr>
      <w:r w:rsidRPr="0094256D">
        <w:rPr>
          <w:color w:val="000000"/>
          <w:sz w:val="28"/>
          <w:szCs w:val="28"/>
        </w:rPr>
        <w:t xml:space="preserve"> Цель: развивать зрительное внимание и память. Ребенку предлагается рассмотреть аквариумы и запомнить где какая рыбка плавает. Затем аквариумы убираются. Детям предлагают отдельно аквариумы и отдельно рыбку. - Посади каждую рыбку в свой аквариум.</w:t>
      </w:r>
    </w:p>
    <w:p w:rsidR="003E3E97" w:rsidRPr="0049732B" w:rsidRDefault="003E3E97" w:rsidP="009479E6">
      <w:pPr>
        <w:pStyle w:val="a4"/>
        <w:shd w:val="clear" w:color="auto" w:fill="FFFFFF"/>
        <w:spacing w:before="0" w:beforeAutospacing="0" w:after="0" w:afterAutospacing="0" w:line="360" w:lineRule="auto"/>
        <w:ind w:right="-284" w:firstLine="709"/>
        <w:jc w:val="both"/>
        <w:rPr>
          <w:b/>
          <w:color w:val="000000"/>
          <w:sz w:val="28"/>
          <w:szCs w:val="28"/>
        </w:rPr>
      </w:pPr>
      <w:r w:rsidRPr="0049732B">
        <w:rPr>
          <w:b/>
          <w:color w:val="000000"/>
          <w:sz w:val="28"/>
          <w:szCs w:val="28"/>
        </w:rPr>
        <w:t>«Сложи из палочек»</w:t>
      </w:r>
    </w:p>
    <w:p w:rsidR="003E3E97" w:rsidRPr="0094256D" w:rsidRDefault="003E3E97" w:rsidP="009479E6">
      <w:pPr>
        <w:pStyle w:val="a4"/>
        <w:shd w:val="clear" w:color="auto" w:fill="FFFFFF"/>
        <w:spacing w:before="0" w:beforeAutospacing="0" w:after="0" w:afterAutospacing="0" w:line="360" w:lineRule="auto"/>
        <w:ind w:right="-284" w:firstLine="709"/>
        <w:jc w:val="both"/>
        <w:rPr>
          <w:color w:val="000000"/>
          <w:sz w:val="28"/>
          <w:szCs w:val="28"/>
        </w:rPr>
      </w:pPr>
      <w:r w:rsidRPr="0094256D">
        <w:rPr>
          <w:color w:val="000000"/>
          <w:sz w:val="28"/>
          <w:szCs w:val="28"/>
        </w:rPr>
        <w:t xml:space="preserve"> Цель: развивать зрительное внимание и память, мелкую моторику. На столе раскладываются счетные палочки. Взрослый выкладывает из них фигуры сначала простые, потом сложные. Ребенок должен сложить точно такую же фигуру. Задание дается в порядке возрастающей сложности:</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А) образец остается перед глазами ребенка</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Б) образец убирается. Можно эти фигуры складывать из кубиков.</w:t>
      </w:r>
    </w:p>
    <w:p w:rsidR="00EA482B" w:rsidRDefault="00EA482B" w:rsidP="009479E6">
      <w:pPr>
        <w:pStyle w:val="a4"/>
        <w:shd w:val="clear" w:color="auto" w:fill="FFFFFF"/>
        <w:spacing w:before="0" w:beforeAutospacing="0" w:after="0" w:afterAutospacing="0" w:line="360" w:lineRule="auto"/>
        <w:ind w:right="-284" w:firstLine="709"/>
        <w:jc w:val="both"/>
        <w:rPr>
          <w:b/>
          <w:color w:val="000000"/>
          <w:sz w:val="28"/>
          <w:szCs w:val="28"/>
        </w:rPr>
      </w:pPr>
    </w:p>
    <w:p w:rsidR="003E3E97" w:rsidRPr="0049732B" w:rsidRDefault="003E3E97" w:rsidP="009479E6">
      <w:pPr>
        <w:pStyle w:val="a4"/>
        <w:shd w:val="clear" w:color="auto" w:fill="FFFFFF"/>
        <w:spacing w:before="0" w:beforeAutospacing="0" w:after="0" w:afterAutospacing="0" w:line="360" w:lineRule="auto"/>
        <w:ind w:right="-284" w:firstLine="709"/>
        <w:jc w:val="both"/>
        <w:rPr>
          <w:b/>
          <w:color w:val="000000"/>
          <w:sz w:val="28"/>
          <w:szCs w:val="28"/>
        </w:rPr>
      </w:pPr>
      <w:r w:rsidRPr="0049732B">
        <w:rPr>
          <w:b/>
          <w:color w:val="000000"/>
          <w:sz w:val="28"/>
          <w:szCs w:val="28"/>
        </w:rPr>
        <w:t>«Украсим улочку»</w:t>
      </w:r>
    </w:p>
    <w:p w:rsidR="003E3E97" w:rsidRPr="0094256D" w:rsidRDefault="003E3E97" w:rsidP="009479E6">
      <w:pPr>
        <w:pStyle w:val="a4"/>
        <w:shd w:val="clear" w:color="auto" w:fill="FFFFFF"/>
        <w:spacing w:before="0" w:beforeAutospacing="0" w:after="0" w:afterAutospacing="0" w:line="360" w:lineRule="auto"/>
        <w:ind w:right="-284" w:firstLine="709"/>
        <w:jc w:val="both"/>
        <w:rPr>
          <w:color w:val="000000"/>
          <w:sz w:val="28"/>
          <w:szCs w:val="28"/>
        </w:rPr>
      </w:pPr>
      <w:r w:rsidRPr="0094256D">
        <w:rPr>
          <w:color w:val="000000"/>
          <w:sz w:val="28"/>
          <w:szCs w:val="28"/>
        </w:rPr>
        <w:t xml:space="preserve"> Цель: Учить детей группировать оттенки по два оттенка каждого из шести цветов, подбирать их по слову, обозначающему цвет. Ход игры: У детей силуэтные изображения ёлочных игрушек. На мольберт ставится силуэт ёлочки. Воспитатель называет какой нибудь цвет и те из детей у кого есть игрушка такого цвета, вешает её на ёлочку.</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«Собери капельки в стакан»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Упражнять детей в умении сопоставлять цвета, способствовать закреплению знаний и системе цветов. Ход игры: Перед детьми на столе раскладываются разноцветные капельки. Взрослый кладёт в каждый стакан по одной капельке разного цвета, проговаривая свои действия: «В этот стаканчик положу капельку синего цвета, наберём полный стаканчик одинаковых капелек».</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 xml:space="preserve">«Разноцветные прищепки» </w:t>
      </w:r>
    </w:p>
    <w:p w:rsidR="003E3E97" w:rsidRPr="0094256D"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Цель: развивать мелкую моторику, воображение. Расширять знания об окружающем мире, Упражнять детей в умении считать и отсчитывать, закреплять знания о цвете. Учить правильно брать и открывать прищепки, находить местоположение по цвету. Воспитывать эмоциональное отношение к результатам своего труда, усидчивость, терпение. Оборудование: плоскостное изображение предметов (солнце, самолет, гусеница, рыбка, репка, свекла, ананас, домик, ежик и другие), прищепки. Ход игры: Педагог обращает внимание детей, что художник нарисовал предметы, но некоторые детали забыл прорисовать. Предложить детям помочь художнику и с помощью прищепок закончить изображение.</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49732B">
        <w:rPr>
          <w:b/>
          <w:color w:val="000000"/>
          <w:sz w:val="28"/>
          <w:szCs w:val="28"/>
        </w:rPr>
        <w:t>«Дорисуй картину из пробок»</w:t>
      </w:r>
    </w:p>
    <w:p w:rsidR="003E3E97" w:rsidRDefault="003E3E97" w:rsidP="009479E6">
      <w:pPr>
        <w:pStyle w:val="a4"/>
        <w:shd w:val="clear" w:color="auto" w:fill="FFFFFF"/>
        <w:spacing w:before="0" w:beforeAutospacing="0" w:after="167" w:afterAutospacing="0" w:line="360" w:lineRule="auto"/>
        <w:ind w:right="-284" w:firstLine="709"/>
        <w:jc w:val="both"/>
        <w:rPr>
          <w:color w:val="000000"/>
          <w:sz w:val="28"/>
          <w:szCs w:val="28"/>
        </w:rPr>
      </w:pPr>
      <w:r w:rsidRPr="0094256D">
        <w:rPr>
          <w:color w:val="000000"/>
          <w:sz w:val="28"/>
          <w:szCs w:val="28"/>
        </w:rPr>
        <w:t xml:space="preserve"> Цель: развивать воображение, творчество детей, мелкую моторику рук. Оборудование: иллюстрации с изображением цветов, самолета, елки, мухомора, пробки или пуговицы. Ход игры: воспитатель просит дорисовать картинку с помощью пробок или пуговиц.</w:t>
      </w:r>
    </w:p>
    <w:p w:rsidR="003E3E97"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Pr>
          <w:color w:val="000000"/>
          <w:sz w:val="28"/>
          <w:szCs w:val="28"/>
        </w:rPr>
        <w:t> </w:t>
      </w:r>
      <w:r w:rsidRPr="0049732B">
        <w:rPr>
          <w:b/>
          <w:color w:val="000000"/>
          <w:sz w:val="28"/>
          <w:szCs w:val="28"/>
        </w:rPr>
        <w:t xml:space="preserve">«Веселые карандаши» </w:t>
      </w:r>
    </w:p>
    <w:p w:rsidR="003E3E97" w:rsidRPr="0049732B" w:rsidRDefault="003E3E97" w:rsidP="009479E6">
      <w:pPr>
        <w:pStyle w:val="a4"/>
        <w:shd w:val="clear" w:color="auto" w:fill="FFFFFF"/>
        <w:spacing w:before="0" w:beforeAutospacing="0" w:after="167" w:afterAutospacing="0" w:line="360" w:lineRule="auto"/>
        <w:ind w:right="-284" w:firstLine="709"/>
        <w:jc w:val="both"/>
        <w:rPr>
          <w:b/>
          <w:color w:val="000000"/>
          <w:sz w:val="28"/>
          <w:szCs w:val="28"/>
        </w:rPr>
      </w:pPr>
      <w:r w:rsidRPr="0094256D">
        <w:rPr>
          <w:color w:val="000000"/>
          <w:sz w:val="28"/>
          <w:szCs w:val="28"/>
        </w:rPr>
        <w:t>Цель: улучшение координации движения рук, развитие подвижности пальцев, мелкую моторику. Оборудование: разноцветные карандаши, киндеры, глазки. Ход упражнения: Ребенок катает карандаш между ладонями, пальцами, приговаривая: «Карандаш в руках катаю, между пальчиков кручу. Непременно каждый пальчик быть послушным научу».</w:t>
      </w:r>
    </w:p>
    <w:p w:rsidR="003E3E97" w:rsidRPr="003E3E97" w:rsidRDefault="003E3E97" w:rsidP="003E3E97">
      <w:pPr>
        <w:spacing w:after="160" w:line="259" w:lineRule="auto"/>
        <w:rPr>
          <w:rFonts w:ascii="Times New Roman" w:hAnsi="Times New Roman" w:cs="Times New Roman"/>
          <w:b/>
          <w:sz w:val="28"/>
          <w:szCs w:val="28"/>
        </w:rPr>
      </w:pPr>
    </w:p>
    <w:sectPr w:rsidR="003E3E97" w:rsidRPr="003E3E97" w:rsidSect="007404F4">
      <w:head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1D" w:rsidRDefault="000A541D" w:rsidP="00291A4B">
      <w:pPr>
        <w:spacing w:after="0" w:line="240" w:lineRule="auto"/>
      </w:pPr>
      <w:r>
        <w:separator/>
      </w:r>
    </w:p>
  </w:endnote>
  <w:endnote w:type="continuationSeparator" w:id="0">
    <w:p w:rsidR="000A541D" w:rsidRDefault="000A541D" w:rsidP="0029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m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1D" w:rsidRDefault="000A541D" w:rsidP="00291A4B">
      <w:pPr>
        <w:spacing w:after="0" w:line="240" w:lineRule="auto"/>
      </w:pPr>
      <w:r>
        <w:separator/>
      </w:r>
    </w:p>
  </w:footnote>
  <w:footnote w:type="continuationSeparator" w:id="0">
    <w:p w:rsidR="000A541D" w:rsidRDefault="000A541D" w:rsidP="00291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085717"/>
      <w:docPartObj>
        <w:docPartGallery w:val="Page Numbers (Top of Page)"/>
        <w:docPartUnique/>
      </w:docPartObj>
    </w:sdtPr>
    <w:sdtEndPr/>
    <w:sdtContent>
      <w:p w:rsidR="00320B0A" w:rsidRDefault="00312494">
        <w:pPr>
          <w:pStyle w:val="a5"/>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320B0A" w:rsidRDefault="00320B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C33"/>
    <w:multiLevelType w:val="hybridMultilevel"/>
    <w:tmpl w:val="733C3B62"/>
    <w:lvl w:ilvl="0" w:tplc="BC3831F8">
      <w:start w:val="1"/>
      <w:numFmt w:val="decimal"/>
      <w:lvlText w:val="%1)"/>
      <w:lvlJc w:val="left"/>
      <w:pPr>
        <w:ind w:left="1128" w:hanging="360"/>
      </w:pPr>
      <w:rPr>
        <w:rFonts w:hint="default"/>
        <w:b/>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15:restartNumberingAfterBreak="0">
    <w:nsid w:val="14D13E7D"/>
    <w:multiLevelType w:val="hybridMultilevel"/>
    <w:tmpl w:val="D5A8244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595C55"/>
    <w:multiLevelType w:val="hybridMultilevel"/>
    <w:tmpl w:val="DBAC140E"/>
    <w:lvl w:ilvl="0" w:tplc="24F2C1D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C4100"/>
    <w:multiLevelType w:val="hybridMultilevel"/>
    <w:tmpl w:val="16D0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77384"/>
    <w:multiLevelType w:val="hybridMultilevel"/>
    <w:tmpl w:val="D80CCF80"/>
    <w:lvl w:ilvl="0" w:tplc="60B8CD56">
      <w:start w:val="1"/>
      <w:numFmt w:val="decimal"/>
      <w:lvlText w:val="%1)"/>
      <w:lvlJc w:val="left"/>
      <w:pPr>
        <w:ind w:left="1773" w:hanging="1005"/>
      </w:pPr>
      <w:rPr>
        <w:rFonts w:hint="default"/>
        <w:b/>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 w15:restartNumberingAfterBreak="0">
    <w:nsid w:val="398A2975"/>
    <w:multiLevelType w:val="hybridMultilevel"/>
    <w:tmpl w:val="86A04662"/>
    <w:lvl w:ilvl="0" w:tplc="5CF0C21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FB93143"/>
    <w:multiLevelType w:val="hybridMultilevel"/>
    <w:tmpl w:val="2AC2A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554B9A"/>
    <w:multiLevelType w:val="hybridMultilevel"/>
    <w:tmpl w:val="D5A8244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3190214"/>
    <w:multiLevelType w:val="hybridMultilevel"/>
    <w:tmpl w:val="D5A8244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E673BE5"/>
    <w:multiLevelType w:val="hybridMultilevel"/>
    <w:tmpl w:val="4F0CF60C"/>
    <w:lvl w:ilvl="0" w:tplc="816A3E1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5"/>
  </w:num>
  <w:num w:numId="6">
    <w:abstractNumId w:val="6"/>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1ABF"/>
    <w:rsid w:val="0000752D"/>
    <w:rsid w:val="0001603F"/>
    <w:rsid w:val="0002058B"/>
    <w:rsid w:val="000255F6"/>
    <w:rsid w:val="00082A19"/>
    <w:rsid w:val="00091452"/>
    <w:rsid w:val="000A541D"/>
    <w:rsid w:val="000B67B3"/>
    <w:rsid w:val="000D78C9"/>
    <w:rsid w:val="00103358"/>
    <w:rsid w:val="00105AE9"/>
    <w:rsid w:val="00111926"/>
    <w:rsid w:val="00134A31"/>
    <w:rsid w:val="00162F88"/>
    <w:rsid w:val="00180F8A"/>
    <w:rsid w:val="001A0CE7"/>
    <w:rsid w:val="00206622"/>
    <w:rsid w:val="00211A4E"/>
    <w:rsid w:val="00256DE3"/>
    <w:rsid w:val="002603B6"/>
    <w:rsid w:val="00270FC7"/>
    <w:rsid w:val="002837AB"/>
    <w:rsid w:val="00285A9A"/>
    <w:rsid w:val="002875E7"/>
    <w:rsid w:val="00291A4B"/>
    <w:rsid w:val="002A6DEA"/>
    <w:rsid w:val="002C101E"/>
    <w:rsid w:val="002D7836"/>
    <w:rsid w:val="002D79CD"/>
    <w:rsid w:val="002E0FF6"/>
    <w:rsid w:val="002F224E"/>
    <w:rsid w:val="00312494"/>
    <w:rsid w:val="00320B0A"/>
    <w:rsid w:val="003230CB"/>
    <w:rsid w:val="0032619D"/>
    <w:rsid w:val="00326DE4"/>
    <w:rsid w:val="00340A78"/>
    <w:rsid w:val="00343ED2"/>
    <w:rsid w:val="0036458D"/>
    <w:rsid w:val="00367AA7"/>
    <w:rsid w:val="003809AC"/>
    <w:rsid w:val="00381029"/>
    <w:rsid w:val="00384500"/>
    <w:rsid w:val="00395BBB"/>
    <w:rsid w:val="003A24EC"/>
    <w:rsid w:val="003A6BC3"/>
    <w:rsid w:val="003D22A0"/>
    <w:rsid w:val="003E3E97"/>
    <w:rsid w:val="004377B2"/>
    <w:rsid w:val="00481380"/>
    <w:rsid w:val="004819E2"/>
    <w:rsid w:val="00494FD8"/>
    <w:rsid w:val="004B0A94"/>
    <w:rsid w:val="004C5BCF"/>
    <w:rsid w:val="004C7920"/>
    <w:rsid w:val="0052396D"/>
    <w:rsid w:val="005468B9"/>
    <w:rsid w:val="0055298E"/>
    <w:rsid w:val="005534BE"/>
    <w:rsid w:val="005634F6"/>
    <w:rsid w:val="00583948"/>
    <w:rsid w:val="005B234F"/>
    <w:rsid w:val="005F1548"/>
    <w:rsid w:val="006019FF"/>
    <w:rsid w:val="00605C0B"/>
    <w:rsid w:val="00620FA4"/>
    <w:rsid w:val="00631ABF"/>
    <w:rsid w:val="00633A18"/>
    <w:rsid w:val="006463CB"/>
    <w:rsid w:val="00695332"/>
    <w:rsid w:val="006A3318"/>
    <w:rsid w:val="006B2223"/>
    <w:rsid w:val="006B6154"/>
    <w:rsid w:val="006C1AD5"/>
    <w:rsid w:val="006C4645"/>
    <w:rsid w:val="006F4911"/>
    <w:rsid w:val="0071592A"/>
    <w:rsid w:val="00733CC6"/>
    <w:rsid w:val="007352CB"/>
    <w:rsid w:val="007404F4"/>
    <w:rsid w:val="00757D93"/>
    <w:rsid w:val="00762DEF"/>
    <w:rsid w:val="00764801"/>
    <w:rsid w:val="00770329"/>
    <w:rsid w:val="007733FA"/>
    <w:rsid w:val="0077614A"/>
    <w:rsid w:val="00787A82"/>
    <w:rsid w:val="00793835"/>
    <w:rsid w:val="00796EB6"/>
    <w:rsid w:val="007A6993"/>
    <w:rsid w:val="007B18A9"/>
    <w:rsid w:val="007D16D4"/>
    <w:rsid w:val="007D487B"/>
    <w:rsid w:val="007E0CBC"/>
    <w:rsid w:val="007F6106"/>
    <w:rsid w:val="00824468"/>
    <w:rsid w:val="008704C9"/>
    <w:rsid w:val="00895053"/>
    <w:rsid w:val="008965EB"/>
    <w:rsid w:val="008A2633"/>
    <w:rsid w:val="008A7B53"/>
    <w:rsid w:val="008B41A6"/>
    <w:rsid w:val="008B7DB5"/>
    <w:rsid w:val="008D24B4"/>
    <w:rsid w:val="008E0C26"/>
    <w:rsid w:val="008E3FA6"/>
    <w:rsid w:val="009152B1"/>
    <w:rsid w:val="0093094D"/>
    <w:rsid w:val="009479E6"/>
    <w:rsid w:val="00961176"/>
    <w:rsid w:val="00961A62"/>
    <w:rsid w:val="00970C16"/>
    <w:rsid w:val="00992A21"/>
    <w:rsid w:val="009B7DCE"/>
    <w:rsid w:val="009C2C11"/>
    <w:rsid w:val="009D61B3"/>
    <w:rsid w:val="009F7D26"/>
    <w:rsid w:val="00A02259"/>
    <w:rsid w:val="00A05800"/>
    <w:rsid w:val="00A124E2"/>
    <w:rsid w:val="00A16A5B"/>
    <w:rsid w:val="00A26A29"/>
    <w:rsid w:val="00A26D39"/>
    <w:rsid w:val="00A35EF6"/>
    <w:rsid w:val="00A400B6"/>
    <w:rsid w:val="00A4610B"/>
    <w:rsid w:val="00A7345C"/>
    <w:rsid w:val="00A95309"/>
    <w:rsid w:val="00A95326"/>
    <w:rsid w:val="00AC70BC"/>
    <w:rsid w:val="00AC7F99"/>
    <w:rsid w:val="00AD21EA"/>
    <w:rsid w:val="00AD3E8F"/>
    <w:rsid w:val="00AD4574"/>
    <w:rsid w:val="00AE1031"/>
    <w:rsid w:val="00AF11D7"/>
    <w:rsid w:val="00B0065A"/>
    <w:rsid w:val="00B0781A"/>
    <w:rsid w:val="00B10BB5"/>
    <w:rsid w:val="00B6234B"/>
    <w:rsid w:val="00B85248"/>
    <w:rsid w:val="00BA0CE2"/>
    <w:rsid w:val="00BA45FB"/>
    <w:rsid w:val="00BD23D5"/>
    <w:rsid w:val="00BD562D"/>
    <w:rsid w:val="00BD61C0"/>
    <w:rsid w:val="00BF725A"/>
    <w:rsid w:val="00C13F3B"/>
    <w:rsid w:val="00C1716F"/>
    <w:rsid w:val="00C17F72"/>
    <w:rsid w:val="00C24416"/>
    <w:rsid w:val="00C36F04"/>
    <w:rsid w:val="00C5109E"/>
    <w:rsid w:val="00C7337D"/>
    <w:rsid w:val="00C77179"/>
    <w:rsid w:val="00C8061D"/>
    <w:rsid w:val="00C9383E"/>
    <w:rsid w:val="00C9574E"/>
    <w:rsid w:val="00CA1741"/>
    <w:rsid w:val="00CB5EDE"/>
    <w:rsid w:val="00CC6154"/>
    <w:rsid w:val="00CD352A"/>
    <w:rsid w:val="00CE665D"/>
    <w:rsid w:val="00D040FF"/>
    <w:rsid w:val="00D06874"/>
    <w:rsid w:val="00D346F2"/>
    <w:rsid w:val="00D56D75"/>
    <w:rsid w:val="00D841F8"/>
    <w:rsid w:val="00DB78F5"/>
    <w:rsid w:val="00DC1E9C"/>
    <w:rsid w:val="00DC2C3F"/>
    <w:rsid w:val="00DD1F48"/>
    <w:rsid w:val="00DF47F0"/>
    <w:rsid w:val="00DF5DCA"/>
    <w:rsid w:val="00E125AE"/>
    <w:rsid w:val="00E1653F"/>
    <w:rsid w:val="00E45865"/>
    <w:rsid w:val="00E50AA1"/>
    <w:rsid w:val="00E5167F"/>
    <w:rsid w:val="00E52AFC"/>
    <w:rsid w:val="00E5499D"/>
    <w:rsid w:val="00E64A9D"/>
    <w:rsid w:val="00E64E6B"/>
    <w:rsid w:val="00E86B7A"/>
    <w:rsid w:val="00E91E4D"/>
    <w:rsid w:val="00EA482B"/>
    <w:rsid w:val="00EA6F91"/>
    <w:rsid w:val="00ED4390"/>
    <w:rsid w:val="00EE67CC"/>
    <w:rsid w:val="00F02917"/>
    <w:rsid w:val="00F13F58"/>
    <w:rsid w:val="00F30718"/>
    <w:rsid w:val="00F512AC"/>
    <w:rsid w:val="00F52960"/>
    <w:rsid w:val="00F52B9D"/>
    <w:rsid w:val="00F57CA9"/>
    <w:rsid w:val="00F635E0"/>
    <w:rsid w:val="00F65473"/>
    <w:rsid w:val="00F72268"/>
    <w:rsid w:val="00F84F22"/>
    <w:rsid w:val="00FA1C4F"/>
    <w:rsid w:val="00FB1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F2C6-6740-403C-95C4-5E39D5F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D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D39"/>
    <w:pPr>
      <w:ind w:left="720"/>
      <w:contextualSpacing/>
    </w:pPr>
  </w:style>
  <w:style w:type="paragraph" w:styleId="a4">
    <w:name w:val="Normal (Web)"/>
    <w:basedOn w:val="a"/>
    <w:uiPriority w:val="99"/>
    <w:unhideWhenUsed/>
    <w:rsid w:val="00A26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26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26D39"/>
  </w:style>
  <w:style w:type="paragraph" w:customStyle="1" w:styleId="c5">
    <w:name w:val="c5"/>
    <w:basedOn w:val="a"/>
    <w:rsid w:val="00A26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26D39"/>
  </w:style>
  <w:style w:type="character" w:customStyle="1" w:styleId="c34">
    <w:name w:val="c34"/>
    <w:basedOn w:val="a0"/>
    <w:rsid w:val="00A26D39"/>
  </w:style>
  <w:style w:type="paragraph" w:styleId="a5">
    <w:name w:val="header"/>
    <w:basedOn w:val="a"/>
    <w:link w:val="a6"/>
    <w:uiPriority w:val="99"/>
    <w:unhideWhenUsed/>
    <w:rsid w:val="00A26D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6D39"/>
    <w:rPr>
      <w:rFonts w:eastAsiaTheme="minorEastAsia"/>
      <w:lang w:eastAsia="ru-RU"/>
    </w:rPr>
  </w:style>
  <w:style w:type="paragraph" w:styleId="a7">
    <w:name w:val="Body Text"/>
    <w:basedOn w:val="a"/>
    <w:link w:val="a8"/>
    <w:rsid w:val="00A26D3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A26D3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91A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1A4B"/>
    <w:rPr>
      <w:rFonts w:eastAsiaTheme="minorEastAsia"/>
      <w:lang w:eastAsia="ru-RU"/>
    </w:rPr>
  </w:style>
  <w:style w:type="paragraph" w:styleId="ab">
    <w:name w:val="Balloon Text"/>
    <w:basedOn w:val="a"/>
    <w:link w:val="ac"/>
    <w:uiPriority w:val="99"/>
    <w:semiHidden/>
    <w:unhideWhenUsed/>
    <w:rsid w:val="007E0C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0CBC"/>
    <w:rPr>
      <w:rFonts w:ascii="Tahoma" w:eastAsiaTheme="minorEastAsia" w:hAnsi="Tahoma" w:cs="Tahoma"/>
      <w:sz w:val="16"/>
      <w:szCs w:val="16"/>
      <w:lang w:eastAsia="ru-RU"/>
    </w:rPr>
  </w:style>
  <w:style w:type="table" w:styleId="ad">
    <w:name w:val="Table Grid"/>
    <w:basedOn w:val="a1"/>
    <w:uiPriority w:val="59"/>
    <w:rsid w:val="00F5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1603F"/>
  </w:style>
  <w:style w:type="paragraph" w:customStyle="1" w:styleId="c0">
    <w:name w:val="c0"/>
    <w:basedOn w:val="a"/>
    <w:rsid w:val="00016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3E97"/>
  </w:style>
  <w:style w:type="character" w:styleId="ae">
    <w:name w:val="Strong"/>
    <w:basedOn w:val="a0"/>
    <w:uiPriority w:val="22"/>
    <w:qFormat/>
    <w:rsid w:val="003E3E97"/>
    <w:rPr>
      <w:b/>
      <w:bCs/>
    </w:rPr>
  </w:style>
  <w:style w:type="character" w:styleId="af">
    <w:name w:val="Hyperlink"/>
    <w:basedOn w:val="a0"/>
    <w:uiPriority w:val="99"/>
    <w:unhideWhenUsed/>
    <w:rsid w:val="003E3E97"/>
    <w:rPr>
      <w:color w:val="0000FF"/>
      <w:u w:val="single"/>
    </w:rPr>
  </w:style>
  <w:style w:type="paragraph" w:styleId="af0">
    <w:name w:val="No Spacing"/>
    <w:uiPriority w:val="1"/>
    <w:qFormat/>
    <w:rsid w:val="009479E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3986">
      <w:bodyDiv w:val="1"/>
      <w:marLeft w:val="0"/>
      <w:marRight w:val="0"/>
      <w:marTop w:val="0"/>
      <w:marBottom w:val="0"/>
      <w:divBdr>
        <w:top w:val="none" w:sz="0" w:space="0" w:color="auto"/>
        <w:left w:val="none" w:sz="0" w:space="0" w:color="auto"/>
        <w:bottom w:val="none" w:sz="0" w:space="0" w:color="auto"/>
        <w:right w:val="none" w:sz="0" w:space="0" w:color="auto"/>
      </w:divBdr>
      <w:divsChild>
        <w:div w:id="1925800057">
          <w:marLeft w:val="0"/>
          <w:marRight w:val="0"/>
          <w:marTop w:val="0"/>
          <w:marBottom w:val="0"/>
          <w:divBdr>
            <w:top w:val="none" w:sz="0" w:space="0" w:color="auto"/>
            <w:left w:val="none" w:sz="0" w:space="0" w:color="auto"/>
            <w:bottom w:val="none" w:sz="0" w:space="0" w:color="auto"/>
            <w:right w:val="none" w:sz="0" w:space="0" w:color="auto"/>
          </w:divBdr>
        </w:div>
      </w:divsChild>
    </w:div>
    <w:div w:id="957953238">
      <w:bodyDiv w:val="1"/>
      <w:marLeft w:val="0"/>
      <w:marRight w:val="0"/>
      <w:marTop w:val="0"/>
      <w:marBottom w:val="0"/>
      <w:divBdr>
        <w:top w:val="none" w:sz="0" w:space="0" w:color="auto"/>
        <w:left w:val="none" w:sz="0" w:space="0" w:color="auto"/>
        <w:bottom w:val="none" w:sz="0" w:space="0" w:color="auto"/>
        <w:right w:val="none" w:sz="0" w:space="0" w:color="auto"/>
      </w:divBdr>
      <w:divsChild>
        <w:div w:id="232930053">
          <w:marLeft w:val="0"/>
          <w:marRight w:val="0"/>
          <w:marTop w:val="0"/>
          <w:marBottom w:val="0"/>
          <w:divBdr>
            <w:top w:val="none" w:sz="0" w:space="0" w:color="auto"/>
            <w:left w:val="none" w:sz="0" w:space="0" w:color="auto"/>
            <w:bottom w:val="none" w:sz="0" w:space="0" w:color="auto"/>
            <w:right w:val="none" w:sz="0" w:space="0" w:color="auto"/>
          </w:divBdr>
        </w:div>
      </w:divsChild>
    </w:div>
    <w:div w:id="1006203090">
      <w:bodyDiv w:val="1"/>
      <w:marLeft w:val="0"/>
      <w:marRight w:val="0"/>
      <w:marTop w:val="0"/>
      <w:marBottom w:val="0"/>
      <w:divBdr>
        <w:top w:val="none" w:sz="0" w:space="0" w:color="auto"/>
        <w:left w:val="none" w:sz="0" w:space="0" w:color="auto"/>
        <w:bottom w:val="none" w:sz="0" w:space="0" w:color="auto"/>
        <w:right w:val="none" w:sz="0" w:space="0" w:color="auto"/>
      </w:divBdr>
    </w:div>
    <w:div w:id="17100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estnikpedagoga.ru/servisy/publik/publ?id=44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ru/2013/11/25/doshk-standart-dok.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rpx.com/file/1355465/" TargetMode="External"/><Relationship Id="rId5" Type="http://schemas.openxmlformats.org/officeDocument/2006/relationships/webSettings" Target="webSettings.xml"/><Relationship Id="rId15" Type="http://schemas.openxmlformats.org/officeDocument/2006/relationships/hyperlink" Target="http://dramateshka.ru/index.php/methods/education" TargetMode="External"/><Relationship Id="rId10" Type="http://schemas.openxmlformats.org/officeDocument/2006/relationships/hyperlink" Target="http://www.firo.ru/wp-content/uploads/2014/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sportal.ru/detskii-sad/korrektsionnaya-pedagogika/2016/02/24/osobennosti-sensornogo-vospitaniya-dete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07E2-95A4-4445-B952-41F57D0C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57</Pages>
  <Words>12969</Words>
  <Characters>73926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 Е.А.. Рыбакова</dc:creator>
  <cp:keywords/>
  <dc:description/>
  <cp:lastModifiedBy>Галина В. Яковлева</cp:lastModifiedBy>
  <cp:revision>50</cp:revision>
  <cp:lastPrinted>2019-01-16T18:55:00Z</cp:lastPrinted>
  <dcterms:created xsi:type="dcterms:W3CDTF">2018-12-19T09:00:00Z</dcterms:created>
  <dcterms:modified xsi:type="dcterms:W3CDTF">2019-06-25T02:55:00Z</dcterms:modified>
</cp:coreProperties>
</file>